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79E" w:rsidRPr="0076276A" w:rsidRDefault="0021479E" w:rsidP="00F21F8D">
      <w:pPr>
        <w:jc w:val="right"/>
        <w:rPr>
          <w:noProof/>
          <w:sz w:val="24"/>
          <w:szCs w:val="24"/>
        </w:rPr>
      </w:pPr>
      <w:r w:rsidRPr="0076276A">
        <w:rPr>
          <w:noProof/>
          <w:sz w:val="24"/>
          <w:szCs w:val="24"/>
        </w:rPr>
        <w:t>ПРОЕКТ</w:t>
      </w:r>
    </w:p>
    <w:p w:rsidR="0021479E" w:rsidRPr="0076276A" w:rsidRDefault="0021479E" w:rsidP="0021479E">
      <w:pPr>
        <w:jc w:val="center"/>
        <w:rPr>
          <w:noProof/>
          <w:sz w:val="24"/>
          <w:szCs w:val="24"/>
        </w:rPr>
      </w:pPr>
    </w:p>
    <w:p w:rsidR="0021479E" w:rsidRPr="0076276A" w:rsidRDefault="0021479E" w:rsidP="0021479E">
      <w:pPr>
        <w:jc w:val="center"/>
        <w:rPr>
          <w:sz w:val="24"/>
          <w:szCs w:val="24"/>
        </w:rPr>
      </w:pPr>
      <w:r w:rsidRPr="0076276A">
        <w:rPr>
          <w:noProof/>
          <w:sz w:val="24"/>
          <w:szCs w:val="24"/>
          <w:lang w:eastAsia="uk-UA"/>
        </w:rPr>
        <w:drawing>
          <wp:inline distT="0" distB="0" distL="0" distR="0">
            <wp:extent cx="544830" cy="632460"/>
            <wp:effectExtent l="19050" t="0" r="7620" b="0"/>
            <wp:docPr id="1" name="Рисунок 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1"/>
                    <pic:cNvPicPr>
                      <a:picLocks noChangeAspect="1" noChangeArrowheads="1"/>
                    </pic:cNvPicPr>
                  </pic:nvPicPr>
                  <pic:blipFill>
                    <a:blip r:embed="rId5" cstate="print"/>
                    <a:srcRect/>
                    <a:stretch>
                      <a:fillRect/>
                    </a:stretch>
                  </pic:blipFill>
                  <pic:spPr bwMode="auto">
                    <a:xfrm>
                      <a:off x="0" y="0"/>
                      <a:ext cx="544830" cy="632460"/>
                    </a:xfrm>
                    <a:prstGeom prst="rect">
                      <a:avLst/>
                    </a:prstGeom>
                    <a:noFill/>
                    <a:ln w="9525">
                      <a:noFill/>
                      <a:miter lim="800000"/>
                      <a:headEnd/>
                      <a:tailEnd/>
                    </a:ln>
                  </pic:spPr>
                </pic:pic>
              </a:graphicData>
            </a:graphic>
          </wp:inline>
        </w:drawing>
      </w:r>
    </w:p>
    <w:p w:rsidR="0021479E" w:rsidRPr="0076276A" w:rsidRDefault="0021479E" w:rsidP="0021479E">
      <w:pPr>
        <w:jc w:val="center"/>
        <w:rPr>
          <w:sz w:val="24"/>
          <w:szCs w:val="24"/>
        </w:rPr>
      </w:pPr>
      <w:r w:rsidRPr="0076276A">
        <w:rPr>
          <w:sz w:val="24"/>
          <w:szCs w:val="24"/>
        </w:rPr>
        <w:t>Україна</w:t>
      </w:r>
    </w:p>
    <w:p w:rsidR="0021479E" w:rsidRPr="0076276A" w:rsidRDefault="0021479E" w:rsidP="0021479E">
      <w:pPr>
        <w:jc w:val="center"/>
        <w:rPr>
          <w:sz w:val="24"/>
          <w:szCs w:val="24"/>
        </w:rPr>
      </w:pPr>
      <w:r w:rsidRPr="0076276A">
        <w:rPr>
          <w:sz w:val="24"/>
          <w:szCs w:val="24"/>
        </w:rPr>
        <w:t>Верховинська селищна рада Верховинського району</w:t>
      </w:r>
    </w:p>
    <w:p w:rsidR="0021479E" w:rsidRPr="0076276A" w:rsidRDefault="0021479E" w:rsidP="0021479E">
      <w:pPr>
        <w:jc w:val="center"/>
        <w:rPr>
          <w:sz w:val="24"/>
          <w:szCs w:val="24"/>
        </w:rPr>
      </w:pPr>
      <w:r w:rsidRPr="0076276A">
        <w:rPr>
          <w:sz w:val="24"/>
          <w:szCs w:val="24"/>
        </w:rPr>
        <w:t>Івано-Франківської області</w:t>
      </w:r>
    </w:p>
    <w:p w:rsidR="0021479E" w:rsidRPr="0076276A" w:rsidRDefault="0021479E" w:rsidP="0021479E">
      <w:pPr>
        <w:jc w:val="center"/>
        <w:rPr>
          <w:sz w:val="24"/>
          <w:szCs w:val="24"/>
        </w:rPr>
      </w:pPr>
      <w:r w:rsidRPr="0076276A">
        <w:rPr>
          <w:sz w:val="24"/>
          <w:szCs w:val="24"/>
        </w:rPr>
        <w:t>________ демократичного скликання</w:t>
      </w:r>
    </w:p>
    <w:p w:rsidR="0021479E" w:rsidRPr="0076276A" w:rsidRDefault="0021479E" w:rsidP="0021479E">
      <w:pPr>
        <w:jc w:val="center"/>
        <w:rPr>
          <w:sz w:val="24"/>
          <w:szCs w:val="24"/>
        </w:rPr>
      </w:pPr>
      <w:r w:rsidRPr="0076276A">
        <w:rPr>
          <w:sz w:val="24"/>
          <w:szCs w:val="24"/>
        </w:rPr>
        <w:t>_______________ сесія</w:t>
      </w:r>
    </w:p>
    <w:p w:rsidR="0021479E" w:rsidRPr="0076276A" w:rsidRDefault="0021479E" w:rsidP="0021479E">
      <w:pPr>
        <w:jc w:val="center"/>
        <w:rPr>
          <w:sz w:val="24"/>
          <w:szCs w:val="24"/>
        </w:rPr>
      </w:pPr>
    </w:p>
    <w:p w:rsidR="0021479E" w:rsidRPr="0076276A" w:rsidRDefault="0021479E" w:rsidP="0021479E">
      <w:pPr>
        <w:jc w:val="center"/>
        <w:rPr>
          <w:sz w:val="24"/>
          <w:szCs w:val="24"/>
        </w:rPr>
      </w:pPr>
      <w:r w:rsidRPr="0076276A">
        <w:rPr>
          <w:sz w:val="24"/>
          <w:szCs w:val="24"/>
        </w:rPr>
        <w:t xml:space="preserve"> РІШЕННЯ</w:t>
      </w:r>
    </w:p>
    <w:p w:rsidR="0021479E" w:rsidRPr="0076276A" w:rsidRDefault="0021479E" w:rsidP="0021479E">
      <w:pPr>
        <w:jc w:val="center"/>
        <w:rPr>
          <w:sz w:val="24"/>
          <w:szCs w:val="24"/>
        </w:rPr>
      </w:pPr>
    </w:p>
    <w:p w:rsidR="0021479E" w:rsidRPr="0076276A" w:rsidRDefault="0021479E" w:rsidP="0021479E">
      <w:pPr>
        <w:rPr>
          <w:sz w:val="24"/>
          <w:szCs w:val="24"/>
        </w:rPr>
      </w:pPr>
      <w:r w:rsidRPr="0076276A">
        <w:rPr>
          <w:sz w:val="24"/>
          <w:szCs w:val="24"/>
        </w:rPr>
        <w:t xml:space="preserve">       від _______________2025 року          </w:t>
      </w:r>
      <w:r w:rsidRPr="0076276A">
        <w:rPr>
          <w:sz w:val="24"/>
          <w:szCs w:val="24"/>
        </w:rPr>
        <w:tab/>
      </w:r>
      <w:r w:rsidRPr="0076276A">
        <w:rPr>
          <w:sz w:val="24"/>
          <w:szCs w:val="24"/>
        </w:rPr>
        <w:tab/>
      </w:r>
      <w:r w:rsidRPr="0076276A">
        <w:rPr>
          <w:sz w:val="24"/>
          <w:szCs w:val="24"/>
        </w:rPr>
        <w:tab/>
        <w:t xml:space="preserve">                          с-ще Верховина</w:t>
      </w:r>
    </w:p>
    <w:p w:rsidR="0021479E" w:rsidRPr="0076276A" w:rsidRDefault="0021479E" w:rsidP="0021479E">
      <w:pPr>
        <w:rPr>
          <w:sz w:val="24"/>
          <w:szCs w:val="24"/>
        </w:rPr>
      </w:pPr>
      <w:r w:rsidRPr="0076276A">
        <w:rPr>
          <w:sz w:val="24"/>
          <w:szCs w:val="24"/>
        </w:rPr>
        <w:t xml:space="preserve">       №__________</w:t>
      </w:r>
      <w:r w:rsidR="00F21F8D">
        <w:rPr>
          <w:sz w:val="24"/>
          <w:szCs w:val="24"/>
        </w:rPr>
        <w:t>/</w:t>
      </w:r>
      <w:r w:rsidRPr="0076276A">
        <w:rPr>
          <w:sz w:val="24"/>
          <w:szCs w:val="24"/>
        </w:rPr>
        <w:t>2025 року</w:t>
      </w:r>
    </w:p>
    <w:p w:rsidR="0021479E" w:rsidRPr="0076276A" w:rsidRDefault="0021479E" w:rsidP="0021479E">
      <w:pPr>
        <w:rPr>
          <w:sz w:val="24"/>
          <w:szCs w:val="24"/>
        </w:rPr>
      </w:pPr>
    </w:p>
    <w:p w:rsidR="0021479E" w:rsidRPr="0076276A" w:rsidRDefault="00EA1D24" w:rsidP="0021479E">
      <w:pPr>
        <w:rPr>
          <w:b/>
          <w:noProof/>
          <w:sz w:val="24"/>
          <w:szCs w:val="24"/>
        </w:rPr>
      </w:pPr>
      <w:r>
        <w:rPr>
          <w:b/>
          <w:noProof/>
          <w:sz w:val="24"/>
          <w:szCs w:val="24"/>
        </w:rPr>
        <w:t>Про П</w:t>
      </w:r>
      <w:r w:rsidR="0021479E" w:rsidRPr="0076276A">
        <w:rPr>
          <w:b/>
          <w:noProof/>
          <w:sz w:val="24"/>
          <w:szCs w:val="24"/>
        </w:rPr>
        <w:t xml:space="preserve">равила благоустрою </w:t>
      </w:r>
    </w:p>
    <w:p w:rsidR="0021479E" w:rsidRPr="0076276A" w:rsidRDefault="0021479E" w:rsidP="0021479E">
      <w:pPr>
        <w:rPr>
          <w:b/>
          <w:noProof/>
          <w:sz w:val="24"/>
          <w:szCs w:val="24"/>
        </w:rPr>
      </w:pPr>
      <w:r w:rsidRPr="0076276A">
        <w:rPr>
          <w:b/>
          <w:noProof/>
          <w:sz w:val="24"/>
          <w:szCs w:val="24"/>
        </w:rPr>
        <w:t xml:space="preserve">на території Верховинської </w:t>
      </w:r>
    </w:p>
    <w:p w:rsidR="0021479E" w:rsidRPr="0076276A" w:rsidRDefault="0021479E" w:rsidP="0021479E">
      <w:pPr>
        <w:rPr>
          <w:color w:val="FF0000"/>
          <w:sz w:val="24"/>
          <w:szCs w:val="24"/>
        </w:rPr>
      </w:pPr>
      <w:r w:rsidRPr="0076276A">
        <w:rPr>
          <w:b/>
          <w:noProof/>
          <w:sz w:val="24"/>
          <w:szCs w:val="24"/>
        </w:rPr>
        <w:t>селищної ради</w:t>
      </w:r>
    </w:p>
    <w:p w:rsidR="0021479E" w:rsidRPr="0076276A" w:rsidRDefault="0021479E" w:rsidP="0021479E">
      <w:pPr>
        <w:rPr>
          <w:b/>
          <w:sz w:val="24"/>
          <w:szCs w:val="24"/>
        </w:rPr>
      </w:pPr>
    </w:p>
    <w:p w:rsidR="0021479E" w:rsidRPr="0076276A" w:rsidRDefault="0021479E" w:rsidP="0021479E">
      <w:pPr>
        <w:ind w:firstLine="708"/>
        <w:jc w:val="both"/>
        <w:rPr>
          <w:color w:val="222222"/>
          <w:sz w:val="24"/>
          <w:szCs w:val="24"/>
        </w:rPr>
      </w:pPr>
      <w:r w:rsidRPr="0076276A">
        <w:rPr>
          <w:color w:val="222222"/>
          <w:sz w:val="24"/>
          <w:szCs w:val="24"/>
        </w:rPr>
        <w:t xml:space="preserve">Відповідно до Законів України «Про місцеве самоврядування в Україні», «Про благоустрій населених пунктів», </w:t>
      </w:r>
      <w:hyperlink r:id="rId6" w:anchor="n13" w:history="1">
        <w:r w:rsidRPr="0076276A">
          <w:rPr>
            <w:rStyle w:val="a8"/>
            <w:color w:val="auto"/>
            <w:sz w:val="24"/>
            <w:szCs w:val="24"/>
            <w:u w:val="none"/>
            <w:bdr w:val="none" w:sz="0" w:space="0" w:color="auto" w:frame="1"/>
          </w:rPr>
          <w:t>Типових правил благоустрою території населеного пункту</w:t>
        </w:r>
      </w:hyperlink>
      <w:r w:rsidRPr="0076276A">
        <w:rPr>
          <w:sz w:val="24"/>
          <w:szCs w:val="24"/>
        </w:rPr>
        <w:t xml:space="preserve">, </w:t>
      </w:r>
      <w:r w:rsidRPr="0076276A">
        <w:rPr>
          <w:color w:val="333333"/>
          <w:sz w:val="24"/>
          <w:szCs w:val="24"/>
        </w:rPr>
        <w:t>затверджених наказом Міністерства регіонального розвитку, будівництва та житлово-комунального господарства України №310 від 27.11.2017 року</w:t>
      </w:r>
      <w:r w:rsidRPr="0076276A">
        <w:rPr>
          <w:color w:val="222222"/>
          <w:sz w:val="24"/>
          <w:szCs w:val="24"/>
        </w:rPr>
        <w:t xml:space="preserve"> </w:t>
      </w:r>
      <w:r w:rsidRPr="0076276A">
        <w:rPr>
          <w:color w:val="333333"/>
          <w:sz w:val="24"/>
          <w:szCs w:val="24"/>
        </w:rPr>
        <w:t>та з  метою забезпечення належного благоустрою території селищної ради, підвищення відповідальності посадових осіб підприємств, установ і організацій, незалежно від форм власності, приватних підприємців, а також жителів селища за стан благоустрою та санітарний стан, формування сприятливого для життєдіяльності людини середовища, захисту довкілля, покращення санітарного стану, збереження об’єктів та елементів благоустрою, зелених насаджень  на території</w:t>
      </w:r>
      <w:r w:rsidRPr="0076276A">
        <w:rPr>
          <w:color w:val="222222"/>
          <w:sz w:val="24"/>
          <w:szCs w:val="24"/>
        </w:rPr>
        <w:t>, селищна рада</w:t>
      </w:r>
    </w:p>
    <w:p w:rsidR="0021479E" w:rsidRPr="0076276A" w:rsidRDefault="0021479E" w:rsidP="0021479E">
      <w:pPr>
        <w:ind w:firstLine="708"/>
        <w:jc w:val="both"/>
        <w:rPr>
          <w:color w:val="222222"/>
          <w:sz w:val="24"/>
          <w:szCs w:val="24"/>
        </w:rPr>
      </w:pPr>
    </w:p>
    <w:p w:rsidR="0021479E" w:rsidRPr="0076276A" w:rsidRDefault="0021479E" w:rsidP="0021479E">
      <w:pPr>
        <w:jc w:val="center"/>
        <w:rPr>
          <w:color w:val="222222"/>
          <w:sz w:val="24"/>
          <w:szCs w:val="24"/>
        </w:rPr>
      </w:pPr>
      <w:r w:rsidRPr="0076276A">
        <w:rPr>
          <w:color w:val="222222"/>
          <w:sz w:val="24"/>
          <w:szCs w:val="24"/>
        </w:rPr>
        <w:t>ВИРІШИЛА:</w:t>
      </w:r>
    </w:p>
    <w:p w:rsidR="0021479E" w:rsidRPr="0076276A" w:rsidRDefault="0021479E" w:rsidP="0021479E">
      <w:pPr>
        <w:jc w:val="center"/>
        <w:rPr>
          <w:sz w:val="24"/>
          <w:szCs w:val="24"/>
        </w:rPr>
      </w:pPr>
    </w:p>
    <w:p w:rsidR="0021479E" w:rsidRPr="0076276A" w:rsidRDefault="0021479E" w:rsidP="0021479E">
      <w:pPr>
        <w:ind w:firstLine="708"/>
        <w:jc w:val="both"/>
        <w:rPr>
          <w:sz w:val="24"/>
          <w:szCs w:val="24"/>
        </w:rPr>
      </w:pPr>
      <w:r w:rsidRPr="0076276A">
        <w:rPr>
          <w:sz w:val="24"/>
          <w:szCs w:val="24"/>
        </w:rPr>
        <w:t>1. Затвердити Правила благоустрою на території Верховинської селищної ради (</w:t>
      </w:r>
      <w:hyperlink r:id="rId7" w:history="1">
        <w:r w:rsidRPr="0076276A">
          <w:rPr>
            <w:rStyle w:val="a8"/>
            <w:color w:val="auto"/>
            <w:sz w:val="24"/>
            <w:szCs w:val="24"/>
            <w:u w:val="none"/>
          </w:rPr>
          <w:t>додаються</w:t>
        </w:r>
      </w:hyperlink>
      <w:r w:rsidRPr="0076276A">
        <w:rPr>
          <w:sz w:val="24"/>
          <w:szCs w:val="24"/>
        </w:rPr>
        <w:t>).</w:t>
      </w:r>
    </w:p>
    <w:p w:rsidR="0021479E" w:rsidRPr="0076276A" w:rsidRDefault="0021479E" w:rsidP="0021479E">
      <w:pPr>
        <w:ind w:firstLine="708"/>
        <w:jc w:val="both"/>
        <w:rPr>
          <w:color w:val="222222"/>
          <w:sz w:val="24"/>
          <w:szCs w:val="24"/>
        </w:rPr>
      </w:pPr>
      <w:r w:rsidRPr="0076276A">
        <w:rPr>
          <w:color w:val="222222"/>
          <w:sz w:val="24"/>
          <w:szCs w:val="24"/>
        </w:rPr>
        <w:t xml:space="preserve">2. Вважати таким, що втратило чинність рішення селищної ради № </w:t>
      </w:r>
      <w:r w:rsidRPr="0076276A">
        <w:rPr>
          <w:color w:val="000000"/>
          <w:sz w:val="24"/>
          <w:szCs w:val="24"/>
        </w:rPr>
        <w:t>177-24/2018 від 06.12.2018 р. «Про правила благоустрою на території Верховинської селищної ради</w:t>
      </w:r>
      <w:r w:rsidRPr="0076276A">
        <w:rPr>
          <w:color w:val="222222"/>
          <w:sz w:val="24"/>
          <w:szCs w:val="24"/>
        </w:rPr>
        <w:t>».</w:t>
      </w:r>
    </w:p>
    <w:p w:rsidR="0021479E" w:rsidRPr="0076276A" w:rsidRDefault="0021479E" w:rsidP="0021479E">
      <w:pPr>
        <w:ind w:firstLine="708"/>
        <w:jc w:val="both"/>
        <w:rPr>
          <w:color w:val="222222"/>
          <w:sz w:val="24"/>
          <w:szCs w:val="24"/>
        </w:rPr>
      </w:pPr>
      <w:r w:rsidRPr="0076276A">
        <w:rPr>
          <w:color w:val="222222"/>
          <w:sz w:val="24"/>
          <w:szCs w:val="24"/>
        </w:rPr>
        <w:t>3. Дане рішення опублікувати на офіційному сайті Верховинської селищної ради та  розмісти оголошення про прийняття рішення в засобах масової інформації.</w:t>
      </w:r>
    </w:p>
    <w:p w:rsidR="0021479E" w:rsidRPr="0076276A" w:rsidRDefault="0021479E" w:rsidP="0021479E">
      <w:pPr>
        <w:ind w:firstLine="708"/>
        <w:jc w:val="both"/>
        <w:rPr>
          <w:color w:val="222222"/>
          <w:sz w:val="24"/>
          <w:szCs w:val="24"/>
        </w:rPr>
      </w:pPr>
      <w:r w:rsidRPr="0076276A">
        <w:rPr>
          <w:color w:val="222222"/>
          <w:sz w:val="24"/>
          <w:szCs w:val="24"/>
        </w:rPr>
        <w:t xml:space="preserve">4. Контроль за виконанням рішення покласти на  постійну комісію з питань будівництва, архітектури, благоустрою, житлово-комунального та дорожнього господарства селищної ради та заступника голови Ярослава </w:t>
      </w:r>
      <w:proofErr w:type="spellStart"/>
      <w:r w:rsidRPr="0076276A">
        <w:rPr>
          <w:color w:val="222222"/>
          <w:sz w:val="24"/>
          <w:szCs w:val="24"/>
        </w:rPr>
        <w:t>Кікінчука</w:t>
      </w:r>
      <w:proofErr w:type="spellEnd"/>
      <w:r w:rsidRPr="0076276A">
        <w:rPr>
          <w:color w:val="222222"/>
          <w:sz w:val="24"/>
          <w:szCs w:val="24"/>
        </w:rPr>
        <w:t>.</w:t>
      </w:r>
    </w:p>
    <w:p w:rsidR="0021479E" w:rsidRPr="0076276A" w:rsidRDefault="0021479E" w:rsidP="0021479E">
      <w:pPr>
        <w:rPr>
          <w:b/>
          <w:sz w:val="24"/>
          <w:szCs w:val="24"/>
        </w:rPr>
      </w:pPr>
    </w:p>
    <w:p w:rsidR="0021479E" w:rsidRPr="0076276A" w:rsidRDefault="0021479E" w:rsidP="0021479E">
      <w:pPr>
        <w:rPr>
          <w:b/>
          <w:sz w:val="24"/>
          <w:szCs w:val="24"/>
        </w:rPr>
      </w:pPr>
    </w:p>
    <w:p w:rsidR="0021479E" w:rsidRPr="0076276A" w:rsidRDefault="0021479E" w:rsidP="0021479E">
      <w:pPr>
        <w:rPr>
          <w:b/>
          <w:sz w:val="24"/>
          <w:szCs w:val="24"/>
        </w:rPr>
      </w:pPr>
    </w:p>
    <w:p w:rsidR="0021479E" w:rsidRPr="0076276A" w:rsidRDefault="0021479E" w:rsidP="0021479E">
      <w:pPr>
        <w:ind w:left="708" w:firstLine="708"/>
        <w:rPr>
          <w:b/>
          <w:sz w:val="24"/>
          <w:szCs w:val="24"/>
        </w:rPr>
      </w:pPr>
      <w:r w:rsidRPr="0076276A">
        <w:rPr>
          <w:b/>
          <w:sz w:val="24"/>
          <w:szCs w:val="24"/>
        </w:rPr>
        <w:t xml:space="preserve">Селищний голова                                                     Василь </w:t>
      </w:r>
      <w:proofErr w:type="spellStart"/>
      <w:r w:rsidRPr="0076276A">
        <w:rPr>
          <w:b/>
          <w:sz w:val="24"/>
          <w:szCs w:val="24"/>
        </w:rPr>
        <w:t>Мицканюк</w:t>
      </w:r>
      <w:proofErr w:type="spellEnd"/>
    </w:p>
    <w:p w:rsidR="0021479E" w:rsidRPr="0076276A" w:rsidRDefault="0021479E" w:rsidP="0021479E">
      <w:pPr>
        <w:rPr>
          <w:b/>
          <w:sz w:val="24"/>
          <w:szCs w:val="24"/>
        </w:rPr>
      </w:pPr>
    </w:p>
    <w:p w:rsidR="0021479E" w:rsidRPr="0076276A" w:rsidRDefault="0021479E" w:rsidP="0021479E">
      <w:pPr>
        <w:ind w:left="708" w:firstLine="708"/>
        <w:rPr>
          <w:b/>
          <w:sz w:val="24"/>
          <w:szCs w:val="24"/>
        </w:rPr>
      </w:pPr>
      <w:r w:rsidRPr="0076276A">
        <w:rPr>
          <w:b/>
          <w:sz w:val="24"/>
          <w:szCs w:val="24"/>
        </w:rPr>
        <w:t xml:space="preserve">Секретар ради                                                            Петро </w:t>
      </w:r>
      <w:proofErr w:type="spellStart"/>
      <w:r w:rsidRPr="0076276A">
        <w:rPr>
          <w:b/>
          <w:sz w:val="24"/>
          <w:szCs w:val="24"/>
        </w:rPr>
        <w:t>Антіпов</w:t>
      </w:r>
      <w:proofErr w:type="spellEnd"/>
    </w:p>
    <w:p w:rsidR="0021479E" w:rsidRPr="0076276A" w:rsidRDefault="0021479E" w:rsidP="0021479E">
      <w:pPr>
        <w:rPr>
          <w:sz w:val="24"/>
          <w:szCs w:val="24"/>
        </w:rPr>
      </w:pPr>
    </w:p>
    <w:p w:rsidR="0021479E" w:rsidRPr="0076276A" w:rsidRDefault="0021479E" w:rsidP="0021479E">
      <w:pPr>
        <w:rPr>
          <w:sz w:val="24"/>
          <w:szCs w:val="24"/>
        </w:rPr>
      </w:pPr>
    </w:p>
    <w:p w:rsidR="0021479E" w:rsidRPr="0076276A" w:rsidRDefault="0021479E" w:rsidP="0021479E">
      <w:pPr>
        <w:rPr>
          <w:sz w:val="24"/>
          <w:szCs w:val="24"/>
        </w:rPr>
      </w:pPr>
    </w:p>
    <w:p w:rsidR="0021479E" w:rsidRPr="0076276A" w:rsidRDefault="0021479E" w:rsidP="0021479E">
      <w:pPr>
        <w:rPr>
          <w:sz w:val="24"/>
          <w:szCs w:val="24"/>
        </w:rPr>
      </w:pPr>
    </w:p>
    <w:p w:rsidR="0076276A" w:rsidRPr="0076276A" w:rsidRDefault="0076276A" w:rsidP="0021479E">
      <w:pPr>
        <w:rPr>
          <w:sz w:val="24"/>
          <w:szCs w:val="24"/>
        </w:rPr>
      </w:pPr>
    </w:p>
    <w:p w:rsidR="0076276A" w:rsidRPr="0076276A" w:rsidRDefault="0076276A" w:rsidP="0021479E">
      <w:pPr>
        <w:rPr>
          <w:sz w:val="24"/>
          <w:szCs w:val="24"/>
        </w:rPr>
      </w:pPr>
    </w:p>
    <w:p w:rsidR="0076276A" w:rsidRPr="0076276A" w:rsidRDefault="0076276A" w:rsidP="0021479E">
      <w:pPr>
        <w:rPr>
          <w:sz w:val="24"/>
          <w:szCs w:val="24"/>
        </w:rPr>
      </w:pPr>
    </w:p>
    <w:p w:rsidR="0076276A" w:rsidRPr="0076276A" w:rsidRDefault="0076276A" w:rsidP="0076276A">
      <w:pPr>
        <w:tabs>
          <w:tab w:val="left" w:pos="6096"/>
        </w:tabs>
        <w:ind w:firstLine="5245"/>
        <w:jc w:val="both"/>
        <w:rPr>
          <w:b/>
          <w:bCs/>
          <w:sz w:val="24"/>
          <w:szCs w:val="24"/>
        </w:rPr>
      </w:pPr>
      <w:r w:rsidRPr="0076276A">
        <w:rPr>
          <w:b/>
          <w:bCs/>
          <w:sz w:val="24"/>
          <w:szCs w:val="24"/>
        </w:rPr>
        <w:t>ЗАТВЕРДЖЕНО</w:t>
      </w:r>
    </w:p>
    <w:p w:rsidR="0076276A" w:rsidRPr="0076276A" w:rsidRDefault="0076276A" w:rsidP="0076276A">
      <w:pPr>
        <w:tabs>
          <w:tab w:val="left" w:pos="6096"/>
        </w:tabs>
        <w:ind w:firstLine="5245"/>
        <w:jc w:val="both"/>
        <w:rPr>
          <w:bCs/>
          <w:sz w:val="24"/>
          <w:szCs w:val="24"/>
        </w:rPr>
      </w:pPr>
      <w:r w:rsidRPr="0076276A">
        <w:rPr>
          <w:bCs/>
          <w:sz w:val="24"/>
          <w:szCs w:val="24"/>
        </w:rPr>
        <w:t xml:space="preserve">рішенням </w:t>
      </w:r>
      <w:proofErr w:type="spellStart"/>
      <w:r>
        <w:rPr>
          <w:sz w:val="24"/>
          <w:szCs w:val="24"/>
        </w:rPr>
        <w:t>________________</w:t>
      </w:r>
      <w:r w:rsidRPr="0076276A">
        <w:rPr>
          <w:bCs/>
          <w:sz w:val="24"/>
          <w:szCs w:val="24"/>
        </w:rPr>
        <w:t>сесії</w:t>
      </w:r>
      <w:proofErr w:type="spellEnd"/>
    </w:p>
    <w:p w:rsidR="0076276A" w:rsidRPr="0076276A" w:rsidRDefault="0076276A" w:rsidP="0076276A">
      <w:pPr>
        <w:tabs>
          <w:tab w:val="left" w:pos="6096"/>
        </w:tabs>
        <w:ind w:firstLine="5245"/>
        <w:jc w:val="both"/>
        <w:rPr>
          <w:bCs/>
          <w:sz w:val="24"/>
          <w:szCs w:val="24"/>
        </w:rPr>
      </w:pPr>
      <w:r w:rsidRPr="0076276A">
        <w:rPr>
          <w:bCs/>
          <w:sz w:val="24"/>
          <w:szCs w:val="24"/>
        </w:rPr>
        <w:t>Верховинської селищної ради</w:t>
      </w:r>
    </w:p>
    <w:p w:rsidR="0076276A" w:rsidRPr="0076276A" w:rsidRDefault="0076276A" w:rsidP="0076276A">
      <w:pPr>
        <w:tabs>
          <w:tab w:val="left" w:pos="6096"/>
        </w:tabs>
        <w:ind w:firstLine="5245"/>
        <w:jc w:val="both"/>
        <w:rPr>
          <w:bCs/>
          <w:sz w:val="24"/>
          <w:szCs w:val="24"/>
        </w:rPr>
      </w:pPr>
      <w:r w:rsidRPr="0076276A">
        <w:rPr>
          <w:bCs/>
          <w:sz w:val="24"/>
          <w:szCs w:val="24"/>
        </w:rPr>
        <w:t xml:space="preserve">від </w:t>
      </w:r>
      <w:r>
        <w:rPr>
          <w:bCs/>
          <w:sz w:val="24"/>
          <w:szCs w:val="24"/>
        </w:rPr>
        <w:t>__.__</w:t>
      </w:r>
      <w:r w:rsidRPr="0076276A">
        <w:rPr>
          <w:bCs/>
          <w:sz w:val="24"/>
          <w:szCs w:val="24"/>
        </w:rPr>
        <w:t>.2025 року №</w:t>
      </w:r>
      <w:r>
        <w:rPr>
          <w:bCs/>
          <w:sz w:val="24"/>
          <w:szCs w:val="24"/>
        </w:rPr>
        <w:t>___-55</w:t>
      </w:r>
      <w:r w:rsidRPr="0076276A">
        <w:rPr>
          <w:bCs/>
          <w:sz w:val="24"/>
          <w:szCs w:val="24"/>
        </w:rPr>
        <w:t>/2025</w:t>
      </w:r>
    </w:p>
    <w:p w:rsidR="0021479E" w:rsidRPr="0076276A" w:rsidRDefault="0021479E" w:rsidP="0076276A">
      <w:pPr>
        <w:rPr>
          <w:sz w:val="24"/>
          <w:szCs w:val="24"/>
        </w:rPr>
      </w:pPr>
    </w:p>
    <w:p w:rsidR="00F21F8D" w:rsidRDefault="0021479E" w:rsidP="0021479E">
      <w:pPr>
        <w:ind w:firstLine="360"/>
        <w:jc w:val="center"/>
        <w:rPr>
          <w:b/>
          <w:sz w:val="24"/>
          <w:szCs w:val="24"/>
        </w:rPr>
      </w:pPr>
      <w:r w:rsidRPr="0076276A">
        <w:rPr>
          <w:b/>
          <w:sz w:val="24"/>
          <w:szCs w:val="24"/>
        </w:rPr>
        <w:t xml:space="preserve">Правила благоустрою </w:t>
      </w:r>
      <w:r w:rsidR="00F21F8D">
        <w:rPr>
          <w:b/>
          <w:sz w:val="24"/>
          <w:szCs w:val="24"/>
        </w:rPr>
        <w:t xml:space="preserve">на </w:t>
      </w:r>
      <w:r w:rsidRPr="0076276A">
        <w:rPr>
          <w:b/>
          <w:sz w:val="24"/>
          <w:szCs w:val="24"/>
        </w:rPr>
        <w:t>території  </w:t>
      </w:r>
    </w:p>
    <w:p w:rsidR="0021479E" w:rsidRPr="0076276A" w:rsidRDefault="0021479E" w:rsidP="0021479E">
      <w:pPr>
        <w:ind w:firstLine="360"/>
        <w:jc w:val="center"/>
        <w:rPr>
          <w:b/>
          <w:sz w:val="24"/>
          <w:szCs w:val="24"/>
        </w:rPr>
      </w:pPr>
      <w:r w:rsidRPr="0076276A">
        <w:rPr>
          <w:b/>
          <w:sz w:val="24"/>
          <w:szCs w:val="24"/>
        </w:rPr>
        <w:t>Верховинської селищної ради</w:t>
      </w:r>
    </w:p>
    <w:p w:rsidR="0021479E" w:rsidRPr="0076276A" w:rsidRDefault="0021479E" w:rsidP="0021479E">
      <w:pPr>
        <w:ind w:firstLine="360"/>
        <w:jc w:val="center"/>
        <w:rPr>
          <w:b/>
          <w:sz w:val="24"/>
          <w:szCs w:val="24"/>
        </w:rPr>
      </w:pPr>
      <w:r w:rsidRPr="0076276A">
        <w:rPr>
          <w:b/>
          <w:sz w:val="24"/>
          <w:szCs w:val="24"/>
        </w:rPr>
        <w:t xml:space="preserve"> </w:t>
      </w:r>
    </w:p>
    <w:p w:rsidR="0021479E" w:rsidRPr="0076276A" w:rsidRDefault="0021479E" w:rsidP="0021479E">
      <w:pPr>
        <w:ind w:firstLine="360"/>
        <w:rPr>
          <w:sz w:val="24"/>
          <w:szCs w:val="24"/>
        </w:rPr>
      </w:pPr>
      <w:r w:rsidRPr="0076276A">
        <w:rPr>
          <w:sz w:val="24"/>
          <w:szCs w:val="24"/>
        </w:rPr>
        <w:t>Розділ 1. Загальні положення</w:t>
      </w:r>
    </w:p>
    <w:p w:rsidR="0021479E" w:rsidRPr="0076276A" w:rsidRDefault="0021479E" w:rsidP="0021479E">
      <w:pPr>
        <w:ind w:firstLine="360"/>
        <w:rPr>
          <w:sz w:val="24"/>
          <w:szCs w:val="24"/>
        </w:rPr>
      </w:pPr>
      <w:r w:rsidRPr="0076276A">
        <w:rPr>
          <w:sz w:val="24"/>
          <w:szCs w:val="24"/>
        </w:rPr>
        <w:t>Розділ 2. Визначення термінів.</w:t>
      </w:r>
    </w:p>
    <w:p w:rsidR="0021479E" w:rsidRPr="0076276A" w:rsidRDefault="0021479E" w:rsidP="0021479E">
      <w:pPr>
        <w:ind w:firstLine="360"/>
        <w:rPr>
          <w:sz w:val="24"/>
          <w:szCs w:val="24"/>
        </w:rPr>
      </w:pPr>
      <w:r w:rsidRPr="0076276A">
        <w:rPr>
          <w:sz w:val="24"/>
          <w:szCs w:val="24"/>
        </w:rPr>
        <w:t>Розділ 3. Права та обов'язки громадян у сфері благоустрою території .</w:t>
      </w:r>
    </w:p>
    <w:p w:rsidR="0021479E" w:rsidRPr="0076276A" w:rsidRDefault="0021479E" w:rsidP="0021479E">
      <w:pPr>
        <w:ind w:firstLine="360"/>
        <w:rPr>
          <w:sz w:val="24"/>
          <w:szCs w:val="24"/>
        </w:rPr>
      </w:pPr>
    </w:p>
    <w:p w:rsidR="0021479E" w:rsidRPr="0076276A" w:rsidRDefault="0021479E" w:rsidP="0021479E">
      <w:pPr>
        <w:ind w:firstLine="360"/>
        <w:rPr>
          <w:sz w:val="24"/>
          <w:szCs w:val="24"/>
        </w:rPr>
      </w:pPr>
      <w:r w:rsidRPr="0076276A">
        <w:rPr>
          <w:sz w:val="24"/>
          <w:szCs w:val="24"/>
        </w:rPr>
        <w:t>Розділ 4. Порядок здійснення благоустрою та утримання території .</w:t>
      </w:r>
    </w:p>
    <w:p w:rsidR="0021479E" w:rsidRPr="0076276A" w:rsidRDefault="0021479E" w:rsidP="0021479E">
      <w:pPr>
        <w:ind w:left="360"/>
        <w:rPr>
          <w:sz w:val="24"/>
          <w:szCs w:val="24"/>
        </w:rPr>
      </w:pPr>
      <w:r w:rsidRPr="0076276A">
        <w:rPr>
          <w:sz w:val="24"/>
          <w:szCs w:val="24"/>
        </w:rPr>
        <w:tab/>
        <w:t>4.1. Порядок здійснення благоустрою та утримання територій підприємств, установ,  організацій та закріплених за ними територій на умовах договору.</w:t>
      </w:r>
    </w:p>
    <w:p w:rsidR="0021479E" w:rsidRPr="0076276A" w:rsidRDefault="0021479E" w:rsidP="0021479E">
      <w:pPr>
        <w:ind w:left="360"/>
        <w:rPr>
          <w:sz w:val="24"/>
          <w:szCs w:val="24"/>
        </w:rPr>
      </w:pPr>
      <w:r w:rsidRPr="0076276A">
        <w:rPr>
          <w:sz w:val="24"/>
          <w:szCs w:val="24"/>
        </w:rPr>
        <w:tab/>
        <w:t>4.2. Порядок здійснення благоустрою та утримання територій будівель та споруд              інженерного захисту, санітарних споруд.</w:t>
      </w:r>
    </w:p>
    <w:p w:rsidR="0021479E" w:rsidRPr="0076276A" w:rsidRDefault="0021479E" w:rsidP="0021479E">
      <w:pPr>
        <w:ind w:firstLine="360"/>
        <w:rPr>
          <w:sz w:val="24"/>
          <w:szCs w:val="24"/>
        </w:rPr>
      </w:pPr>
      <w:r w:rsidRPr="0076276A">
        <w:rPr>
          <w:sz w:val="24"/>
          <w:szCs w:val="24"/>
        </w:rPr>
        <w:tab/>
        <w:t>4.3. Порядок санітарного очищення території.</w:t>
      </w:r>
    </w:p>
    <w:p w:rsidR="0021479E" w:rsidRPr="0076276A" w:rsidRDefault="0021479E" w:rsidP="0021479E">
      <w:pPr>
        <w:ind w:firstLine="360"/>
        <w:rPr>
          <w:sz w:val="24"/>
          <w:szCs w:val="24"/>
        </w:rPr>
      </w:pPr>
      <w:r w:rsidRPr="0076276A">
        <w:rPr>
          <w:sz w:val="24"/>
          <w:szCs w:val="24"/>
        </w:rPr>
        <w:tab/>
        <w:t>4.4. Вимоги до впорядкування територій підприємств, установ, організацій.</w:t>
      </w:r>
    </w:p>
    <w:p w:rsidR="0021479E" w:rsidRPr="0076276A" w:rsidRDefault="0021479E" w:rsidP="0021479E">
      <w:pPr>
        <w:ind w:left="360"/>
        <w:rPr>
          <w:sz w:val="24"/>
          <w:szCs w:val="24"/>
        </w:rPr>
      </w:pPr>
      <w:r w:rsidRPr="0076276A">
        <w:rPr>
          <w:sz w:val="24"/>
          <w:szCs w:val="24"/>
        </w:rPr>
        <w:tab/>
        <w:t>4.5. Порядок здійснення благоустрою та утримання територій загального користування.</w:t>
      </w:r>
    </w:p>
    <w:p w:rsidR="0021479E" w:rsidRPr="0076276A" w:rsidRDefault="0021479E" w:rsidP="0021479E">
      <w:pPr>
        <w:ind w:left="360"/>
        <w:rPr>
          <w:sz w:val="24"/>
          <w:szCs w:val="24"/>
        </w:rPr>
      </w:pPr>
      <w:r w:rsidRPr="0076276A">
        <w:rPr>
          <w:sz w:val="24"/>
          <w:szCs w:val="24"/>
        </w:rPr>
        <w:tab/>
        <w:t>4.6. Порядок здійснення благоустрою та територій житлової та громадської забудови.</w:t>
      </w:r>
    </w:p>
    <w:p w:rsidR="0021479E" w:rsidRPr="0076276A" w:rsidRDefault="0021479E" w:rsidP="0021479E">
      <w:pPr>
        <w:ind w:firstLine="360"/>
        <w:rPr>
          <w:sz w:val="24"/>
          <w:szCs w:val="24"/>
        </w:rPr>
      </w:pPr>
      <w:r w:rsidRPr="0076276A">
        <w:rPr>
          <w:sz w:val="24"/>
          <w:szCs w:val="24"/>
        </w:rPr>
        <w:tab/>
        <w:t>4.7. Вимоги щодо дотримання тиші в громадських місцях.</w:t>
      </w:r>
    </w:p>
    <w:p w:rsidR="0021479E" w:rsidRPr="0076276A" w:rsidRDefault="0021479E" w:rsidP="0021479E">
      <w:pPr>
        <w:ind w:firstLine="360"/>
        <w:rPr>
          <w:sz w:val="24"/>
          <w:szCs w:val="24"/>
        </w:rPr>
      </w:pPr>
      <w:r w:rsidRPr="0076276A">
        <w:rPr>
          <w:sz w:val="24"/>
          <w:szCs w:val="24"/>
        </w:rPr>
        <w:tab/>
        <w:t>4.8. Обмеження при використанні об'єктів благоустрою.</w:t>
      </w:r>
    </w:p>
    <w:p w:rsidR="0021479E" w:rsidRPr="0076276A" w:rsidRDefault="0021479E" w:rsidP="0021479E">
      <w:pPr>
        <w:ind w:firstLine="360"/>
        <w:rPr>
          <w:sz w:val="24"/>
          <w:szCs w:val="24"/>
        </w:rPr>
      </w:pPr>
      <w:r w:rsidRPr="0076276A">
        <w:rPr>
          <w:sz w:val="24"/>
          <w:szCs w:val="24"/>
        </w:rPr>
        <w:tab/>
        <w:t>4.9. Обмеження щодо куріння тютюнових виробів.</w:t>
      </w:r>
    </w:p>
    <w:p w:rsidR="0021479E" w:rsidRPr="0076276A" w:rsidRDefault="0021479E" w:rsidP="0021479E">
      <w:pPr>
        <w:ind w:left="360"/>
        <w:rPr>
          <w:sz w:val="24"/>
          <w:szCs w:val="24"/>
        </w:rPr>
      </w:pPr>
      <w:r w:rsidRPr="0076276A">
        <w:rPr>
          <w:sz w:val="24"/>
          <w:szCs w:val="24"/>
        </w:rPr>
        <w:tab/>
        <w:t>4.10. Обмеження (обтяження) на використання земельних ділянок об'єктів благоустрою.</w:t>
      </w:r>
    </w:p>
    <w:p w:rsidR="0021479E" w:rsidRPr="0076276A" w:rsidRDefault="0021479E" w:rsidP="0021479E">
      <w:pPr>
        <w:ind w:left="360"/>
        <w:rPr>
          <w:sz w:val="24"/>
          <w:szCs w:val="24"/>
        </w:rPr>
      </w:pPr>
    </w:p>
    <w:p w:rsidR="0021479E" w:rsidRPr="0076276A" w:rsidRDefault="0021479E" w:rsidP="0021479E">
      <w:pPr>
        <w:ind w:firstLine="360"/>
        <w:rPr>
          <w:sz w:val="24"/>
          <w:szCs w:val="24"/>
        </w:rPr>
      </w:pPr>
      <w:r w:rsidRPr="0076276A">
        <w:rPr>
          <w:sz w:val="24"/>
          <w:szCs w:val="24"/>
        </w:rPr>
        <w:t>Розділ 5. Вимоги до утримання елементів благоустрою .</w:t>
      </w:r>
    </w:p>
    <w:p w:rsidR="0021479E" w:rsidRPr="0076276A" w:rsidRDefault="0021479E" w:rsidP="0021479E">
      <w:pPr>
        <w:ind w:firstLine="360"/>
        <w:rPr>
          <w:sz w:val="24"/>
          <w:szCs w:val="24"/>
        </w:rPr>
      </w:pPr>
      <w:r w:rsidRPr="0076276A">
        <w:rPr>
          <w:sz w:val="24"/>
          <w:szCs w:val="24"/>
        </w:rPr>
        <w:tab/>
        <w:t>5.1. Порядок утримання покриття  вулиць, доріг, тротуарів</w:t>
      </w:r>
    </w:p>
    <w:p w:rsidR="0021479E" w:rsidRPr="0076276A" w:rsidRDefault="0021479E" w:rsidP="0021479E">
      <w:pPr>
        <w:ind w:firstLine="360"/>
        <w:rPr>
          <w:sz w:val="24"/>
          <w:szCs w:val="24"/>
        </w:rPr>
      </w:pPr>
      <w:r w:rsidRPr="0076276A">
        <w:rPr>
          <w:sz w:val="24"/>
          <w:szCs w:val="24"/>
        </w:rPr>
        <w:tab/>
        <w:t>5.2. Порядок утримання зелених насаджень на об'єктах благоустрою.</w:t>
      </w:r>
    </w:p>
    <w:p w:rsidR="0021479E" w:rsidRPr="0076276A" w:rsidRDefault="0021479E" w:rsidP="0021479E">
      <w:pPr>
        <w:ind w:firstLine="360"/>
        <w:rPr>
          <w:sz w:val="24"/>
          <w:szCs w:val="24"/>
        </w:rPr>
      </w:pPr>
      <w:r w:rsidRPr="0076276A">
        <w:rPr>
          <w:sz w:val="24"/>
          <w:szCs w:val="24"/>
        </w:rPr>
        <w:tab/>
        <w:t>5.3. Порядок утримання пам’яток культурної та історичної спадщини</w:t>
      </w:r>
    </w:p>
    <w:p w:rsidR="0021479E" w:rsidRPr="0076276A" w:rsidRDefault="0021479E" w:rsidP="0021479E">
      <w:pPr>
        <w:ind w:left="360"/>
        <w:rPr>
          <w:sz w:val="24"/>
          <w:szCs w:val="24"/>
        </w:rPr>
      </w:pPr>
      <w:r w:rsidRPr="0076276A">
        <w:rPr>
          <w:sz w:val="24"/>
          <w:szCs w:val="24"/>
        </w:rPr>
        <w:tab/>
        <w:t>5.4. Порядок утримання спортивних споруд, дитячих та інших майданчиків для дозвілля та відпочинку, обладнання та елементів благоустрою.</w:t>
      </w:r>
    </w:p>
    <w:p w:rsidR="0021479E" w:rsidRPr="0076276A" w:rsidRDefault="0021479E" w:rsidP="0021479E">
      <w:pPr>
        <w:ind w:left="360"/>
        <w:rPr>
          <w:sz w:val="24"/>
          <w:szCs w:val="24"/>
        </w:rPr>
      </w:pPr>
      <w:r w:rsidRPr="0076276A">
        <w:rPr>
          <w:sz w:val="24"/>
          <w:szCs w:val="24"/>
        </w:rPr>
        <w:tab/>
        <w:t>5.5. Вимоги до утримання ліхтарів вуличного освітлення, засобів та обладнання зовнішнього освітлення, установок по декоративному підсвічуванню будинків і пам'ятників, вивісок, вітрин.</w:t>
      </w:r>
    </w:p>
    <w:p w:rsidR="0021479E" w:rsidRPr="0076276A" w:rsidRDefault="0021479E" w:rsidP="0021479E">
      <w:pPr>
        <w:ind w:left="360"/>
        <w:rPr>
          <w:sz w:val="24"/>
          <w:szCs w:val="24"/>
        </w:rPr>
      </w:pPr>
      <w:r w:rsidRPr="0076276A">
        <w:rPr>
          <w:sz w:val="24"/>
          <w:szCs w:val="24"/>
        </w:rPr>
        <w:tab/>
        <w:t>5.6. Порядок утримання малих архітектурних форм для провадження підприємницької діяльності.</w:t>
      </w:r>
    </w:p>
    <w:p w:rsidR="0021479E" w:rsidRPr="0076276A" w:rsidRDefault="0021479E" w:rsidP="0021479E">
      <w:pPr>
        <w:ind w:left="360"/>
        <w:rPr>
          <w:sz w:val="24"/>
          <w:szCs w:val="24"/>
        </w:rPr>
      </w:pPr>
      <w:r w:rsidRPr="0076276A">
        <w:rPr>
          <w:sz w:val="24"/>
          <w:szCs w:val="24"/>
        </w:rPr>
        <w:tab/>
        <w:t>5.7. Порядок утримання елементів благоустрою при розташуванні зовнішньої реклами.</w:t>
      </w:r>
    </w:p>
    <w:p w:rsidR="0021479E" w:rsidRPr="0076276A" w:rsidRDefault="0021479E" w:rsidP="0021479E">
      <w:pPr>
        <w:ind w:firstLine="360"/>
        <w:rPr>
          <w:sz w:val="24"/>
          <w:szCs w:val="24"/>
        </w:rPr>
      </w:pPr>
      <w:r w:rsidRPr="0076276A">
        <w:rPr>
          <w:sz w:val="24"/>
          <w:szCs w:val="24"/>
        </w:rPr>
        <w:tab/>
        <w:t>5.8. Порядок утримання технічних засобів регулювання дорожнього руху.</w:t>
      </w:r>
    </w:p>
    <w:p w:rsidR="0021479E" w:rsidRPr="0076276A" w:rsidRDefault="0021479E" w:rsidP="0021479E">
      <w:pPr>
        <w:ind w:firstLine="360"/>
        <w:rPr>
          <w:sz w:val="24"/>
          <w:szCs w:val="24"/>
        </w:rPr>
      </w:pPr>
      <w:r w:rsidRPr="0076276A">
        <w:rPr>
          <w:sz w:val="24"/>
          <w:szCs w:val="24"/>
        </w:rPr>
        <w:tab/>
        <w:t>5.9. Порядок утримання інших елементів благоустрою</w:t>
      </w:r>
    </w:p>
    <w:p w:rsidR="0021479E" w:rsidRPr="0076276A" w:rsidRDefault="0021479E" w:rsidP="0021479E">
      <w:pPr>
        <w:ind w:left="360"/>
        <w:rPr>
          <w:sz w:val="24"/>
          <w:szCs w:val="24"/>
        </w:rPr>
      </w:pPr>
      <w:r w:rsidRPr="0076276A">
        <w:rPr>
          <w:sz w:val="24"/>
          <w:szCs w:val="24"/>
        </w:rPr>
        <w:t>(малих архітектурних форм некомерційного призначення, садових лав, покажчиків найменування вулиць, будинкових номерних знаків, меморіальних дощок та інших)</w:t>
      </w:r>
    </w:p>
    <w:p w:rsidR="0021479E" w:rsidRPr="0076276A" w:rsidRDefault="0021479E" w:rsidP="0021479E">
      <w:pPr>
        <w:ind w:left="360"/>
        <w:rPr>
          <w:sz w:val="24"/>
          <w:szCs w:val="24"/>
        </w:rPr>
      </w:pPr>
    </w:p>
    <w:p w:rsidR="0021479E" w:rsidRPr="0076276A" w:rsidRDefault="0021479E" w:rsidP="0021479E">
      <w:pPr>
        <w:ind w:left="360"/>
        <w:rPr>
          <w:sz w:val="24"/>
          <w:szCs w:val="24"/>
        </w:rPr>
      </w:pPr>
      <w:r w:rsidRPr="0076276A">
        <w:rPr>
          <w:sz w:val="24"/>
          <w:szCs w:val="24"/>
        </w:rPr>
        <w:t>Розділ 6. Порядок здійснення благоустрою, утримання об’єктів та елементів благоустрою суб’єктами господарювання, що здійснюють окремі види діяльності.</w:t>
      </w:r>
    </w:p>
    <w:p w:rsidR="0021479E" w:rsidRPr="0076276A" w:rsidRDefault="0021479E" w:rsidP="0021479E">
      <w:pPr>
        <w:ind w:left="360"/>
        <w:rPr>
          <w:sz w:val="24"/>
          <w:szCs w:val="24"/>
        </w:rPr>
      </w:pPr>
    </w:p>
    <w:p w:rsidR="0021479E" w:rsidRPr="0076276A" w:rsidRDefault="0021479E" w:rsidP="0021479E">
      <w:pPr>
        <w:ind w:firstLine="360"/>
        <w:rPr>
          <w:sz w:val="24"/>
          <w:szCs w:val="24"/>
        </w:rPr>
      </w:pPr>
      <w:r w:rsidRPr="0076276A">
        <w:rPr>
          <w:sz w:val="24"/>
          <w:szCs w:val="24"/>
        </w:rPr>
        <w:t>Розділ 7. Контроль у сфері благоустрою території.</w:t>
      </w:r>
    </w:p>
    <w:p w:rsidR="0021479E" w:rsidRPr="0076276A" w:rsidRDefault="0021479E" w:rsidP="0021479E">
      <w:pPr>
        <w:ind w:firstLine="360"/>
        <w:rPr>
          <w:sz w:val="24"/>
          <w:szCs w:val="24"/>
        </w:rPr>
      </w:pPr>
    </w:p>
    <w:p w:rsidR="0021479E" w:rsidRPr="0076276A" w:rsidRDefault="0021479E" w:rsidP="0021479E">
      <w:pPr>
        <w:ind w:left="360"/>
        <w:rPr>
          <w:sz w:val="24"/>
          <w:szCs w:val="24"/>
        </w:rPr>
      </w:pPr>
      <w:r w:rsidRPr="0076276A">
        <w:rPr>
          <w:sz w:val="24"/>
          <w:szCs w:val="24"/>
        </w:rPr>
        <w:t>Розділ 8. Відповідальність громадян та юридичних осіб за порушення Правил благоустрою території .</w:t>
      </w:r>
    </w:p>
    <w:p w:rsidR="0021479E" w:rsidRPr="0076276A" w:rsidRDefault="0021479E" w:rsidP="0021479E">
      <w:pPr>
        <w:ind w:left="360"/>
        <w:rPr>
          <w:sz w:val="24"/>
          <w:szCs w:val="24"/>
        </w:rPr>
      </w:pPr>
    </w:p>
    <w:p w:rsidR="0021479E" w:rsidRPr="0076276A" w:rsidRDefault="0021479E" w:rsidP="0021479E">
      <w:pPr>
        <w:ind w:firstLine="360"/>
        <w:rPr>
          <w:sz w:val="24"/>
          <w:szCs w:val="24"/>
        </w:rPr>
      </w:pPr>
      <w:r w:rsidRPr="0076276A">
        <w:rPr>
          <w:sz w:val="24"/>
          <w:szCs w:val="24"/>
        </w:rPr>
        <w:t>Розділ 9. Порядок внесення змін та доповнень до Правил благоустрою території .</w:t>
      </w:r>
    </w:p>
    <w:p w:rsidR="0021479E" w:rsidRPr="0076276A" w:rsidRDefault="0021479E" w:rsidP="0021479E">
      <w:pPr>
        <w:ind w:firstLine="360"/>
        <w:rPr>
          <w:sz w:val="24"/>
          <w:szCs w:val="24"/>
        </w:rPr>
      </w:pPr>
    </w:p>
    <w:p w:rsidR="0021479E" w:rsidRPr="0076276A" w:rsidRDefault="0021479E" w:rsidP="0021479E">
      <w:pPr>
        <w:ind w:firstLine="360"/>
        <w:rPr>
          <w:sz w:val="24"/>
          <w:szCs w:val="24"/>
        </w:rPr>
      </w:pPr>
      <w:r w:rsidRPr="0076276A">
        <w:rPr>
          <w:sz w:val="24"/>
          <w:szCs w:val="24"/>
        </w:rPr>
        <w:t xml:space="preserve">Розділ 10. Прикінцеві положення. </w:t>
      </w:r>
    </w:p>
    <w:p w:rsidR="0021479E" w:rsidRPr="0076276A" w:rsidRDefault="0021479E" w:rsidP="0021479E">
      <w:pPr>
        <w:ind w:firstLine="360"/>
        <w:rPr>
          <w:sz w:val="24"/>
          <w:szCs w:val="24"/>
        </w:rPr>
      </w:pPr>
    </w:p>
    <w:p w:rsidR="0021479E" w:rsidRPr="0076276A" w:rsidRDefault="0021479E" w:rsidP="0021479E">
      <w:pPr>
        <w:ind w:firstLine="360"/>
        <w:rPr>
          <w:sz w:val="24"/>
          <w:szCs w:val="24"/>
        </w:rPr>
      </w:pPr>
      <w:r w:rsidRPr="0076276A">
        <w:rPr>
          <w:b/>
          <w:sz w:val="24"/>
          <w:szCs w:val="24"/>
        </w:rPr>
        <w:t>Розділ 1. Загальні положення</w:t>
      </w:r>
    </w:p>
    <w:p w:rsidR="0021479E" w:rsidRPr="0076276A" w:rsidRDefault="0021479E" w:rsidP="0021479E">
      <w:pPr>
        <w:ind w:firstLine="360"/>
        <w:jc w:val="both"/>
        <w:rPr>
          <w:sz w:val="24"/>
          <w:szCs w:val="24"/>
        </w:rPr>
      </w:pPr>
      <w:r w:rsidRPr="0076276A">
        <w:rPr>
          <w:sz w:val="24"/>
          <w:szCs w:val="24"/>
        </w:rPr>
        <w:t xml:space="preserve">1.1. Правила благоустрою території Верховинської селищної ради селища Верховина та </w:t>
      </w:r>
      <w:proofErr w:type="spellStart"/>
      <w:r w:rsidRPr="0076276A">
        <w:rPr>
          <w:sz w:val="24"/>
          <w:szCs w:val="24"/>
        </w:rPr>
        <w:t>старостинських</w:t>
      </w:r>
      <w:proofErr w:type="spellEnd"/>
      <w:r w:rsidRPr="0076276A">
        <w:rPr>
          <w:sz w:val="24"/>
          <w:szCs w:val="24"/>
        </w:rPr>
        <w:t xml:space="preserve"> округів (далі – Правила) є місцевим регуляторним актом, яким установлюється порядок благоустрою та утримання територій об'єктів благоустрою, регулюються права та обов'язки учасників правовідносин у сфері благоустрою території громади, визначається комплекс заходів, необхідних для забезпечення чистоти і порядку у громаді. Правила спрямовані на створення умов, сприятливих для життєдіяльності людини, і є обов’язковими для виконання на території громади виконавчим комітетом селищної ради, об'єднаннями громадян, підприємствами, установами, організаціями незалежно від форм власності і підпорядкування, їх керівниками, працівниками, приватними підприємцями та громадянами, які проживають на території селищної ради.</w:t>
      </w:r>
    </w:p>
    <w:p w:rsidR="0021479E" w:rsidRPr="0076276A" w:rsidRDefault="0021479E" w:rsidP="0021479E">
      <w:pPr>
        <w:ind w:firstLine="360"/>
        <w:jc w:val="both"/>
        <w:rPr>
          <w:sz w:val="24"/>
          <w:szCs w:val="24"/>
        </w:rPr>
      </w:pPr>
      <w:r w:rsidRPr="0076276A">
        <w:rPr>
          <w:sz w:val="24"/>
          <w:szCs w:val="24"/>
        </w:rPr>
        <w:t>1.2. Об'єкти благоустрою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місцевих правил забудови, інших вимог, передбачених законодавством України.</w:t>
      </w:r>
    </w:p>
    <w:p w:rsidR="0021479E" w:rsidRPr="0076276A" w:rsidRDefault="0021479E" w:rsidP="0021479E">
      <w:pPr>
        <w:ind w:firstLine="360"/>
        <w:jc w:val="both"/>
        <w:rPr>
          <w:sz w:val="24"/>
          <w:szCs w:val="24"/>
        </w:rPr>
      </w:pPr>
      <w:r w:rsidRPr="0076276A">
        <w:rPr>
          <w:sz w:val="24"/>
          <w:szCs w:val="24"/>
        </w:rPr>
        <w:t>1.3. Організацію благоустрою забезпечує виконавчий комітет Верховинської селищної ради  відповідно до повноважень, встановлених законом. Благоустрій здійснюється в обов'язковому порядку на всій території Верховинської селищної ради.</w:t>
      </w:r>
    </w:p>
    <w:p w:rsidR="0021479E" w:rsidRPr="0076276A" w:rsidRDefault="0021479E" w:rsidP="0021479E">
      <w:pPr>
        <w:ind w:firstLine="360"/>
        <w:jc w:val="both"/>
        <w:rPr>
          <w:sz w:val="24"/>
          <w:szCs w:val="24"/>
        </w:rPr>
      </w:pPr>
      <w:r w:rsidRPr="0076276A">
        <w:rPr>
          <w:sz w:val="24"/>
          <w:szCs w:val="24"/>
        </w:rPr>
        <w:t xml:space="preserve">1.4. Повноваження Верховинської селищної ради та органів самоорганізації населення у сфері благоустрою визначені Законами України </w:t>
      </w:r>
      <w:proofErr w:type="spellStart"/>
      <w:r w:rsidRPr="0076276A">
        <w:rPr>
          <w:sz w:val="24"/>
          <w:szCs w:val="24"/>
        </w:rPr>
        <w:t>„Про</w:t>
      </w:r>
      <w:proofErr w:type="spellEnd"/>
      <w:r w:rsidRPr="0076276A">
        <w:rPr>
          <w:sz w:val="24"/>
          <w:szCs w:val="24"/>
        </w:rPr>
        <w:t xml:space="preserve"> місцеве самоврядування в </w:t>
      </w:r>
      <w:proofErr w:type="spellStart"/>
      <w:r w:rsidRPr="0076276A">
        <w:rPr>
          <w:sz w:val="24"/>
          <w:szCs w:val="24"/>
        </w:rPr>
        <w:t>Україні”</w:t>
      </w:r>
      <w:proofErr w:type="spellEnd"/>
      <w:r w:rsidRPr="0076276A">
        <w:rPr>
          <w:sz w:val="24"/>
          <w:szCs w:val="24"/>
        </w:rPr>
        <w:t xml:space="preserve">, </w:t>
      </w:r>
      <w:proofErr w:type="spellStart"/>
      <w:r w:rsidRPr="0076276A">
        <w:rPr>
          <w:sz w:val="24"/>
          <w:szCs w:val="24"/>
        </w:rPr>
        <w:t>„Про</w:t>
      </w:r>
      <w:proofErr w:type="spellEnd"/>
      <w:r w:rsidRPr="0076276A">
        <w:rPr>
          <w:sz w:val="24"/>
          <w:szCs w:val="24"/>
        </w:rPr>
        <w:t xml:space="preserve"> благоустрій населених </w:t>
      </w:r>
      <w:proofErr w:type="spellStart"/>
      <w:r w:rsidRPr="0076276A">
        <w:rPr>
          <w:sz w:val="24"/>
          <w:szCs w:val="24"/>
        </w:rPr>
        <w:t>пунктів”</w:t>
      </w:r>
      <w:proofErr w:type="spellEnd"/>
      <w:r w:rsidRPr="0076276A">
        <w:rPr>
          <w:sz w:val="24"/>
          <w:szCs w:val="24"/>
        </w:rPr>
        <w:t>, «Про відходи», "Про органи самоорганізації населення", цими Правилами,  іншими нормативно-правовими актами України.</w:t>
      </w:r>
    </w:p>
    <w:p w:rsidR="0021479E" w:rsidRPr="0076276A" w:rsidRDefault="0021479E" w:rsidP="0021479E">
      <w:pPr>
        <w:ind w:firstLine="360"/>
        <w:jc w:val="both"/>
        <w:rPr>
          <w:sz w:val="24"/>
          <w:szCs w:val="24"/>
        </w:rPr>
      </w:pPr>
      <w:r w:rsidRPr="0076276A">
        <w:rPr>
          <w:sz w:val="24"/>
          <w:szCs w:val="24"/>
        </w:rPr>
        <w:t>1.5. Верховинська селищна рада забезпечує вільний доступ населення, підприємств, установ, організацій всіх форм власності, приватних підприємців до цих Правил. Правила є відкритими та доступними.</w:t>
      </w:r>
    </w:p>
    <w:p w:rsidR="0021479E" w:rsidRPr="0076276A" w:rsidRDefault="0021479E" w:rsidP="0021479E">
      <w:pPr>
        <w:ind w:firstLine="360"/>
        <w:rPr>
          <w:sz w:val="24"/>
          <w:szCs w:val="24"/>
        </w:rPr>
      </w:pPr>
      <w:r w:rsidRPr="0076276A">
        <w:rPr>
          <w:sz w:val="24"/>
          <w:szCs w:val="24"/>
        </w:rPr>
        <w:t>1.6. Правила забезпечують державні, громадські та приватні інтереси.</w:t>
      </w:r>
    </w:p>
    <w:p w:rsidR="0021479E" w:rsidRPr="0076276A" w:rsidRDefault="0021479E" w:rsidP="0021479E">
      <w:pPr>
        <w:ind w:firstLine="360"/>
        <w:jc w:val="both"/>
        <w:rPr>
          <w:sz w:val="24"/>
          <w:szCs w:val="24"/>
        </w:rPr>
      </w:pPr>
      <w:r w:rsidRPr="0076276A">
        <w:rPr>
          <w:sz w:val="24"/>
          <w:szCs w:val="24"/>
        </w:rPr>
        <w:t xml:space="preserve">1.7. Правила діють на підставі Конституції України, Законів України </w:t>
      </w:r>
      <w:proofErr w:type="spellStart"/>
      <w:r w:rsidRPr="0076276A">
        <w:rPr>
          <w:sz w:val="24"/>
          <w:szCs w:val="24"/>
        </w:rPr>
        <w:t>„Про</w:t>
      </w:r>
      <w:proofErr w:type="spellEnd"/>
      <w:r w:rsidRPr="0076276A">
        <w:rPr>
          <w:sz w:val="24"/>
          <w:szCs w:val="24"/>
        </w:rPr>
        <w:t xml:space="preserve"> місцеве самоврядування в </w:t>
      </w:r>
      <w:proofErr w:type="spellStart"/>
      <w:r w:rsidRPr="0076276A">
        <w:rPr>
          <w:sz w:val="24"/>
          <w:szCs w:val="24"/>
        </w:rPr>
        <w:t>Україні”</w:t>
      </w:r>
      <w:proofErr w:type="spellEnd"/>
      <w:r w:rsidRPr="0076276A">
        <w:rPr>
          <w:sz w:val="24"/>
          <w:szCs w:val="24"/>
        </w:rPr>
        <w:t xml:space="preserve">, </w:t>
      </w:r>
      <w:proofErr w:type="spellStart"/>
      <w:r w:rsidRPr="0076276A">
        <w:rPr>
          <w:sz w:val="24"/>
          <w:szCs w:val="24"/>
        </w:rPr>
        <w:t>„Про</w:t>
      </w:r>
      <w:proofErr w:type="spellEnd"/>
      <w:r w:rsidRPr="0076276A">
        <w:rPr>
          <w:sz w:val="24"/>
          <w:szCs w:val="24"/>
        </w:rPr>
        <w:t xml:space="preserve"> благоустрій населених </w:t>
      </w:r>
      <w:proofErr w:type="spellStart"/>
      <w:r w:rsidRPr="0076276A">
        <w:rPr>
          <w:sz w:val="24"/>
          <w:szCs w:val="24"/>
        </w:rPr>
        <w:t>пунктів”</w:t>
      </w:r>
      <w:proofErr w:type="spellEnd"/>
      <w:r w:rsidRPr="0076276A">
        <w:rPr>
          <w:sz w:val="24"/>
          <w:szCs w:val="24"/>
        </w:rPr>
        <w:t xml:space="preserve">, </w:t>
      </w:r>
      <w:proofErr w:type="spellStart"/>
      <w:r w:rsidRPr="0076276A">
        <w:rPr>
          <w:sz w:val="24"/>
          <w:szCs w:val="24"/>
        </w:rPr>
        <w:t>„Про</w:t>
      </w:r>
      <w:proofErr w:type="spellEnd"/>
      <w:r w:rsidRPr="0076276A">
        <w:rPr>
          <w:sz w:val="24"/>
          <w:szCs w:val="24"/>
        </w:rPr>
        <w:t xml:space="preserve"> забезпечення санітарного та епідемічного благополуччя </w:t>
      </w:r>
      <w:proofErr w:type="spellStart"/>
      <w:r w:rsidRPr="0076276A">
        <w:rPr>
          <w:sz w:val="24"/>
          <w:szCs w:val="24"/>
        </w:rPr>
        <w:t>населення”</w:t>
      </w:r>
      <w:proofErr w:type="spellEnd"/>
      <w:r w:rsidRPr="0076276A">
        <w:rPr>
          <w:sz w:val="24"/>
          <w:szCs w:val="24"/>
        </w:rPr>
        <w:t xml:space="preserve">, </w:t>
      </w:r>
      <w:proofErr w:type="spellStart"/>
      <w:r w:rsidRPr="0076276A">
        <w:rPr>
          <w:sz w:val="24"/>
          <w:szCs w:val="24"/>
        </w:rPr>
        <w:t>„Про</w:t>
      </w:r>
      <w:proofErr w:type="spellEnd"/>
      <w:r w:rsidRPr="0076276A">
        <w:rPr>
          <w:sz w:val="24"/>
          <w:szCs w:val="24"/>
        </w:rPr>
        <w:t xml:space="preserve"> охорону навколишнього природного </w:t>
      </w:r>
      <w:proofErr w:type="spellStart"/>
      <w:r w:rsidRPr="0076276A">
        <w:rPr>
          <w:sz w:val="24"/>
          <w:szCs w:val="24"/>
        </w:rPr>
        <w:t>середовища”</w:t>
      </w:r>
      <w:proofErr w:type="spellEnd"/>
      <w:r w:rsidRPr="0076276A">
        <w:rPr>
          <w:sz w:val="24"/>
          <w:szCs w:val="24"/>
        </w:rPr>
        <w:t xml:space="preserve">, </w:t>
      </w:r>
      <w:proofErr w:type="spellStart"/>
      <w:r w:rsidRPr="0076276A">
        <w:rPr>
          <w:sz w:val="24"/>
          <w:szCs w:val="24"/>
        </w:rPr>
        <w:t>„Про</w:t>
      </w:r>
      <w:proofErr w:type="spellEnd"/>
      <w:r w:rsidRPr="0076276A">
        <w:rPr>
          <w:sz w:val="24"/>
          <w:szCs w:val="24"/>
        </w:rPr>
        <w:t xml:space="preserve"> </w:t>
      </w:r>
      <w:proofErr w:type="spellStart"/>
      <w:r w:rsidRPr="0076276A">
        <w:rPr>
          <w:sz w:val="24"/>
          <w:szCs w:val="24"/>
        </w:rPr>
        <w:t>відходи”</w:t>
      </w:r>
      <w:proofErr w:type="spellEnd"/>
      <w:r w:rsidRPr="0076276A">
        <w:rPr>
          <w:sz w:val="24"/>
          <w:szCs w:val="24"/>
        </w:rPr>
        <w:t xml:space="preserve">, </w:t>
      </w:r>
      <w:proofErr w:type="spellStart"/>
      <w:r w:rsidRPr="0076276A">
        <w:rPr>
          <w:sz w:val="24"/>
          <w:szCs w:val="24"/>
        </w:rPr>
        <w:t>“Про</w:t>
      </w:r>
      <w:proofErr w:type="spellEnd"/>
      <w:r w:rsidRPr="0076276A">
        <w:rPr>
          <w:sz w:val="24"/>
          <w:szCs w:val="24"/>
        </w:rPr>
        <w:t xml:space="preserve"> автомобільний </w:t>
      </w:r>
      <w:proofErr w:type="spellStart"/>
      <w:r w:rsidRPr="0076276A">
        <w:rPr>
          <w:sz w:val="24"/>
          <w:szCs w:val="24"/>
        </w:rPr>
        <w:t>транспорт”</w:t>
      </w:r>
      <w:proofErr w:type="spellEnd"/>
      <w:r w:rsidRPr="0076276A">
        <w:rPr>
          <w:sz w:val="24"/>
          <w:szCs w:val="24"/>
        </w:rPr>
        <w:t xml:space="preserve">, </w:t>
      </w:r>
      <w:proofErr w:type="spellStart"/>
      <w:r w:rsidRPr="0076276A">
        <w:rPr>
          <w:sz w:val="24"/>
          <w:szCs w:val="24"/>
        </w:rPr>
        <w:t>“Про</w:t>
      </w:r>
      <w:proofErr w:type="spellEnd"/>
      <w:r w:rsidRPr="0076276A">
        <w:rPr>
          <w:sz w:val="24"/>
          <w:szCs w:val="24"/>
        </w:rPr>
        <w:t xml:space="preserve"> дорожній </w:t>
      </w:r>
      <w:proofErr w:type="spellStart"/>
      <w:r w:rsidRPr="0076276A">
        <w:rPr>
          <w:sz w:val="24"/>
          <w:szCs w:val="24"/>
        </w:rPr>
        <w:t>рух”</w:t>
      </w:r>
      <w:proofErr w:type="spellEnd"/>
      <w:r w:rsidRPr="0076276A">
        <w:rPr>
          <w:sz w:val="24"/>
          <w:szCs w:val="24"/>
        </w:rPr>
        <w:t>, чинного законодавства України.</w:t>
      </w:r>
    </w:p>
    <w:p w:rsidR="0021479E" w:rsidRPr="0076276A" w:rsidRDefault="0021479E" w:rsidP="0021479E">
      <w:pPr>
        <w:ind w:firstLine="360"/>
        <w:jc w:val="both"/>
        <w:rPr>
          <w:sz w:val="24"/>
          <w:szCs w:val="24"/>
        </w:rPr>
      </w:pPr>
      <w:r w:rsidRPr="0076276A">
        <w:rPr>
          <w:sz w:val="24"/>
          <w:szCs w:val="24"/>
        </w:rPr>
        <w:t>1.8. Правила  загальнообов'язкові на території Верховинської селищної ради. Норми, за порушення яких винні особи притягуються до відповідальності, встановлено нормативно-правовими актами України.</w:t>
      </w:r>
    </w:p>
    <w:p w:rsidR="0021479E" w:rsidRPr="0076276A" w:rsidRDefault="0021479E" w:rsidP="0021479E">
      <w:pPr>
        <w:ind w:firstLine="360"/>
        <w:rPr>
          <w:sz w:val="24"/>
          <w:szCs w:val="24"/>
        </w:rPr>
      </w:pPr>
    </w:p>
    <w:p w:rsidR="0021479E" w:rsidRPr="0076276A" w:rsidRDefault="0021479E" w:rsidP="0021479E">
      <w:pPr>
        <w:ind w:firstLine="360"/>
        <w:rPr>
          <w:b/>
          <w:sz w:val="24"/>
          <w:szCs w:val="24"/>
        </w:rPr>
      </w:pPr>
      <w:r w:rsidRPr="0076276A">
        <w:rPr>
          <w:b/>
          <w:sz w:val="24"/>
          <w:szCs w:val="24"/>
        </w:rPr>
        <w:t>Розділ 2. Визначення термінів</w:t>
      </w:r>
    </w:p>
    <w:p w:rsidR="0021479E" w:rsidRPr="0076276A" w:rsidRDefault="0021479E" w:rsidP="0021479E">
      <w:pPr>
        <w:ind w:firstLine="360"/>
        <w:rPr>
          <w:sz w:val="24"/>
          <w:szCs w:val="24"/>
        </w:rPr>
      </w:pPr>
      <w:r w:rsidRPr="0076276A">
        <w:rPr>
          <w:sz w:val="24"/>
          <w:szCs w:val="24"/>
        </w:rPr>
        <w:t>2.1. У цих Правилах терміни вживаються в такому значенні:</w:t>
      </w:r>
    </w:p>
    <w:p w:rsidR="0021479E" w:rsidRPr="0076276A" w:rsidRDefault="0021479E" w:rsidP="0021479E">
      <w:pPr>
        <w:ind w:firstLine="360"/>
        <w:jc w:val="both"/>
        <w:rPr>
          <w:sz w:val="24"/>
          <w:szCs w:val="24"/>
        </w:rPr>
      </w:pPr>
      <w:r w:rsidRPr="0076276A">
        <w:rPr>
          <w:sz w:val="24"/>
          <w:szCs w:val="24"/>
        </w:rPr>
        <w:t>2.1.1. Автомобільна дорога (вулиця) – частина територій в населеному пункті, призначена для руху транспортних засобів, з усіма розташованими на ній спорудами та засобами організації дорожнього руху.</w:t>
      </w:r>
    </w:p>
    <w:p w:rsidR="0021479E" w:rsidRPr="0076276A" w:rsidRDefault="0021479E" w:rsidP="0021479E">
      <w:pPr>
        <w:ind w:firstLine="360"/>
        <w:rPr>
          <w:sz w:val="24"/>
          <w:szCs w:val="24"/>
        </w:rPr>
      </w:pPr>
      <w:r w:rsidRPr="0076276A">
        <w:rPr>
          <w:sz w:val="24"/>
          <w:szCs w:val="24"/>
        </w:rPr>
        <w:t xml:space="preserve">2.1.2. </w:t>
      </w:r>
      <w:proofErr w:type="spellStart"/>
      <w:r w:rsidRPr="0076276A">
        <w:rPr>
          <w:sz w:val="24"/>
          <w:szCs w:val="24"/>
        </w:rPr>
        <w:t>Балансоутримувач</w:t>
      </w:r>
      <w:proofErr w:type="spellEnd"/>
      <w:r w:rsidRPr="0076276A">
        <w:rPr>
          <w:sz w:val="24"/>
          <w:szCs w:val="24"/>
        </w:rPr>
        <w:t xml:space="preserve"> - власник або особа, яка за договором або відповідним актом утримує об’єкти або елементи благоустрою, здійснює розрахунки коштів, необхідних для своєчасного проведення капітального і поточного ремонтів та утримання.</w:t>
      </w:r>
    </w:p>
    <w:p w:rsidR="0021479E" w:rsidRPr="0076276A" w:rsidRDefault="0021479E" w:rsidP="0021479E">
      <w:pPr>
        <w:ind w:firstLine="360"/>
        <w:jc w:val="both"/>
        <w:rPr>
          <w:sz w:val="24"/>
          <w:szCs w:val="24"/>
        </w:rPr>
      </w:pPr>
      <w:r w:rsidRPr="0076276A">
        <w:rPr>
          <w:sz w:val="24"/>
          <w:szCs w:val="24"/>
        </w:rPr>
        <w:t xml:space="preserve">2.1.3. Благоустрій населених пунктів - комплекс робіт з інженерного захисту, поновлення та відновлення дорожнього покриття, засобів організації та регулювання дорожнього руху, забезпечення комфортних та безпечних умов пересування транспорту та пішоходів,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w:t>
      </w:r>
      <w:r w:rsidRPr="0076276A">
        <w:rPr>
          <w:sz w:val="24"/>
          <w:szCs w:val="24"/>
        </w:rPr>
        <w:lastRenderedPageBreak/>
        <w:t>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21479E" w:rsidRPr="0076276A" w:rsidRDefault="0021479E" w:rsidP="0021479E">
      <w:pPr>
        <w:ind w:firstLine="360"/>
        <w:jc w:val="both"/>
        <w:rPr>
          <w:sz w:val="24"/>
          <w:szCs w:val="24"/>
        </w:rPr>
      </w:pPr>
      <w:r w:rsidRPr="0076276A">
        <w:rPr>
          <w:sz w:val="24"/>
          <w:szCs w:val="24"/>
        </w:rPr>
        <w:t>2.1.4. Відтворення будинків та споруд, їх фасадів – комплекс заходів з відбудови втрачених об’єктів культурної спадщини за достовірними науковими даними і первинними проектними матеріалами.</w:t>
      </w:r>
    </w:p>
    <w:p w:rsidR="0021479E" w:rsidRPr="0076276A" w:rsidRDefault="0021479E" w:rsidP="0021479E">
      <w:pPr>
        <w:ind w:firstLine="360"/>
        <w:jc w:val="both"/>
        <w:rPr>
          <w:sz w:val="24"/>
          <w:szCs w:val="24"/>
        </w:rPr>
      </w:pPr>
      <w:r w:rsidRPr="0076276A">
        <w:rPr>
          <w:sz w:val="24"/>
          <w:szCs w:val="24"/>
        </w:rPr>
        <w:t>2.1.5. Відходи - будь-які речовини, матеріали і предмети, що утворюються у процесі людської діяльності і не мають подальшого використання за місцем утворення чи виявлення та яких їх власник повинен позбутися шляхом утилізації чи видалення.</w:t>
      </w:r>
    </w:p>
    <w:p w:rsidR="0021479E" w:rsidRPr="0076276A" w:rsidRDefault="0021479E" w:rsidP="0021479E">
      <w:pPr>
        <w:ind w:firstLine="360"/>
        <w:jc w:val="both"/>
        <w:rPr>
          <w:sz w:val="24"/>
          <w:szCs w:val="24"/>
        </w:rPr>
      </w:pPr>
      <w:r w:rsidRPr="0076276A">
        <w:rPr>
          <w:sz w:val="24"/>
          <w:szCs w:val="24"/>
        </w:rPr>
        <w:t>2.1.6. Вулично-дорожня мережа - призначена для руху транспортних засобів і пішоходів мережа вулиць, доріг загального користування,  проїздів, тротуарів, пішохідних і велосипедних доріжок, а також  площі, вуличні автомобільні стоянки з інженерними та допоміжними спорудами, технічними засобами організації дорожнього руху.</w:t>
      </w:r>
    </w:p>
    <w:p w:rsidR="0021479E" w:rsidRPr="0076276A" w:rsidRDefault="0021479E" w:rsidP="0021479E">
      <w:pPr>
        <w:ind w:firstLine="360"/>
        <w:jc w:val="both"/>
        <w:rPr>
          <w:sz w:val="24"/>
          <w:szCs w:val="24"/>
        </w:rPr>
      </w:pPr>
      <w:r w:rsidRPr="0076276A">
        <w:rPr>
          <w:sz w:val="24"/>
          <w:szCs w:val="24"/>
        </w:rPr>
        <w:t>2.1.7. Вулиця - автомобільна дорога, призначена для руху транспорту і пішоходів, прокладання наземних і підземних інженерних мереж у межах населеного пункту.</w:t>
      </w:r>
    </w:p>
    <w:p w:rsidR="0021479E" w:rsidRPr="0076276A" w:rsidRDefault="0021479E" w:rsidP="0021479E">
      <w:pPr>
        <w:ind w:firstLine="360"/>
        <w:jc w:val="both"/>
        <w:rPr>
          <w:sz w:val="24"/>
          <w:szCs w:val="24"/>
        </w:rPr>
      </w:pPr>
      <w:r w:rsidRPr="0076276A">
        <w:rPr>
          <w:sz w:val="24"/>
          <w:szCs w:val="24"/>
        </w:rPr>
        <w:t xml:space="preserve">2.1.8. Газон – певна ділянка однорідної території зі штучним дерновим покривом, який створюється посівом і вирощуванням </w:t>
      </w:r>
      <w:proofErr w:type="spellStart"/>
      <w:r w:rsidRPr="0076276A">
        <w:rPr>
          <w:sz w:val="24"/>
          <w:szCs w:val="24"/>
        </w:rPr>
        <w:t>дерноутворювальних</w:t>
      </w:r>
      <w:proofErr w:type="spellEnd"/>
      <w:r w:rsidRPr="0076276A">
        <w:rPr>
          <w:sz w:val="24"/>
          <w:szCs w:val="24"/>
        </w:rPr>
        <w:t xml:space="preserve"> трав (переважно багаторічних) для декоративних, спортивних, ґрунтозахисних або інших цілей.</w:t>
      </w:r>
    </w:p>
    <w:p w:rsidR="0021479E" w:rsidRPr="0076276A" w:rsidRDefault="0021479E" w:rsidP="0021479E">
      <w:pPr>
        <w:ind w:firstLine="360"/>
        <w:jc w:val="both"/>
        <w:rPr>
          <w:sz w:val="24"/>
          <w:szCs w:val="24"/>
        </w:rPr>
      </w:pPr>
      <w:r w:rsidRPr="0076276A">
        <w:rPr>
          <w:sz w:val="24"/>
          <w:szCs w:val="24"/>
        </w:rPr>
        <w:t>2.1.9. Дорожнє покриття - укріплені верхні шари дороги, що сприймають навантаження від транспортних засобів.</w:t>
      </w:r>
    </w:p>
    <w:p w:rsidR="0021479E" w:rsidRPr="0076276A" w:rsidRDefault="0021479E" w:rsidP="0021479E">
      <w:pPr>
        <w:ind w:firstLine="360"/>
        <w:rPr>
          <w:sz w:val="24"/>
          <w:szCs w:val="24"/>
        </w:rPr>
      </w:pPr>
      <w:r w:rsidRPr="0076276A">
        <w:rPr>
          <w:sz w:val="24"/>
          <w:szCs w:val="24"/>
        </w:rPr>
        <w:t>2.1.10. Елементи благоустрою:</w:t>
      </w:r>
    </w:p>
    <w:p w:rsidR="0021479E" w:rsidRPr="0076276A" w:rsidRDefault="0021479E" w:rsidP="0021479E">
      <w:pPr>
        <w:ind w:firstLine="360"/>
        <w:rPr>
          <w:sz w:val="24"/>
          <w:szCs w:val="24"/>
        </w:rPr>
      </w:pPr>
      <w:r w:rsidRPr="0076276A">
        <w:rPr>
          <w:sz w:val="24"/>
          <w:szCs w:val="24"/>
        </w:rPr>
        <w:t>1) покриття вулиць, доріг, проїздів, тротуарів, пішохідних зон і доріжок;</w:t>
      </w:r>
    </w:p>
    <w:p w:rsidR="0021479E" w:rsidRPr="0076276A" w:rsidRDefault="0021479E" w:rsidP="0021479E">
      <w:pPr>
        <w:ind w:firstLine="360"/>
        <w:jc w:val="both"/>
        <w:rPr>
          <w:sz w:val="24"/>
          <w:szCs w:val="24"/>
        </w:rPr>
      </w:pPr>
      <w:r w:rsidRPr="0076276A">
        <w:rPr>
          <w:sz w:val="24"/>
          <w:szCs w:val="24"/>
        </w:rPr>
        <w:t>2) зелені насадження (дерева, газони, квітники), у тому числі снігозахисні та протиерозійні, уздовж вулиць і доріг, у парках, скверах,  у садах, інших об'єктах благоустрою загального користування, санітарно-захисних зонах,  та інших територіях;</w:t>
      </w:r>
    </w:p>
    <w:p w:rsidR="0021479E" w:rsidRPr="0076276A" w:rsidRDefault="0021479E" w:rsidP="0021479E">
      <w:pPr>
        <w:ind w:firstLine="360"/>
        <w:rPr>
          <w:sz w:val="24"/>
          <w:szCs w:val="24"/>
        </w:rPr>
      </w:pPr>
      <w:r w:rsidRPr="0076276A">
        <w:rPr>
          <w:sz w:val="24"/>
          <w:szCs w:val="24"/>
        </w:rPr>
        <w:t>3) будинки та споруди, їх фасади;</w:t>
      </w:r>
    </w:p>
    <w:p w:rsidR="0021479E" w:rsidRPr="0076276A" w:rsidRDefault="0021479E" w:rsidP="0021479E">
      <w:pPr>
        <w:ind w:firstLine="360"/>
        <w:rPr>
          <w:sz w:val="24"/>
          <w:szCs w:val="24"/>
        </w:rPr>
      </w:pPr>
      <w:r w:rsidRPr="0076276A">
        <w:rPr>
          <w:sz w:val="24"/>
          <w:szCs w:val="24"/>
        </w:rPr>
        <w:t>4) будівлі та споруди системи збирання і вивезення відходів;</w:t>
      </w:r>
    </w:p>
    <w:p w:rsidR="0021479E" w:rsidRPr="0076276A" w:rsidRDefault="0021479E" w:rsidP="0021479E">
      <w:pPr>
        <w:ind w:firstLine="360"/>
        <w:rPr>
          <w:sz w:val="24"/>
          <w:szCs w:val="24"/>
        </w:rPr>
      </w:pPr>
      <w:r w:rsidRPr="0076276A">
        <w:rPr>
          <w:sz w:val="24"/>
          <w:szCs w:val="24"/>
        </w:rPr>
        <w:t>5) будівлі та споруди системи інженерного захисту території, санітарні споруди;</w:t>
      </w:r>
    </w:p>
    <w:p w:rsidR="0021479E" w:rsidRPr="0076276A" w:rsidRDefault="0021479E" w:rsidP="0021479E">
      <w:pPr>
        <w:ind w:firstLine="360"/>
        <w:rPr>
          <w:sz w:val="24"/>
          <w:szCs w:val="24"/>
        </w:rPr>
      </w:pPr>
      <w:r w:rsidRPr="0076276A">
        <w:rPr>
          <w:sz w:val="24"/>
          <w:szCs w:val="24"/>
        </w:rPr>
        <w:t>6) комплекси та об'єкти монументального мистецтва;</w:t>
      </w:r>
    </w:p>
    <w:p w:rsidR="0021479E" w:rsidRPr="0076276A" w:rsidRDefault="0021479E" w:rsidP="0021479E">
      <w:pPr>
        <w:ind w:firstLine="360"/>
        <w:rPr>
          <w:sz w:val="24"/>
          <w:szCs w:val="24"/>
        </w:rPr>
      </w:pPr>
      <w:r w:rsidRPr="0076276A">
        <w:rPr>
          <w:sz w:val="24"/>
          <w:szCs w:val="24"/>
        </w:rPr>
        <w:t>7) спортивні споруди;</w:t>
      </w:r>
    </w:p>
    <w:p w:rsidR="0021479E" w:rsidRPr="0076276A" w:rsidRDefault="0021479E" w:rsidP="0021479E">
      <w:pPr>
        <w:ind w:firstLine="360"/>
        <w:rPr>
          <w:sz w:val="24"/>
          <w:szCs w:val="24"/>
        </w:rPr>
      </w:pPr>
      <w:r w:rsidRPr="0076276A">
        <w:rPr>
          <w:sz w:val="24"/>
          <w:szCs w:val="24"/>
        </w:rPr>
        <w:t>8) обладнання місць для зупинки  транспортних засобів;</w:t>
      </w:r>
    </w:p>
    <w:p w:rsidR="0021479E" w:rsidRPr="0076276A" w:rsidRDefault="0021479E" w:rsidP="0021479E">
      <w:pPr>
        <w:ind w:firstLine="360"/>
        <w:rPr>
          <w:sz w:val="24"/>
          <w:szCs w:val="24"/>
        </w:rPr>
      </w:pPr>
      <w:r w:rsidRPr="0076276A">
        <w:rPr>
          <w:sz w:val="24"/>
          <w:szCs w:val="24"/>
        </w:rPr>
        <w:t>9) обладнання (елементи) дитячих, спортивних та інших майданчиків для дозвілля та відпочинку;</w:t>
      </w:r>
    </w:p>
    <w:p w:rsidR="0021479E" w:rsidRPr="0076276A" w:rsidRDefault="0021479E" w:rsidP="0021479E">
      <w:pPr>
        <w:ind w:firstLine="360"/>
        <w:rPr>
          <w:sz w:val="24"/>
          <w:szCs w:val="24"/>
        </w:rPr>
      </w:pPr>
      <w:r w:rsidRPr="0076276A">
        <w:rPr>
          <w:sz w:val="24"/>
          <w:szCs w:val="24"/>
        </w:rPr>
        <w:t>10) технічні засоби регулювання дорожнього руху, у тому числі дорожні знаки, знаки місць для зупинки маршрутних транспортних засобів, переходів, покажчики найменування вулиць;</w:t>
      </w:r>
    </w:p>
    <w:p w:rsidR="0021479E" w:rsidRPr="0076276A" w:rsidRDefault="0021479E" w:rsidP="0021479E">
      <w:pPr>
        <w:ind w:firstLine="360"/>
        <w:rPr>
          <w:sz w:val="24"/>
          <w:szCs w:val="24"/>
        </w:rPr>
      </w:pPr>
      <w:r w:rsidRPr="0076276A">
        <w:rPr>
          <w:sz w:val="24"/>
          <w:szCs w:val="24"/>
        </w:rPr>
        <w:t>11) засоби та обладнання зовнішньої реклами;</w:t>
      </w:r>
    </w:p>
    <w:p w:rsidR="0021479E" w:rsidRPr="0076276A" w:rsidRDefault="0021479E" w:rsidP="0021479E">
      <w:pPr>
        <w:ind w:firstLine="360"/>
        <w:rPr>
          <w:sz w:val="24"/>
          <w:szCs w:val="24"/>
        </w:rPr>
      </w:pPr>
      <w:r w:rsidRPr="0076276A">
        <w:rPr>
          <w:sz w:val="24"/>
          <w:szCs w:val="24"/>
        </w:rPr>
        <w:t>12) ліхтарі вуличного освітлення, засоби та обладнання зовнішнього освітлення, установки для декоративного підсвічування будинків і пам'ятників;</w:t>
      </w:r>
    </w:p>
    <w:p w:rsidR="0021479E" w:rsidRPr="0076276A" w:rsidRDefault="0021479E" w:rsidP="0021479E">
      <w:pPr>
        <w:ind w:firstLine="360"/>
        <w:rPr>
          <w:sz w:val="24"/>
          <w:szCs w:val="24"/>
        </w:rPr>
      </w:pPr>
      <w:r w:rsidRPr="0076276A">
        <w:rPr>
          <w:sz w:val="24"/>
          <w:szCs w:val="24"/>
        </w:rPr>
        <w:t>13) малі архітектурні форми для підприємницької діяльності;</w:t>
      </w:r>
    </w:p>
    <w:p w:rsidR="0021479E" w:rsidRPr="0076276A" w:rsidRDefault="0021479E" w:rsidP="0021479E">
      <w:pPr>
        <w:ind w:firstLine="360"/>
        <w:rPr>
          <w:sz w:val="24"/>
          <w:szCs w:val="24"/>
        </w:rPr>
      </w:pPr>
      <w:r w:rsidRPr="0076276A">
        <w:rPr>
          <w:sz w:val="24"/>
          <w:szCs w:val="24"/>
        </w:rPr>
        <w:t>14) малі архітектурні форми некомерційного призначення;</w:t>
      </w:r>
    </w:p>
    <w:p w:rsidR="0021479E" w:rsidRPr="0076276A" w:rsidRDefault="0021479E" w:rsidP="0021479E">
      <w:pPr>
        <w:ind w:firstLine="360"/>
        <w:rPr>
          <w:sz w:val="24"/>
          <w:szCs w:val="24"/>
        </w:rPr>
      </w:pPr>
      <w:r w:rsidRPr="0076276A">
        <w:rPr>
          <w:sz w:val="24"/>
          <w:szCs w:val="24"/>
        </w:rPr>
        <w:t>15) шлагбауми та інші огородження, що встановлюються з метою обмеження проїзду або контролю за переміщенням транспортних засобів;</w:t>
      </w:r>
    </w:p>
    <w:p w:rsidR="0021479E" w:rsidRPr="0076276A" w:rsidRDefault="0021479E" w:rsidP="0021479E">
      <w:pPr>
        <w:ind w:firstLine="360"/>
        <w:rPr>
          <w:sz w:val="24"/>
          <w:szCs w:val="24"/>
        </w:rPr>
      </w:pPr>
      <w:r w:rsidRPr="0076276A">
        <w:rPr>
          <w:sz w:val="24"/>
          <w:szCs w:val="24"/>
        </w:rPr>
        <w:t xml:space="preserve">16) урни, контейнери для сміття, </w:t>
      </w:r>
      <w:proofErr w:type="spellStart"/>
      <w:r w:rsidRPr="0076276A">
        <w:rPr>
          <w:sz w:val="24"/>
          <w:szCs w:val="24"/>
        </w:rPr>
        <w:t>сміттєзбірники</w:t>
      </w:r>
      <w:proofErr w:type="spellEnd"/>
      <w:r w:rsidRPr="0076276A">
        <w:rPr>
          <w:sz w:val="24"/>
          <w:szCs w:val="24"/>
        </w:rPr>
        <w:t>;</w:t>
      </w:r>
    </w:p>
    <w:p w:rsidR="0021479E" w:rsidRPr="0076276A" w:rsidRDefault="0021479E" w:rsidP="0021479E">
      <w:pPr>
        <w:ind w:firstLine="360"/>
        <w:rPr>
          <w:sz w:val="24"/>
          <w:szCs w:val="24"/>
        </w:rPr>
      </w:pPr>
      <w:r w:rsidRPr="0076276A">
        <w:rPr>
          <w:sz w:val="24"/>
          <w:szCs w:val="24"/>
        </w:rPr>
        <w:t>17) садові лави;</w:t>
      </w:r>
    </w:p>
    <w:p w:rsidR="0021479E" w:rsidRPr="0076276A" w:rsidRDefault="0021479E" w:rsidP="0021479E">
      <w:pPr>
        <w:ind w:firstLine="360"/>
        <w:rPr>
          <w:sz w:val="24"/>
          <w:szCs w:val="24"/>
        </w:rPr>
      </w:pPr>
      <w:r w:rsidRPr="0076276A">
        <w:rPr>
          <w:sz w:val="24"/>
          <w:szCs w:val="24"/>
        </w:rPr>
        <w:t>18) меморіальні дошки;</w:t>
      </w:r>
    </w:p>
    <w:p w:rsidR="0021479E" w:rsidRPr="0076276A" w:rsidRDefault="0021479E" w:rsidP="0021479E">
      <w:pPr>
        <w:ind w:firstLine="360"/>
        <w:rPr>
          <w:sz w:val="24"/>
          <w:szCs w:val="24"/>
        </w:rPr>
      </w:pPr>
      <w:r w:rsidRPr="0076276A">
        <w:rPr>
          <w:sz w:val="24"/>
          <w:szCs w:val="24"/>
        </w:rPr>
        <w:t>20) інші елементи благоустрою  .</w:t>
      </w:r>
    </w:p>
    <w:p w:rsidR="0021479E" w:rsidRPr="0076276A" w:rsidRDefault="0021479E" w:rsidP="0021479E">
      <w:pPr>
        <w:ind w:firstLine="360"/>
        <w:jc w:val="both"/>
        <w:rPr>
          <w:sz w:val="24"/>
          <w:szCs w:val="24"/>
        </w:rPr>
      </w:pPr>
      <w:r w:rsidRPr="0076276A">
        <w:rPr>
          <w:sz w:val="24"/>
          <w:szCs w:val="24"/>
        </w:rPr>
        <w:t>2.1.11. Замовник будівельних робіт – особа, що укладає договори на проектування та проведення будівельних робіт, контролює виконання договірних зобов’язань, здійснює інші функції відповідно до законодавства.</w:t>
      </w:r>
    </w:p>
    <w:p w:rsidR="0021479E" w:rsidRPr="0076276A" w:rsidRDefault="0021479E" w:rsidP="0021479E">
      <w:pPr>
        <w:ind w:firstLine="360"/>
        <w:rPr>
          <w:sz w:val="24"/>
          <w:szCs w:val="24"/>
        </w:rPr>
      </w:pPr>
      <w:r w:rsidRPr="0076276A">
        <w:rPr>
          <w:sz w:val="24"/>
          <w:szCs w:val="24"/>
        </w:rPr>
        <w:t>2.1.12. Заходи з благоустрою - роботи щодо відновлення, належного утримання та раціонального використання територій, охорони та організації упорядкування об'єктів благоустрою з урахуванням особливостей їх використання.</w:t>
      </w:r>
    </w:p>
    <w:p w:rsidR="0021479E" w:rsidRPr="0076276A" w:rsidRDefault="0021479E" w:rsidP="0021479E">
      <w:pPr>
        <w:ind w:firstLine="360"/>
        <w:jc w:val="both"/>
        <w:rPr>
          <w:sz w:val="24"/>
          <w:szCs w:val="24"/>
        </w:rPr>
      </w:pPr>
      <w:r w:rsidRPr="0076276A">
        <w:rPr>
          <w:sz w:val="24"/>
          <w:szCs w:val="24"/>
        </w:rPr>
        <w:lastRenderedPageBreak/>
        <w:t xml:space="preserve">2.1.13. Кладовище - відведена в установленому законом порядку земельна ділянка з </w:t>
      </w:r>
      <w:proofErr w:type="spellStart"/>
      <w:r w:rsidRPr="0076276A">
        <w:rPr>
          <w:sz w:val="24"/>
          <w:szCs w:val="24"/>
        </w:rPr>
        <w:t>облаштованими</w:t>
      </w:r>
      <w:proofErr w:type="spellEnd"/>
      <w:r w:rsidRPr="0076276A">
        <w:rPr>
          <w:sz w:val="24"/>
          <w:szCs w:val="24"/>
        </w:rPr>
        <w:t xml:space="preserve"> могилами, колумбаріями чи іншими будівлями та спорудами, призначеними для організації поховання та утримання місць поховань.</w:t>
      </w:r>
    </w:p>
    <w:p w:rsidR="0021479E" w:rsidRPr="0076276A" w:rsidRDefault="0021479E" w:rsidP="0021479E">
      <w:pPr>
        <w:ind w:firstLine="360"/>
        <w:jc w:val="both"/>
        <w:rPr>
          <w:sz w:val="24"/>
          <w:szCs w:val="24"/>
        </w:rPr>
      </w:pPr>
      <w:r w:rsidRPr="0076276A">
        <w:rPr>
          <w:sz w:val="24"/>
          <w:szCs w:val="24"/>
        </w:rPr>
        <w:t xml:space="preserve">2.1.14. Користувачі дорожніх об'єктів - учасники дорожнього руху, власники та користувачі земельних ділянок, які знаходяться в межах </w:t>
      </w:r>
      <w:proofErr w:type="spellStart"/>
      <w:r w:rsidRPr="0076276A">
        <w:rPr>
          <w:sz w:val="24"/>
          <w:szCs w:val="24"/>
        </w:rPr>
        <w:t>„червоних</w:t>
      </w:r>
      <w:proofErr w:type="spellEnd"/>
      <w:r w:rsidRPr="0076276A">
        <w:rPr>
          <w:sz w:val="24"/>
          <w:szCs w:val="24"/>
        </w:rPr>
        <w:t xml:space="preserve"> </w:t>
      </w:r>
      <w:proofErr w:type="spellStart"/>
      <w:r w:rsidRPr="0076276A">
        <w:rPr>
          <w:sz w:val="24"/>
          <w:szCs w:val="24"/>
        </w:rPr>
        <w:t>ліній”</w:t>
      </w:r>
      <w:proofErr w:type="spellEnd"/>
      <w:r w:rsidRPr="0076276A">
        <w:rPr>
          <w:sz w:val="24"/>
          <w:szCs w:val="24"/>
        </w:rPr>
        <w:t>  вулиць і доріг, а також власники (користувачі) малих архітектурних форм для провадження підприємницької діяльності, рекламних засобів та інженерних комунікацій і споруд, розташованих у зазначених межах.</w:t>
      </w:r>
    </w:p>
    <w:p w:rsidR="0021479E" w:rsidRPr="0076276A" w:rsidRDefault="0021479E" w:rsidP="0021479E">
      <w:pPr>
        <w:ind w:firstLine="360"/>
        <w:jc w:val="both"/>
        <w:rPr>
          <w:sz w:val="24"/>
          <w:szCs w:val="24"/>
        </w:rPr>
      </w:pPr>
      <w:r w:rsidRPr="0076276A">
        <w:rPr>
          <w:sz w:val="24"/>
          <w:szCs w:val="24"/>
        </w:rPr>
        <w:t>2.1.16. Майданчик для відпочинку – об’єкт благоустрою, на якому здійснюється короткочасний відпочинок .</w:t>
      </w:r>
    </w:p>
    <w:p w:rsidR="0021479E" w:rsidRPr="0076276A" w:rsidRDefault="0021479E" w:rsidP="0021479E">
      <w:pPr>
        <w:ind w:firstLine="360"/>
        <w:jc w:val="both"/>
        <w:rPr>
          <w:sz w:val="24"/>
          <w:szCs w:val="24"/>
        </w:rPr>
      </w:pPr>
      <w:r w:rsidRPr="0076276A">
        <w:rPr>
          <w:sz w:val="24"/>
          <w:szCs w:val="24"/>
        </w:rPr>
        <w:t xml:space="preserve">2.1.17. Мала архітектурна форма некомерційного призначення – штучний архітектурно-об’ємний елемент (бесідки, ротонди, </w:t>
      </w:r>
      <w:proofErr w:type="spellStart"/>
      <w:r w:rsidRPr="0076276A">
        <w:rPr>
          <w:sz w:val="24"/>
          <w:szCs w:val="24"/>
        </w:rPr>
        <w:t>перголи</w:t>
      </w:r>
      <w:proofErr w:type="spellEnd"/>
      <w:r w:rsidRPr="0076276A">
        <w:rPr>
          <w:sz w:val="24"/>
          <w:szCs w:val="24"/>
        </w:rPr>
        <w:t>, трельяжі, арки, павільйони, знаки та ін.).</w:t>
      </w:r>
    </w:p>
    <w:p w:rsidR="0021479E" w:rsidRPr="0076276A" w:rsidRDefault="0021479E" w:rsidP="0021479E">
      <w:pPr>
        <w:ind w:firstLine="360"/>
        <w:jc w:val="both"/>
        <w:rPr>
          <w:sz w:val="24"/>
          <w:szCs w:val="24"/>
        </w:rPr>
      </w:pPr>
      <w:r w:rsidRPr="0076276A">
        <w:rPr>
          <w:sz w:val="24"/>
          <w:szCs w:val="24"/>
        </w:rPr>
        <w:tab/>
        <w:t>2.1.18. Мала архітектурна форма для провадження підприємницької діяльності - це невелика (площею до 30 кв. метрів) споруда торговельно-побутового призначення, яка виготовляється з полегшених конструкцій і встановлюється тимчасово без спорудження фундаменту.</w:t>
      </w:r>
    </w:p>
    <w:p w:rsidR="0021479E" w:rsidRPr="0076276A" w:rsidRDefault="0021479E" w:rsidP="0021479E">
      <w:pPr>
        <w:ind w:firstLine="360"/>
        <w:jc w:val="both"/>
        <w:rPr>
          <w:sz w:val="24"/>
          <w:szCs w:val="24"/>
        </w:rPr>
      </w:pPr>
      <w:r w:rsidRPr="0076276A">
        <w:rPr>
          <w:sz w:val="24"/>
          <w:szCs w:val="24"/>
        </w:rPr>
        <w:tab/>
        <w:t xml:space="preserve">2.1.19. Санітарне очищення – комплекс заходів, які забезпечують належний санітарний стан території громади  у відповідності до вимог чинного законодавства . </w:t>
      </w:r>
    </w:p>
    <w:p w:rsidR="0021479E" w:rsidRPr="0076276A" w:rsidRDefault="0021479E" w:rsidP="0021479E">
      <w:pPr>
        <w:ind w:firstLine="360"/>
        <w:jc w:val="both"/>
        <w:rPr>
          <w:sz w:val="24"/>
          <w:szCs w:val="24"/>
        </w:rPr>
      </w:pPr>
      <w:r w:rsidRPr="0076276A">
        <w:rPr>
          <w:sz w:val="24"/>
          <w:szCs w:val="24"/>
        </w:rPr>
        <w:tab/>
        <w:t xml:space="preserve">2.1.20. 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 </w:t>
      </w:r>
    </w:p>
    <w:p w:rsidR="0021479E" w:rsidRPr="0076276A" w:rsidRDefault="0021479E" w:rsidP="0021479E">
      <w:pPr>
        <w:ind w:firstLine="360"/>
        <w:jc w:val="both"/>
        <w:rPr>
          <w:sz w:val="24"/>
          <w:szCs w:val="24"/>
        </w:rPr>
      </w:pPr>
      <w:r w:rsidRPr="0076276A">
        <w:rPr>
          <w:sz w:val="24"/>
          <w:szCs w:val="24"/>
        </w:rPr>
        <w:tab/>
        <w:t>2.1.21. Забруднення атмосферного повітря - змінення складу і властивостей атмосферного повітря в результаті надходження або утворення в ньому фізичних, біологічних факторів і (або) хімічних сполук, що можуть несприятливо впливати на здоров'я людини та стан навколишнього природного середовища.</w:t>
      </w:r>
    </w:p>
    <w:p w:rsidR="0021479E" w:rsidRPr="0076276A" w:rsidRDefault="0021479E" w:rsidP="0021479E">
      <w:pPr>
        <w:ind w:firstLine="360"/>
        <w:jc w:val="both"/>
        <w:rPr>
          <w:sz w:val="24"/>
          <w:szCs w:val="24"/>
        </w:rPr>
      </w:pPr>
      <w:r w:rsidRPr="0076276A">
        <w:rPr>
          <w:sz w:val="24"/>
          <w:szCs w:val="24"/>
        </w:rPr>
        <w:tab/>
        <w:t xml:space="preserve">2.1.22. Механізоване прибирання – прибирання території із застосуванням </w:t>
      </w:r>
      <w:proofErr w:type="spellStart"/>
      <w:r w:rsidRPr="0076276A">
        <w:rPr>
          <w:sz w:val="24"/>
          <w:szCs w:val="24"/>
        </w:rPr>
        <w:t>поливомиючих</w:t>
      </w:r>
      <w:proofErr w:type="spellEnd"/>
      <w:r w:rsidRPr="0076276A">
        <w:rPr>
          <w:sz w:val="24"/>
          <w:szCs w:val="24"/>
        </w:rPr>
        <w:t xml:space="preserve">, </w:t>
      </w:r>
      <w:proofErr w:type="spellStart"/>
      <w:r w:rsidRPr="0076276A">
        <w:rPr>
          <w:sz w:val="24"/>
          <w:szCs w:val="24"/>
        </w:rPr>
        <w:t>підмітально-прибиральних</w:t>
      </w:r>
      <w:proofErr w:type="spellEnd"/>
      <w:r w:rsidRPr="0076276A">
        <w:rPr>
          <w:sz w:val="24"/>
          <w:szCs w:val="24"/>
        </w:rPr>
        <w:t>, снігоприбиральних та інших машин і механізмів.</w:t>
      </w:r>
    </w:p>
    <w:p w:rsidR="0021479E" w:rsidRPr="0076276A" w:rsidRDefault="0021479E" w:rsidP="0021479E">
      <w:pPr>
        <w:ind w:firstLine="360"/>
        <w:jc w:val="both"/>
        <w:rPr>
          <w:sz w:val="24"/>
          <w:szCs w:val="24"/>
        </w:rPr>
      </w:pPr>
      <w:r w:rsidRPr="0076276A">
        <w:rPr>
          <w:sz w:val="24"/>
          <w:szCs w:val="24"/>
        </w:rPr>
        <w:tab/>
        <w:t>2.1.23. Об'єкти благоустрою – сукупність усіх територій , що складаються з окремих територій (їх частин) різного цільового призначання, у тому числі територій сільськогосподарського призначення (до їх переведення в інші категорії ), житлової та громадської забудови, природно-заповідного та іншого природоохоронного призначення, оздоровчого, рекреаційного, історико-культурного призначення, транспорту, зв'язку, енергетики, територій лісового, водного фондів та інших.</w:t>
      </w:r>
    </w:p>
    <w:p w:rsidR="0021479E" w:rsidRPr="0076276A" w:rsidRDefault="0021479E" w:rsidP="0021479E">
      <w:pPr>
        <w:ind w:firstLine="360"/>
        <w:rPr>
          <w:sz w:val="24"/>
          <w:szCs w:val="24"/>
        </w:rPr>
      </w:pPr>
      <w:r w:rsidRPr="0076276A">
        <w:rPr>
          <w:sz w:val="24"/>
          <w:szCs w:val="24"/>
        </w:rPr>
        <w:t>Об'єкти благоустрою:</w:t>
      </w:r>
    </w:p>
    <w:p w:rsidR="0021479E" w:rsidRPr="0076276A" w:rsidRDefault="0021479E" w:rsidP="0021479E">
      <w:pPr>
        <w:ind w:firstLine="360"/>
        <w:rPr>
          <w:sz w:val="24"/>
          <w:szCs w:val="24"/>
        </w:rPr>
      </w:pPr>
      <w:r w:rsidRPr="0076276A">
        <w:rPr>
          <w:sz w:val="24"/>
          <w:szCs w:val="24"/>
        </w:rPr>
        <w:t>1) території загального користування:</w:t>
      </w:r>
    </w:p>
    <w:p w:rsidR="0021479E" w:rsidRPr="0076276A" w:rsidRDefault="0021479E" w:rsidP="0021479E">
      <w:pPr>
        <w:ind w:firstLine="360"/>
        <w:jc w:val="both"/>
        <w:rPr>
          <w:sz w:val="24"/>
          <w:szCs w:val="24"/>
        </w:rPr>
      </w:pPr>
      <w:r w:rsidRPr="0076276A">
        <w:rPr>
          <w:sz w:val="24"/>
          <w:szCs w:val="24"/>
        </w:rPr>
        <w:t>- парки , парки - пам'ятки садово-паркового мистецтва, спортивні дитячі, меморіальні та інші), рекреаційні зони, сади, зони зелених насаджень, сквери та майданчики для дозвілля та відпочинку;</w:t>
      </w:r>
    </w:p>
    <w:p w:rsidR="0021479E" w:rsidRPr="0076276A" w:rsidRDefault="0021479E" w:rsidP="0021479E">
      <w:pPr>
        <w:ind w:firstLine="360"/>
        <w:rPr>
          <w:sz w:val="24"/>
          <w:szCs w:val="24"/>
        </w:rPr>
      </w:pPr>
      <w:r w:rsidRPr="0076276A">
        <w:rPr>
          <w:sz w:val="24"/>
          <w:szCs w:val="24"/>
        </w:rPr>
        <w:t>- пам'ятки культурної та історичної спадщини;</w:t>
      </w:r>
    </w:p>
    <w:p w:rsidR="0021479E" w:rsidRPr="0076276A" w:rsidRDefault="0021479E" w:rsidP="0021479E">
      <w:pPr>
        <w:ind w:firstLine="360"/>
        <w:rPr>
          <w:sz w:val="24"/>
          <w:szCs w:val="24"/>
        </w:rPr>
      </w:pPr>
      <w:r w:rsidRPr="0076276A">
        <w:rPr>
          <w:sz w:val="24"/>
          <w:szCs w:val="24"/>
        </w:rPr>
        <w:t>- вулиці, дороги, провулки, проїзди, пішохідні та велосипедні доріжки;</w:t>
      </w:r>
    </w:p>
    <w:p w:rsidR="0021479E" w:rsidRPr="0076276A" w:rsidRDefault="0021479E" w:rsidP="0021479E">
      <w:pPr>
        <w:ind w:firstLine="360"/>
        <w:rPr>
          <w:sz w:val="24"/>
          <w:szCs w:val="24"/>
        </w:rPr>
      </w:pPr>
      <w:r w:rsidRPr="0076276A">
        <w:rPr>
          <w:sz w:val="24"/>
          <w:szCs w:val="24"/>
        </w:rPr>
        <w:t>- кладовища;</w:t>
      </w:r>
    </w:p>
    <w:p w:rsidR="0021479E" w:rsidRPr="0076276A" w:rsidRDefault="0021479E" w:rsidP="0021479E">
      <w:pPr>
        <w:ind w:firstLine="360"/>
        <w:rPr>
          <w:sz w:val="24"/>
          <w:szCs w:val="24"/>
        </w:rPr>
      </w:pPr>
      <w:r w:rsidRPr="0076276A">
        <w:rPr>
          <w:sz w:val="24"/>
          <w:szCs w:val="24"/>
        </w:rPr>
        <w:t>- місця для стоянки транспортних засобів (автостоянки, місця паркування транспорту);</w:t>
      </w:r>
    </w:p>
    <w:p w:rsidR="0021479E" w:rsidRPr="0076276A" w:rsidRDefault="0021479E" w:rsidP="0021479E">
      <w:pPr>
        <w:ind w:firstLine="360"/>
        <w:rPr>
          <w:sz w:val="24"/>
          <w:szCs w:val="24"/>
        </w:rPr>
      </w:pPr>
      <w:r w:rsidRPr="0076276A">
        <w:rPr>
          <w:sz w:val="24"/>
          <w:szCs w:val="24"/>
        </w:rPr>
        <w:t>- місця для зупинки транспортних засобів;</w:t>
      </w:r>
    </w:p>
    <w:p w:rsidR="0021479E" w:rsidRPr="0076276A" w:rsidRDefault="0021479E" w:rsidP="0021479E">
      <w:pPr>
        <w:ind w:firstLine="360"/>
        <w:rPr>
          <w:sz w:val="24"/>
          <w:szCs w:val="24"/>
        </w:rPr>
      </w:pPr>
      <w:r w:rsidRPr="0076276A">
        <w:rPr>
          <w:sz w:val="24"/>
          <w:szCs w:val="24"/>
        </w:rPr>
        <w:t>- інші території загального користування в межах Верховинської селищної ради</w:t>
      </w:r>
    </w:p>
    <w:p w:rsidR="0021479E" w:rsidRPr="0076276A" w:rsidRDefault="0021479E" w:rsidP="0021479E">
      <w:pPr>
        <w:ind w:firstLine="360"/>
        <w:rPr>
          <w:sz w:val="24"/>
          <w:szCs w:val="24"/>
        </w:rPr>
      </w:pPr>
      <w:r w:rsidRPr="0076276A">
        <w:rPr>
          <w:sz w:val="24"/>
          <w:szCs w:val="24"/>
        </w:rPr>
        <w:t>2) території будівель та споруд інженерного захисту територій;</w:t>
      </w:r>
    </w:p>
    <w:p w:rsidR="0021479E" w:rsidRPr="0076276A" w:rsidRDefault="0021479E" w:rsidP="0021479E">
      <w:pPr>
        <w:ind w:firstLine="360"/>
        <w:jc w:val="both"/>
        <w:rPr>
          <w:sz w:val="24"/>
          <w:szCs w:val="24"/>
        </w:rPr>
      </w:pPr>
      <w:r w:rsidRPr="0076276A">
        <w:rPr>
          <w:sz w:val="24"/>
          <w:szCs w:val="24"/>
        </w:rPr>
        <w:t>3) території підприємств, установ, організацій всіх форм власності і господарювання та закріплені за ними території на умовах договору, території санітарно-захисних зон;</w:t>
      </w:r>
    </w:p>
    <w:p w:rsidR="0021479E" w:rsidRPr="0076276A" w:rsidRDefault="0021479E" w:rsidP="0021479E">
      <w:pPr>
        <w:ind w:firstLine="360"/>
        <w:rPr>
          <w:sz w:val="24"/>
          <w:szCs w:val="24"/>
        </w:rPr>
      </w:pPr>
      <w:r w:rsidRPr="0076276A">
        <w:rPr>
          <w:sz w:val="24"/>
          <w:szCs w:val="24"/>
        </w:rPr>
        <w:t>4) інші території в межах Верховинської селищної ради.</w:t>
      </w:r>
    </w:p>
    <w:p w:rsidR="0021479E" w:rsidRPr="0076276A" w:rsidRDefault="0021479E" w:rsidP="0021479E">
      <w:pPr>
        <w:ind w:firstLine="360"/>
        <w:jc w:val="both"/>
        <w:rPr>
          <w:sz w:val="24"/>
          <w:szCs w:val="24"/>
        </w:rPr>
      </w:pPr>
      <w:r w:rsidRPr="0076276A">
        <w:rPr>
          <w:sz w:val="24"/>
          <w:szCs w:val="24"/>
        </w:rPr>
        <w:tab/>
        <w:t>2.1.24. Об'єкт культурної спадщини - визначне місце, споруда (витвір), а також території чи водні об'єкти, інші природні, природно-антропогенні або створені людиною об'єкти незалежно від стану збереженості, що донесли до нашого часу цінність з археологічного, естетичного, етнологічного, історичного, архітектурного, мистецького, наукового чи художнього погляду і зберегли свою автентичність.</w:t>
      </w:r>
    </w:p>
    <w:p w:rsidR="0021479E" w:rsidRPr="0076276A" w:rsidRDefault="0021479E" w:rsidP="0021479E">
      <w:pPr>
        <w:ind w:firstLine="360"/>
        <w:jc w:val="both"/>
        <w:rPr>
          <w:sz w:val="24"/>
          <w:szCs w:val="24"/>
        </w:rPr>
      </w:pPr>
      <w:r w:rsidRPr="0076276A">
        <w:rPr>
          <w:sz w:val="24"/>
          <w:szCs w:val="24"/>
        </w:rPr>
        <w:lastRenderedPageBreak/>
        <w:tab/>
        <w:t xml:space="preserve">2.1.25. Пам'ятка - об'єкт культурної спадщини, який </w:t>
      </w:r>
      <w:proofErr w:type="spellStart"/>
      <w:r w:rsidRPr="0076276A">
        <w:rPr>
          <w:sz w:val="24"/>
          <w:szCs w:val="24"/>
        </w:rPr>
        <w:t>занесено</w:t>
      </w:r>
      <w:proofErr w:type="spellEnd"/>
      <w:r w:rsidRPr="0076276A">
        <w:rPr>
          <w:sz w:val="24"/>
          <w:szCs w:val="24"/>
        </w:rPr>
        <w:t xml:space="preserve"> до Державного реєстру нерухомих пам'яток України.</w:t>
      </w:r>
    </w:p>
    <w:p w:rsidR="0021479E" w:rsidRPr="0076276A" w:rsidRDefault="0021479E" w:rsidP="0021479E">
      <w:pPr>
        <w:ind w:firstLine="360"/>
        <w:jc w:val="both"/>
        <w:rPr>
          <w:sz w:val="24"/>
          <w:szCs w:val="24"/>
        </w:rPr>
      </w:pPr>
      <w:r w:rsidRPr="0076276A">
        <w:rPr>
          <w:sz w:val="24"/>
          <w:szCs w:val="24"/>
        </w:rPr>
        <w:tab/>
        <w:t>2.1.26. Парк – самостійний архітектурно-організаційний комплекс, який виконує санітарно-гігієнічні функції і призначений для короткочасного відпочинку населення.</w:t>
      </w:r>
    </w:p>
    <w:p w:rsidR="0021479E" w:rsidRPr="0076276A" w:rsidRDefault="0021479E" w:rsidP="0021479E">
      <w:pPr>
        <w:ind w:firstLine="360"/>
        <w:jc w:val="both"/>
        <w:rPr>
          <w:sz w:val="24"/>
          <w:szCs w:val="24"/>
        </w:rPr>
      </w:pPr>
      <w:r w:rsidRPr="0076276A">
        <w:rPr>
          <w:sz w:val="24"/>
          <w:szCs w:val="24"/>
        </w:rPr>
        <w:tab/>
        <w:t>2.1.27. Проїзна частина - частина автомобільної дороги, безпосередньо призначена для руху транспортних засобів.</w:t>
      </w:r>
    </w:p>
    <w:p w:rsidR="0021479E" w:rsidRPr="0076276A" w:rsidRDefault="0021479E" w:rsidP="0021479E">
      <w:pPr>
        <w:ind w:firstLine="360"/>
        <w:jc w:val="both"/>
        <w:rPr>
          <w:sz w:val="24"/>
          <w:szCs w:val="24"/>
        </w:rPr>
      </w:pPr>
      <w:r w:rsidRPr="0076276A">
        <w:rPr>
          <w:sz w:val="24"/>
          <w:szCs w:val="24"/>
        </w:rPr>
        <w:tab/>
        <w:t xml:space="preserve">2.1.28. Рекламні засоби (з обладнанням) - це елементи благоустрою, які використовуються для розміщення зовнішньої реклами. До рекламних засобів (спеціальних конструкцій) відносяться тимчасові та стаціонарні рекламні засоби (світлові та несвітлові, наземні та підземні, плоскі та об'ємні стенди, щити, панно, транспаранти, </w:t>
      </w:r>
      <w:proofErr w:type="spellStart"/>
      <w:r w:rsidRPr="0076276A">
        <w:rPr>
          <w:sz w:val="24"/>
          <w:szCs w:val="24"/>
        </w:rPr>
        <w:t>троли</w:t>
      </w:r>
      <w:proofErr w:type="spellEnd"/>
      <w:r w:rsidRPr="0076276A">
        <w:rPr>
          <w:sz w:val="24"/>
          <w:szCs w:val="24"/>
        </w:rPr>
        <w:t>, таблички, короби, механічні, динамічні, електронні табло, екрани, панелі, тумби, складні просторові конструкції тощо). До обладнання зовнішньої реклами відносяться опори, блоки тощо.</w:t>
      </w:r>
    </w:p>
    <w:p w:rsidR="0021479E" w:rsidRPr="0076276A" w:rsidRDefault="0021479E" w:rsidP="0021479E">
      <w:pPr>
        <w:ind w:firstLine="360"/>
        <w:jc w:val="both"/>
        <w:rPr>
          <w:sz w:val="24"/>
          <w:szCs w:val="24"/>
        </w:rPr>
      </w:pPr>
      <w:r w:rsidRPr="0076276A">
        <w:rPr>
          <w:sz w:val="24"/>
          <w:szCs w:val="24"/>
        </w:rPr>
        <w:tab/>
        <w:t>2.1.29. Реконструкція будинків та споруд, - комплекс будівельних робіт, пов’язаних із зміною техніко-економічних показників або використання об’єкта за новим призначенням у межах існуючих будівельних габаритів.</w:t>
      </w:r>
    </w:p>
    <w:p w:rsidR="0021479E" w:rsidRPr="0076276A" w:rsidRDefault="0021479E" w:rsidP="0021479E">
      <w:pPr>
        <w:ind w:firstLine="360"/>
        <w:jc w:val="both"/>
        <w:rPr>
          <w:sz w:val="24"/>
          <w:szCs w:val="24"/>
        </w:rPr>
      </w:pPr>
      <w:r w:rsidRPr="0076276A">
        <w:rPr>
          <w:sz w:val="24"/>
          <w:szCs w:val="24"/>
        </w:rPr>
        <w:tab/>
        <w:t>2.1.30. Ремонт будинків та споруд:</w:t>
      </w:r>
    </w:p>
    <w:p w:rsidR="0021479E" w:rsidRPr="0076276A" w:rsidRDefault="0021479E" w:rsidP="0021479E">
      <w:pPr>
        <w:ind w:firstLine="360"/>
        <w:jc w:val="both"/>
        <w:rPr>
          <w:sz w:val="24"/>
          <w:szCs w:val="24"/>
        </w:rPr>
      </w:pPr>
      <w:r w:rsidRPr="0076276A">
        <w:rPr>
          <w:sz w:val="24"/>
          <w:szCs w:val="24"/>
        </w:rPr>
        <w:t>а) поточний - комплекс ремонтно-будівельних робіт та організаційно-технічних заходів, спрямованих на приведення у справний стан зношених конструкцій будівлі, систем інженерного обладнання, відновлення експлуатаційних характеристик будівлі і не пов’язаний зі зміною її техніко-економічних показників;</w:t>
      </w:r>
    </w:p>
    <w:p w:rsidR="0021479E" w:rsidRPr="0076276A" w:rsidRDefault="0021479E" w:rsidP="0021479E">
      <w:pPr>
        <w:ind w:firstLine="360"/>
        <w:jc w:val="both"/>
        <w:rPr>
          <w:sz w:val="24"/>
          <w:szCs w:val="24"/>
        </w:rPr>
      </w:pPr>
      <w:r w:rsidRPr="0076276A">
        <w:rPr>
          <w:sz w:val="24"/>
          <w:szCs w:val="24"/>
        </w:rPr>
        <w:t>б) капітальний - комплекс ремонтно-будівельних робіт, пов’язаних з відновленням або покращенням експлуатаційних показників із заміною або відновленням несучих або огороджувальних конструкцій та інженерного обладнання без зміни будівельних габаритів об’єкта та його техніко-економічних показників.</w:t>
      </w:r>
    </w:p>
    <w:p w:rsidR="0021479E" w:rsidRPr="0076276A" w:rsidRDefault="0021479E" w:rsidP="0021479E">
      <w:pPr>
        <w:ind w:firstLine="360"/>
        <w:jc w:val="both"/>
        <w:rPr>
          <w:sz w:val="24"/>
          <w:szCs w:val="24"/>
        </w:rPr>
      </w:pPr>
      <w:r w:rsidRPr="0076276A">
        <w:rPr>
          <w:sz w:val="24"/>
          <w:szCs w:val="24"/>
        </w:rPr>
        <w:tab/>
        <w:t>2.1.31. Ручне прибирання – прибирання на відповідній території вручну шляхом збирання випадкового сміття, підмітання мітлою, прибирання сміття, снігу, льоду лопатою, видалення їх за допомогою інших засобів.</w:t>
      </w:r>
    </w:p>
    <w:p w:rsidR="0021479E" w:rsidRPr="0076276A" w:rsidRDefault="0021479E" w:rsidP="0021479E">
      <w:pPr>
        <w:ind w:firstLine="360"/>
        <w:jc w:val="both"/>
        <w:rPr>
          <w:sz w:val="24"/>
          <w:szCs w:val="24"/>
        </w:rPr>
      </w:pPr>
      <w:r w:rsidRPr="0076276A">
        <w:rPr>
          <w:sz w:val="24"/>
          <w:szCs w:val="24"/>
        </w:rPr>
        <w:tab/>
        <w:t>2.1.32. Робоче місце - місце постійного або тимчасового перебування працівника в процесі трудової діяльності.</w:t>
      </w:r>
    </w:p>
    <w:p w:rsidR="0021479E" w:rsidRPr="0076276A" w:rsidRDefault="0021479E" w:rsidP="0021479E">
      <w:pPr>
        <w:ind w:firstLine="360"/>
        <w:jc w:val="both"/>
        <w:rPr>
          <w:sz w:val="24"/>
          <w:szCs w:val="24"/>
        </w:rPr>
      </w:pPr>
      <w:r w:rsidRPr="0076276A">
        <w:rPr>
          <w:sz w:val="24"/>
          <w:szCs w:val="24"/>
        </w:rPr>
        <w:tab/>
        <w:t>2.1.33. Сквер – упорядкована й озеленена ділянка з вертикальними насадженнями, яка призначена для короткочасного відпочинку населення.</w:t>
      </w:r>
    </w:p>
    <w:p w:rsidR="0021479E" w:rsidRPr="0076276A" w:rsidRDefault="0021479E" w:rsidP="0021479E">
      <w:pPr>
        <w:ind w:firstLine="360"/>
        <w:jc w:val="both"/>
        <w:rPr>
          <w:sz w:val="24"/>
          <w:szCs w:val="24"/>
        </w:rPr>
      </w:pPr>
      <w:r w:rsidRPr="0076276A">
        <w:rPr>
          <w:sz w:val="24"/>
          <w:szCs w:val="24"/>
        </w:rPr>
        <w:tab/>
        <w:t xml:space="preserve">2.1.34. Квітник - ділянка геометричної або довільної форми з посадженими одно, </w:t>
      </w:r>
      <w:proofErr w:type="spellStart"/>
      <w:r w:rsidRPr="0076276A">
        <w:rPr>
          <w:sz w:val="24"/>
          <w:szCs w:val="24"/>
        </w:rPr>
        <w:t>дво-</w:t>
      </w:r>
      <w:proofErr w:type="spellEnd"/>
      <w:r w:rsidRPr="0076276A">
        <w:rPr>
          <w:sz w:val="24"/>
          <w:szCs w:val="24"/>
        </w:rPr>
        <w:t xml:space="preserve"> або багаторічними квітковими рослинами.</w:t>
      </w:r>
    </w:p>
    <w:p w:rsidR="0021479E" w:rsidRPr="0076276A" w:rsidRDefault="0021479E" w:rsidP="0021479E">
      <w:pPr>
        <w:ind w:firstLine="360"/>
        <w:jc w:val="both"/>
        <w:rPr>
          <w:sz w:val="24"/>
          <w:szCs w:val="24"/>
        </w:rPr>
      </w:pPr>
      <w:r w:rsidRPr="0076276A">
        <w:rPr>
          <w:sz w:val="24"/>
          <w:szCs w:val="24"/>
        </w:rPr>
        <w:tab/>
        <w:t>2.1.35. Клумби - квітники правильної геометричної форми у вигляді кола, квадрата, прямокутника, овалу, трикутника тощо.</w:t>
      </w:r>
    </w:p>
    <w:p w:rsidR="0021479E" w:rsidRPr="0076276A" w:rsidRDefault="0021479E" w:rsidP="0021479E">
      <w:pPr>
        <w:ind w:firstLine="360"/>
        <w:jc w:val="both"/>
        <w:rPr>
          <w:sz w:val="24"/>
          <w:szCs w:val="24"/>
        </w:rPr>
      </w:pPr>
      <w:r w:rsidRPr="0076276A">
        <w:rPr>
          <w:sz w:val="24"/>
          <w:szCs w:val="24"/>
        </w:rPr>
        <w:tab/>
        <w:t>2.1.36. Сад – упорядкована ділянка з вертикальними фруктовими насадженнями, призначена для вирощування та збору фруктової продукції.</w:t>
      </w:r>
    </w:p>
    <w:p w:rsidR="0021479E" w:rsidRPr="0076276A" w:rsidRDefault="0021479E" w:rsidP="0021479E">
      <w:pPr>
        <w:ind w:firstLine="360"/>
        <w:jc w:val="both"/>
        <w:rPr>
          <w:sz w:val="24"/>
          <w:szCs w:val="24"/>
        </w:rPr>
      </w:pPr>
      <w:r w:rsidRPr="0076276A">
        <w:rPr>
          <w:sz w:val="24"/>
          <w:szCs w:val="24"/>
        </w:rPr>
        <w:tab/>
        <w:t>2.1.37. Спортивні споруди - окремі будівлі і комплекси споруд.</w:t>
      </w:r>
    </w:p>
    <w:p w:rsidR="0021479E" w:rsidRPr="0076276A" w:rsidRDefault="0021479E" w:rsidP="0021479E">
      <w:pPr>
        <w:ind w:firstLine="360"/>
        <w:jc w:val="both"/>
        <w:rPr>
          <w:sz w:val="24"/>
          <w:szCs w:val="24"/>
        </w:rPr>
      </w:pPr>
      <w:r w:rsidRPr="0076276A">
        <w:rPr>
          <w:sz w:val="24"/>
          <w:szCs w:val="24"/>
        </w:rPr>
        <w:tab/>
        <w:t>2.1.38. Суб'єкти у сфері благоустрою території  - учасники відносин у сфері благоустрою, а саме: органи державної влади та місцевого самоврядування, підприємства, установи, організації, органи самоорганізації населення, громадяни.</w:t>
      </w:r>
    </w:p>
    <w:p w:rsidR="0021479E" w:rsidRPr="0076276A" w:rsidRDefault="0021479E" w:rsidP="0021479E">
      <w:pPr>
        <w:ind w:firstLine="360"/>
        <w:jc w:val="both"/>
        <w:rPr>
          <w:sz w:val="24"/>
          <w:szCs w:val="24"/>
        </w:rPr>
      </w:pPr>
      <w:r w:rsidRPr="0076276A">
        <w:rPr>
          <w:sz w:val="24"/>
          <w:szCs w:val="24"/>
        </w:rPr>
        <w:tab/>
        <w:t>2.1.39. Територія - сукупність земельних ділянок, які використовуються для розміщення об'єктів загального користування: парків, скверів, вулиць, провулків, узвозів, проїздів, шляхів, кладовищ, рекреаційних, оздоровчих, навчальних, спортивних, історико-культурних об'єктів  у межах населеного пункту.</w:t>
      </w:r>
    </w:p>
    <w:p w:rsidR="0021479E" w:rsidRPr="0076276A" w:rsidRDefault="0021479E" w:rsidP="0021479E">
      <w:pPr>
        <w:ind w:firstLine="360"/>
        <w:jc w:val="both"/>
        <w:rPr>
          <w:sz w:val="24"/>
          <w:szCs w:val="24"/>
        </w:rPr>
      </w:pPr>
      <w:r w:rsidRPr="0076276A">
        <w:rPr>
          <w:sz w:val="24"/>
          <w:szCs w:val="24"/>
        </w:rPr>
        <w:tab/>
        <w:t>2.1.40. Утримання в належному стані території - використання її за призначенням відповідно до Генерального плану,  іншої містобудівної документації та цих Правил в цілому, а також санітарне очищення території, її озеленення, збереження та відновлення об'єктів благоустрою.</w:t>
      </w:r>
    </w:p>
    <w:p w:rsidR="0021479E" w:rsidRPr="0076276A" w:rsidRDefault="0021479E" w:rsidP="0021479E">
      <w:pPr>
        <w:ind w:firstLine="360"/>
        <w:jc w:val="both"/>
        <w:rPr>
          <w:sz w:val="24"/>
          <w:szCs w:val="24"/>
        </w:rPr>
      </w:pPr>
      <w:r w:rsidRPr="0076276A">
        <w:rPr>
          <w:sz w:val="24"/>
          <w:szCs w:val="24"/>
        </w:rPr>
        <w:tab/>
        <w:t>2.1.41. Закріплена територія - територія, яка закріплена договором та/або рішенням  виконавчого комітету селищної ради.</w:t>
      </w:r>
    </w:p>
    <w:p w:rsidR="0021479E" w:rsidRPr="0076276A" w:rsidRDefault="0021479E" w:rsidP="0021479E">
      <w:pPr>
        <w:ind w:firstLine="360"/>
        <w:jc w:val="both"/>
        <w:rPr>
          <w:sz w:val="24"/>
          <w:szCs w:val="24"/>
        </w:rPr>
      </w:pPr>
      <w:r w:rsidRPr="0076276A">
        <w:rPr>
          <w:sz w:val="24"/>
          <w:szCs w:val="24"/>
        </w:rPr>
        <w:tab/>
        <w:t xml:space="preserve">Інші терміни вживаються у значеннях, наведених у Податковому кодексі України Законах України "Про забезпечення санітарного та епідемічного благополуччя населення", </w:t>
      </w:r>
      <w:r w:rsidRPr="0076276A">
        <w:rPr>
          <w:sz w:val="24"/>
          <w:szCs w:val="24"/>
        </w:rPr>
        <w:lastRenderedPageBreak/>
        <w:t>«Про регулювання містобудівної діяльності», "Про благоустрій населених пунктів", "Про відходи", "Про житлово-комунальні послуги" та іншими актами законодавства.</w:t>
      </w:r>
    </w:p>
    <w:p w:rsidR="0021479E" w:rsidRPr="0076276A" w:rsidRDefault="0021479E" w:rsidP="0021479E">
      <w:pPr>
        <w:ind w:firstLine="360"/>
        <w:rPr>
          <w:sz w:val="24"/>
          <w:szCs w:val="24"/>
        </w:rPr>
      </w:pPr>
    </w:p>
    <w:p w:rsidR="0021479E" w:rsidRPr="0076276A" w:rsidRDefault="0021479E" w:rsidP="0021479E">
      <w:pPr>
        <w:ind w:firstLine="360"/>
        <w:rPr>
          <w:b/>
          <w:sz w:val="24"/>
          <w:szCs w:val="24"/>
        </w:rPr>
      </w:pPr>
      <w:r w:rsidRPr="0076276A">
        <w:rPr>
          <w:b/>
          <w:sz w:val="24"/>
          <w:szCs w:val="24"/>
        </w:rPr>
        <w:t xml:space="preserve">Розділ 3. Права та обов'язки громадян у сфері благоустрою території </w:t>
      </w:r>
    </w:p>
    <w:p w:rsidR="0021479E" w:rsidRPr="0076276A" w:rsidRDefault="0021479E" w:rsidP="0021479E">
      <w:pPr>
        <w:ind w:firstLine="360"/>
        <w:jc w:val="both"/>
        <w:rPr>
          <w:sz w:val="24"/>
          <w:szCs w:val="24"/>
        </w:rPr>
      </w:pPr>
      <w:r w:rsidRPr="0076276A">
        <w:rPr>
          <w:sz w:val="24"/>
          <w:szCs w:val="24"/>
        </w:rPr>
        <w:t>3.1. Громадяни у сфері благоустрою території мають право:</w:t>
      </w:r>
    </w:p>
    <w:p w:rsidR="0021479E" w:rsidRPr="0076276A" w:rsidRDefault="0021479E" w:rsidP="0021479E">
      <w:pPr>
        <w:ind w:firstLine="360"/>
        <w:jc w:val="both"/>
        <w:rPr>
          <w:sz w:val="24"/>
          <w:szCs w:val="24"/>
        </w:rPr>
      </w:pPr>
      <w:r w:rsidRPr="0076276A">
        <w:rPr>
          <w:sz w:val="24"/>
          <w:szCs w:val="24"/>
        </w:rPr>
        <w:t>3.1.1. Користуватись об'єктами благоустрою згідно з чинним  законодавством та цими Правилами;</w:t>
      </w:r>
    </w:p>
    <w:p w:rsidR="0021479E" w:rsidRPr="0076276A" w:rsidRDefault="0021479E" w:rsidP="0021479E">
      <w:pPr>
        <w:ind w:firstLine="360"/>
        <w:jc w:val="both"/>
        <w:rPr>
          <w:sz w:val="24"/>
          <w:szCs w:val="24"/>
        </w:rPr>
      </w:pPr>
      <w:r w:rsidRPr="0076276A">
        <w:rPr>
          <w:sz w:val="24"/>
          <w:szCs w:val="24"/>
        </w:rPr>
        <w:t>3.1.2. Брати участь в обговоренні Правил та проектів благоустрою території ;</w:t>
      </w:r>
    </w:p>
    <w:p w:rsidR="0021479E" w:rsidRPr="0076276A" w:rsidRDefault="0021479E" w:rsidP="0021479E">
      <w:pPr>
        <w:ind w:firstLine="360"/>
        <w:jc w:val="both"/>
        <w:rPr>
          <w:sz w:val="24"/>
          <w:szCs w:val="24"/>
        </w:rPr>
      </w:pPr>
      <w:r w:rsidRPr="0076276A">
        <w:rPr>
          <w:sz w:val="24"/>
          <w:szCs w:val="24"/>
        </w:rPr>
        <w:t>3.1.3. Вносити на  розгляд селищної ради пропозиції з питань благоустрою території;</w:t>
      </w:r>
    </w:p>
    <w:p w:rsidR="0021479E" w:rsidRPr="0076276A" w:rsidRDefault="0021479E" w:rsidP="0021479E">
      <w:pPr>
        <w:ind w:firstLine="360"/>
        <w:jc w:val="both"/>
        <w:rPr>
          <w:sz w:val="24"/>
          <w:szCs w:val="24"/>
        </w:rPr>
      </w:pPr>
      <w:r w:rsidRPr="0076276A">
        <w:rPr>
          <w:sz w:val="24"/>
          <w:szCs w:val="24"/>
        </w:rPr>
        <w:t>3.1.4. Отримувати в установленому законом порядку повну та достовірну інформацію про затвердження Правил благоустрою території та внесення до них змін, а також роз'яснення їх змісту;</w:t>
      </w:r>
    </w:p>
    <w:p w:rsidR="0021479E" w:rsidRPr="0076276A" w:rsidRDefault="0021479E" w:rsidP="0021479E">
      <w:pPr>
        <w:ind w:firstLine="360"/>
        <w:jc w:val="both"/>
        <w:rPr>
          <w:sz w:val="24"/>
          <w:szCs w:val="24"/>
        </w:rPr>
      </w:pPr>
      <w:r w:rsidRPr="0076276A">
        <w:rPr>
          <w:sz w:val="24"/>
          <w:szCs w:val="24"/>
        </w:rPr>
        <w:t>3.1.5. Брати участь у здійсненні заходів з благоустрою території, озелененні та утриманні в належному стані садиб, дворів, парків, площ, вулиць, кладовищ, братських могил, обладнанні дитячих і спортивних майданчиків, ремонті шляхів і тротуарів, інших об'єктів благоустрою;</w:t>
      </w:r>
    </w:p>
    <w:p w:rsidR="0021479E" w:rsidRPr="0076276A" w:rsidRDefault="0021479E" w:rsidP="0021479E">
      <w:pPr>
        <w:ind w:firstLine="360"/>
        <w:jc w:val="both"/>
        <w:rPr>
          <w:sz w:val="24"/>
          <w:szCs w:val="24"/>
        </w:rPr>
      </w:pPr>
      <w:r w:rsidRPr="0076276A">
        <w:rPr>
          <w:sz w:val="24"/>
          <w:szCs w:val="24"/>
        </w:rPr>
        <w:t>3.2. Громадяни у сфері благоустрою території зобов'язані:</w:t>
      </w:r>
    </w:p>
    <w:p w:rsidR="0021479E" w:rsidRPr="0076276A" w:rsidRDefault="0021479E" w:rsidP="0021479E">
      <w:pPr>
        <w:ind w:firstLine="360"/>
        <w:jc w:val="both"/>
        <w:rPr>
          <w:sz w:val="24"/>
          <w:szCs w:val="24"/>
        </w:rPr>
      </w:pPr>
      <w:r w:rsidRPr="0076276A">
        <w:rPr>
          <w:sz w:val="24"/>
          <w:szCs w:val="24"/>
        </w:rPr>
        <w:t>3.2.1. Утримувати в належному стані закріплені за ними в установленому порядку території (додержуватися вимог чинного законодавства про охорону довкілля, не порушувати прав власників суміжних земельних ділянок та землекористувачів, дотримуватися правил добросусідства та обмежень, пов'язаних з встановленням  земельних сервітутів та охоронних зон);</w:t>
      </w:r>
    </w:p>
    <w:p w:rsidR="0021479E" w:rsidRPr="0076276A" w:rsidRDefault="0021479E" w:rsidP="0021479E">
      <w:pPr>
        <w:ind w:firstLine="360"/>
        <w:jc w:val="both"/>
        <w:rPr>
          <w:sz w:val="24"/>
          <w:szCs w:val="24"/>
        </w:rPr>
      </w:pPr>
      <w:r w:rsidRPr="0076276A">
        <w:rPr>
          <w:sz w:val="24"/>
          <w:szCs w:val="24"/>
        </w:rPr>
        <w:t>3.2.2. Дотримуватися Правил благоустрою території ;</w:t>
      </w:r>
    </w:p>
    <w:p w:rsidR="0021479E" w:rsidRPr="0076276A" w:rsidRDefault="0021479E" w:rsidP="0021479E">
      <w:pPr>
        <w:ind w:firstLine="360"/>
        <w:jc w:val="both"/>
        <w:rPr>
          <w:sz w:val="24"/>
          <w:szCs w:val="24"/>
        </w:rPr>
      </w:pPr>
      <w:r w:rsidRPr="0076276A">
        <w:rPr>
          <w:sz w:val="24"/>
          <w:szCs w:val="24"/>
        </w:rPr>
        <w:t>3.2.3. Не порушувати права і законні інтереси інших суб'єктів у сфері благоустрою території;</w:t>
      </w:r>
    </w:p>
    <w:p w:rsidR="0021479E" w:rsidRPr="0076276A" w:rsidRDefault="0021479E" w:rsidP="0021479E">
      <w:pPr>
        <w:ind w:firstLine="360"/>
        <w:jc w:val="both"/>
        <w:rPr>
          <w:sz w:val="24"/>
          <w:szCs w:val="24"/>
        </w:rPr>
      </w:pPr>
      <w:r w:rsidRPr="0076276A">
        <w:rPr>
          <w:sz w:val="24"/>
          <w:szCs w:val="24"/>
        </w:rPr>
        <w:t>3.2.4. Відшкодовувати в установленому порядку збитки, завдані порушенням законодавства з питань благоустрою території;</w:t>
      </w:r>
    </w:p>
    <w:p w:rsidR="0021479E" w:rsidRPr="0076276A" w:rsidRDefault="0021479E" w:rsidP="0021479E">
      <w:pPr>
        <w:ind w:firstLine="360"/>
        <w:jc w:val="both"/>
        <w:rPr>
          <w:sz w:val="24"/>
          <w:szCs w:val="24"/>
        </w:rPr>
      </w:pPr>
      <w:r w:rsidRPr="0076276A">
        <w:rPr>
          <w:sz w:val="24"/>
          <w:szCs w:val="24"/>
        </w:rPr>
        <w:t>3.2.5.  Дотримуватись правил утримання та поводження з домашніми та іншими тваринами  на території селищної ради;</w:t>
      </w:r>
    </w:p>
    <w:p w:rsidR="0021479E" w:rsidRPr="0076276A" w:rsidRDefault="0021479E" w:rsidP="0021479E">
      <w:pPr>
        <w:ind w:firstLine="360"/>
        <w:jc w:val="both"/>
        <w:rPr>
          <w:sz w:val="24"/>
          <w:szCs w:val="24"/>
        </w:rPr>
      </w:pPr>
      <w:r w:rsidRPr="0076276A">
        <w:rPr>
          <w:sz w:val="24"/>
          <w:szCs w:val="24"/>
        </w:rPr>
        <w:t xml:space="preserve">3.2.6. Згідно з вимогами діючого законодавства України у сфері поводження з відходами та Публічним договором дотримуватись умов законодавства та договору,  здійснювати оплату таких послуг та забезпечувати роздільне збирання побутових відходів (за винятком окремої плати за  вивіз великогабаритної техніки, відходів  від ремонтних робіт, опалого листя; та інших відходів , які не складуються в металеві контейнери). </w:t>
      </w:r>
    </w:p>
    <w:p w:rsidR="0021479E" w:rsidRPr="0076276A" w:rsidRDefault="0021479E" w:rsidP="0021479E">
      <w:pPr>
        <w:ind w:firstLine="360"/>
        <w:jc w:val="both"/>
        <w:rPr>
          <w:sz w:val="24"/>
          <w:szCs w:val="24"/>
        </w:rPr>
      </w:pPr>
      <w:r w:rsidRPr="0076276A">
        <w:rPr>
          <w:sz w:val="24"/>
          <w:szCs w:val="24"/>
        </w:rPr>
        <w:t>3.2.7. Використовувати приміщення житлового будинку за призначенням, забезпечувати збереження житлових і допоміжних приміщень та технічного обладнання.;</w:t>
      </w:r>
    </w:p>
    <w:p w:rsidR="0021479E" w:rsidRPr="0076276A" w:rsidRDefault="0021479E" w:rsidP="0021479E">
      <w:pPr>
        <w:ind w:firstLine="360"/>
        <w:jc w:val="both"/>
        <w:rPr>
          <w:sz w:val="24"/>
          <w:szCs w:val="24"/>
        </w:rPr>
      </w:pPr>
      <w:r w:rsidRPr="0076276A">
        <w:rPr>
          <w:sz w:val="24"/>
          <w:szCs w:val="24"/>
        </w:rPr>
        <w:t>3.2.8. Дотримуватися вимог житлового та містобудівного законодавства щодо здійснення ремонту чи реконструкції приміщень або їх частин, не допускати порушення законних прав та інтересів інших учасників відносин у сфері житлово-комунальних послуг;</w:t>
      </w:r>
    </w:p>
    <w:p w:rsidR="0021479E" w:rsidRPr="0076276A" w:rsidRDefault="0021479E" w:rsidP="0021479E">
      <w:pPr>
        <w:ind w:firstLine="360"/>
        <w:jc w:val="both"/>
        <w:rPr>
          <w:sz w:val="24"/>
          <w:szCs w:val="24"/>
        </w:rPr>
      </w:pPr>
      <w:r w:rsidRPr="0076276A">
        <w:rPr>
          <w:sz w:val="24"/>
          <w:szCs w:val="24"/>
        </w:rPr>
        <w:t>3.2.9. Виконувати роботи по благоустрою на прилеглій території в частині покращення її зовнішнього вигляду;</w:t>
      </w:r>
    </w:p>
    <w:p w:rsidR="0021479E" w:rsidRPr="0076276A" w:rsidRDefault="0021479E" w:rsidP="0021479E">
      <w:pPr>
        <w:ind w:firstLine="360"/>
        <w:jc w:val="both"/>
        <w:rPr>
          <w:sz w:val="24"/>
          <w:szCs w:val="24"/>
        </w:rPr>
      </w:pPr>
      <w:r w:rsidRPr="0076276A">
        <w:rPr>
          <w:sz w:val="24"/>
          <w:szCs w:val="24"/>
        </w:rPr>
        <w:t>3.2.10.Укладати угоди по соціальному партнерству та добросусідству, в т.ч. між сусідами, будівлі яких межують по сумісному утримуванні прилеглої території, виконання робіт по покращенню стану огорож та  вигляду фасадів будівель та споруд;</w:t>
      </w:r>
    </w:p>
    <w:p w:rsidR="0021479E" w:rsidRPr="0076276A" w:rsidRDefault="0021479E" w:rsidP="0021479E">
      <w:pPr>
        <w:ind w:firstLine="360"/>
        <w:jc w:val="both"/>
        <w:rPr>
          <w:sz w:val="24"/>
          <w:szCs w:val="24"/>
        </w:rPr>
      </w:pPr>
      <w:r w:rsidRPr="0076276A">
        <w:rPr>
          <w:sz w:val="24"/>
          <w:szCs w:val="24"/>
        </w:rPr>
        <w:t>3.2.11. Громадянам суворо забороняється створювати звалища та скидати сміття, виливати фекалії, особливо на території, прилеглій до приватної забудови та в межі зі сусідськими ділянками.  </w:t>
      </w:r>
    </w:p>
    <w:p w:rsidR="0021479E" w:rsidRPr="0076276A" w:rsidRDefault="0021479E" w:rsidP="0021479E">
      <w:pPr>
        <w:ind w:firstLine="360"/>
        <w:jc w:val="both"/>
        <w:rPr>
          <w:sz w:val="24"/>
          <w:szCs w:val="24"/>
        </w:rPr>
      </w:pPr>
      <w:r w:rsidRPr="0076276A">
        <w:rPr>
          <w:sz w:val="24"/>
          <w:szCs w:val="24"/>
        </w:rPr>
        <w:t>3.2.12 Забороняється складати опале листя на території загального користування.</w:t>
      </w:r>
    </w:p>
    <w:p w:rsidR="0021479E" w:rsidRPr="0076276A" w:rsidRDefault="0021479E" w:rsidP="0021479E">
      <w:pPr>
        <w:ind w:firstLine="360"/>
        <w:jc w:val="both"/>
        <w:rPr>
          <w:sz w:val="24"/>
          <w:szCs w:val="24"/>
        </w:rPr>
      </w:pPr>
    </w:p>
    <w:p w:rsidR="0021479E" w:rsidRPr="0076276A" w:rsidRDefault="0021479E" w:rsidP="0021479E">
      <w:pPr>
        <w:ind w:firstLine="360"/>
        <w:jc w:val="both"/>
        <w:rPr>
          <w:sz w:val="24"/>
          <w:szCs w:val="24"/>
        </w:rPr>
      </w:pPr>
      <w:r w:rsidRPr="0076276A">
        <w:rPr>
          <w:sz w:val="24"/>
          <w:szCs w:val="24"/>
        </w:rPr>
        <w:t xml:space="preserve"> Категорично забороняється спалювати опале листя, тверді побутові відходи  та інші  відходи на території Верховинської селищної ради.</w:t>
      </w:r>
    </w:p>
    <w:p w:rsidR="0021479E" w:rsidRPr="0076276A" w:rsidRDefault="0021479E" w:rsidP="0021479E">
      <w:pPr>
        <w:ind w:firstLine="360"/>
        <w:rPr>
          <w:sz w:val="24"/>
          <w:szCs w:val="24"/>
        </w:rPr>
      </w:pPr>
    </w:p>
    <w:p w:rsidR="0021479E" w:rsidRPr="0076276A" w:rsidRDefault="0021479E" w:rsidP="0021479E">
      <w:pPr>
        <w:ind w:firstLine="360"/>
        <w:jc w:val="both"/>
        <w:rPr>
          <w:b/>
          <w:sz w:val="24"/>
          <w:szCs w:val="24"/>
        </w:rPr>
      </w:pPr>
      <w:r w:rsidRPr="0076276A">
        <w:rPr>
          <w:b/>
          <w:sz w:val="24"/>
          <w:szCs w:val="24"/>
        </w:rPr>
        <w:t xml:space="preserve">Розділ 4. Порядок здійснення благоустрою та утримання території   </w:t>
      </w:r>
    </w:p>
    <w:p w:rsidR="0021479E" w:rsidRPr="0076276A" w:rsidRDefault="0021479E" w:rsidP="0021479E">
      <w:pPr>
        <w:ind w:firstLine="360"/>
        <w:jc w:val="both"/>
        <w:rPr>
          <w:sz w:val="24"/>
          <w:szCs w:val="24"/>
        </w:rPr>
      </w:pPr>
      <w:r w:rsidRPr="0076276A">
        <w:rPr>
          <w:sz w:val="24"/>
          <w:szCs w:val="24"/>
        </w:rPr>
        <w:lastRenderedPageBreak/>
        <w:t xml:space="preserve">4.1. Порядок здійснення благоустрою та утримання територій підприємств, установ, організацій, суб’єктів господарювання та закріплених за ними територій. </w:t>
      </w:r>
    </w:p>
    <w:p w:rsidR="0021479E" w:rsidRPr="0076276A" w:rsidRDefault="0021479E" w:rsidP="0021479E">
      <w:pPr>
        <w:ind w:firstLine="360"/>
        <w:jc w:val="both"/>
        <w:rPr>
          <w:sz w:val="24"/>
          <w:szCs w:val="24"/>
        </w:rPr>
      </w:pPr>
      <w:r w:rsidRPr="0076276A">
        <w:rPr>
          <w:sz w:val="24"/>
          <w:szCs w:val="24"/>
        </w:rPr>
        <w:t xml:space="preserve">4.1.1. Підприємства, установи, організації, </w:t>
      </w:r>
      <w:r w:rsidRPr="0076276A">
        <w:rPr>
          <w:bCs/>
          <w:sz w:val="24"/>
          <w:szCs w:val="24"/>
        </w:rPr>
        <w:t>фізичні особи-суб'єкти підприємницької діяльності</w:t>
      </w:r>
      <w:r w:rsidRPr="0076276A">
        <w:rPr>
          <w:sz w:val="24"/>
          <w:szCs w:val="24"/>
        </w:rPr>
        <w:t xml:space="preserve"> забезпечують благоустрій та утримання в належному стані земельних ділянок, наданих їм на праві власності чи користування, відповідно до закону, цих Правил та інших нормативних актів.</w:t>
      </w:r>
    </w:p>
    <w:p w:rsidR="0021479E" w:rsidRPr="0076276A" w:rsidRDefault="0021479E" w:rsidP="0021479E">
      <w:pPr>
        <w:ind w:firstLine="360"/>
        <w:jc w:val="both"/>
        <w:rPr>
          <w:sz w:val="24"/>
          <w:szCs w:val="24"/>
        </w:rPr>
      </w:pPr>
      <w:r w:rsidRPr="0076276A">
        <w:rPr>
          <w:bCs/>
          <w:sz w:val="24"/>
          <w:szCs w:val="24"/>
        </w:rPr>
        <w:t xml:space="preserve"> 4.1.2. Підприємства, організації, установи, фізичні особи-суб'єкти підприємницької діяльності зобов'язані забезпечити розміщення </w:t>
      </w:r>
      <w:proofErr w:type="spellStart"/>
      <w:r w:rsidRPr="0076276A">
        <w:rPr>
          <w:bCs/>
          <w:sz w:val="24"/>
          <w:szCs w:val="24"/>
        </w:rPr>
        <w:t>сміттєзбірників</w:t>
      </w:r>
      <w:proofErr w:type="spellEnd"/>
      <w:r w:rsidRPr="0076276A">
        <w:rPr>
          <w:bCs/>
          <w:sz w:val="24"/>
          <w:szCs w:val="24"/>
        </w:rPr>
        <w:t xml:space="preserve"> (урн, контейнерів) для накопичення сміття та твердих побутових відходів на об'єктах благоустрою, утримувати їх в належному санітарно-технічному стані згідно з санітарними нормами та цими Правилами та </w:t>
      </w:r>
      <w:proofErr w:type="spellStart"/>
      <w:r w:rsidRPr="0076276A">
        <w:rPr>
          <w:bCs/>
          <w:sz w:val="24"/>
          <w:szCs w:val="24"/>
        </w:rPr>
        <w:t>обов’язковіо</w:t>
      </w:r>
      <w:proofErr w:type="spellEnd"/>
      <w:r w:rsidRPr="0076276A">
        <w:rPr>
          <w:bCs/>
          <w:sz w:val="24"/>
          <w:szCs w:val="24"/>
        </w:rPr>
        <w:t xml:space="preserve"> укласти договори з юридичною особою, яка в установленому порядку визначена виконавцем послуг на вивезення побутових відходів, здійснювати оплату таких послуг, а також забезпечувати роздільне збирання побутових відходів</w:t>
      </w:r>
    </w:p>
    <w:p w:rsidR="0021479E" w:rsidRPr="0076276A" w:rsidRDefault="0021479E" w:rsidP="0021479E">
      <w:pPr>
        <w:ind w:firstLine="360"/>
        <w:jc w:val="both"/>
        <w:rPr>
          <w:sz w:val="24"/>
          <w:szCs w:val="24"/>
        </w:rPr>
      </w:pPr>
      <w:r w:rsidRPr="0076276A">
        <w:rPr>
          <w:sz w:val="24"/>
          <w:szCs w:val="24"/>
        </w:rPr>
        <w:t>4.1.3. Селищна рада може передавати об'єкти благоустрою на баланс підприємствам, установам, організаціям, суб’єктам господарювання відповідно до вимог закону.      </w:t>
      </w:r>
    </w:p>
    <w:p w:rsidR="0021479E" w:rsidRPr="0076276A" w:rsidRDefault="0021479E" w:rsidP="0021479E">
      <w:pPr>
        <w:ind w:firstLine="360"/>
        <w:jc w:val="both"/>
        <w:rPr>
          <w:sz w:val="24"/>
          <w:szCs w:val="24"/>
        </w:rPr>
      </w:pPr>
      <w:r w:rsidRPr="0076276A">
        <w:rPr>
          <w:sz w:val="24"/>
          <w:szCs w:val="24"/>
        </w:rPr>
        <w:tab/>
      </w:r>
      <w:proofErr w:type="spellStart"/>
      <w:r w:rsidRPr="0076276A">
        <w:rPr>
          <w:sz w:val="24"/>
          <w:szCs w:val="24"/>
        </w:rPr>
        <w:t>Балансоутримувач</w:t>
      </w:r>
      <w:proofErr w:type="spellEnd"/>
      <w:r w:rsidRPr="0076276A">
        <w:rPr>
          <w:sz w:val="24"/>
          <w:szCs w:val="24"/>
        </w:rPr>
        <w:t xml:space="preserve"> об'єкта благоустрою з метою належного його утримання та здійснення своєчасного ремонту може залучати для цього на умовах договору інші підприємства, установи, організації .</w:t>
      </w:r>
    </w:p>
    <w:p w:rsidR="0021479E" w:rsidRPr="0076276A" w:rsidRDefault="0021479E" w:rsidP="0021479E">
      <w:pPr>
        <w:ind w:firstLine="360"/>
        <w:jc w:val="both"/>
        <w:rPr>
          <w:sz w:val="24"/>
          <w:szCs w:val="24"/>
        </w:rPr>
      </w:pPr>
      <w:r w:rsidRPr="0076276A">
        <w:rPr>
          <w:sz w:val="24"/>
          <w:szCs w:val="24"/>
        </w:rPr>
        <w:t xml:space="preserve"> 4.1.4. Підприємства, установи, організації, суб’єкти господарювання, які розміщуються на території об'єкта благоустрою, можуть утримувати закріплену за ними територію та брати пайову участь в утриманні цього об'єкта відповідно до договору.</w:t>
      </w:r>
    </w:p>
    <w:p w:rsidR="0021479E" w:rsidRPr="0076276A" w:rsidRDefault="0021479E" w:rsidP="0021479E">
      <w:pPr>
        <w:ind w:firstLine="360"/>
        <w:jc w:val="both"/>
        <w:rPr>
          <w:sz w:val="24"/>
          <w:szCs w:val="24"/>
        </w:rPr>
      </w:pPr>
      <w:r w:rsidRPr="0076276A">
        <w:rPr>
          <w:sz w:val="24"/>
          <w:szCs w:val="24"/>
        </w:rPr>
        <w:t xml:space="preserve"> 4.1.5. Підприємства, установи, організації, суб’єкти господарювання, зобов'язані утримувати закріплені за ними території в належному стані відповідно до цих Правил, вимог законодавства.</w:t>
      </w:r>
    </w:p>
    <w:p w:rsidR="0021479E" w:rsidRPr="0076276A" w:rsidRDefault="0021479E" w:rsidP="0021479E">
      <w:pPr>
        <w:ind w:firstLine="360"/>
        <w:jc w:val="both"/>
        <w:rPr>
          <w:sz w:val="24"/>
          <w:szCs w:val="24"/>
        </w:rPr>
      </w:pPr>
      <w:r w:rsidRPr="0076276A">
        <w:rPr>
          <w:sz w:val="24"/>
          <w:szCs w:val="24"/>
        </w:rPr>
        <w:t xml:space="preserve"> 4.1.6. Межі та режим використання закріпленої за підприємствами, установами, організаціями, суб’єктами господарювання території визначає Верховинська селищна рада.</w:t>
      </w:r>
    </w:p>
    <w:p w:rsidR="0021479E" w:rsidRPr="0076276A" w:rsidRDefault="0021479E" w:rsidP="0021479E">
      <w:pPr>
        <w:ind w:firstLine="360"/>
        <w:jc w:val="both"/>
        <w:rPr>
          <w:sz w:val="24"/>
          <w:szCs w:val="24"/>
        </w:rPr>
      </w:pPr>
      <w:r w:rsidRPr="0076276A">
        <w:rPr>
          <w:sz w:val="24"/>
          <w:szCs w:val="24"/>
        </w:rPr>
        <w:t xml:space="preserve"> 4.1.7. Керівники підприємств, установ, організацій, а також приватні підприємці несуть відповідальність за невиконання заходів з благоустрою, а також за дії чи бездіяльність, що призвели до завдання шкоди майну та/або здоров'ю громадян на власних та закріплених за підприємствами, установами, організаціями та суб’єктами господарювання територіях, відповідно до закону.</w:t>
      </w:r>
    </w:p>
    <w:p w:rsidR="0021479E" w:rsidRPr="0076276A" w:rsidRDefault="0021479E" w:rsidP="0021479E">
      <w:pPr>
        <w:ind w:firstLine="360"/>
        <w:jc w:val="both"/>
        <w:rPr>
          <w:sz w:val="24"/>
          <w:szCs w:val="24"/>
        </w:rPr>
      </w:pPr>
    </w:p>
    <w:p w:rsidR="0021479E" w:rsidRPr="0076276A" w:rsidRDefault="0021479E" w:rsidP="0021479E">
      <w:pPr>
        <w:ind w:firstLine="360"/>
        <w:jc w:val="both"/>
        <w:rPr>
          <w:sz w:val="24"/>
          <w:szCs w:val="24"/>
        </w:rPr>
      </w:pPr>
      <w:r w:rsidRPr="0076276A">
        <w:rPr>
          <w:sz w:val="24"/>
          <w:szCs w:val="24"/>
        </w:rPr>
        <w:tab/>
        <w:t>4.2. Порядок здійснення благоустрою та утримання територій будівель та споруд інженерного захисту, санітарних споруд.</w:t>
      </w:r>
    </w:p>
    <w:p w:rsidR="0021479E" w:rsidRPr="0076276A" w:rsidRDefault="0021479E" w:rsidP="0021479E">
      <w:pPr>
        <w:ind w:firstLine="360"/>
        <w:jc w:val="both"/>
        <w:rPr>
          <w:sz w:val="24"/>
          <w:szCs w:val="24"/>
        </w:rPr>
      </w:pPr>
      <w:r w:rsidRPr="0076276A">
        <w:rPr>
          <w:sz w:val="24"/>
          <w:szCs w:val="24"/>
        </w:rPr>
        <w:tab/>
        <w:t xml:space="preserve"> 4.2.1. Утримання в належному стані територій будівель та споруд інженерного захисту територій, санітарних споруд здійснюється їх </w:t>
      </w:r>
      <w:proofErr w:type="spellStart"/>
      <w:r w:rsidRPr="0076276A">
        <w:rPr>
          <w:sz w:val="24"/>
          <w:szCs w:val="24"/>
        </w:rPr>
        <w:t>балансоутримувачами</w:t>
      </w:r>
      <w:proofErr w:type="spellEnd"/>
      <w:r w:rsidRPr="0076276A">
        <w:rPr>
          <w:sz w:val="24"/>
          <w:szCs w:val="24"/>
        </w:rPr>
        <w:t xml:space="preserve"> відповідно до закону, цих Правил та інших нормативних актів.</w:t>
      </w:r>
    </w:p>
    <w:p w:rsidR="0021479E" w:rsidRPr="0076276A" w:rsidRDefault="0021479E" w:rsidP="0021479E">
      <w:pPr>
        <w:ind w:firstLine="360"/>
        <w:jc w:val="both"/>
        <w:rPr>
          <w:sz w:val="24"/>
          <w:szCs w:val="24"/>
        </w:rPr>
      </w:pPr>
      <w:r w:rsidRPr="0076276A">
        <w:rPr>
          <w:sz w:val="24"/>
          <w:szCs w:val="24"/>
        </w:rPr>
        <w:tab/>
        <w:t>4.2.2. Благоустрій та утримання територій будівель та споруд інженерного захисту територій, санітарних споруд мають забезпечувати нормальну роботу та експлуатацію вказаних будівель та споруд.</w:t>
      </w:r>
    </w:p>
    <w:p w:rsidR="0021479E" w:rsidRPr="0076276A" w:rsidRDefault="0021479E" w:rsidP="0021479E">
      <w:pPr>
        <w:ind w:firstLine="360"/>
        <w:jc w:val="both"/>
        <w:rPr>
          <w:sz w:val="24"/>
          <w:szCs w:val="24"/>
        </w:rPr>
      </w:pPr>
    </w:p>
    <w:p w:rsidR="0021479E" w:rsidRPr="0076276A" w:rsidRDefault="0021479E" w:rsidP="0021479E">
      <w:pPr>
        <w:ind w:firstLine="360"/>
        <w:jc w:val="both"/>
        <w:rPr>
          <w:sz w:val="24"/>
          <w:szCs w:val="24"/>
        </w:rPr>
      </w:pPr>
      <w:r w:rsidRPr="0076276A">
        <w:rPr>
          <w:sz w:val="24"/>
          <w:szCs w:val="24"/>
        </w:rPr>
        <w:tab/>
        <w:t>4.3. Порядок санітарного очищення території Верховинської селищної ради.</w:t>
      </w:r>
    </w:p>
    <w:p w:rsidR="0021479E" w:rsidRPr="0076276A" w:rsidRDefault="0021479E" w:rsidP="0021479E">
      <w:pPr>
        <w:ind w:firstLine="360"/>
        <w:jc w:val="both"/>
        <w:rPr>
          <w:sz w:val="24"/>
          <w:szCs w:val="24"/>
        </w:rPr>
      </w:pPr>
      <w:r w:rsidRPr="0076276A">
        <w:rPr>
          <w:sz w:val="24"/>
          <w:szCs w:val="24"/>
        </w:rPr>
        <w:tab/>
        <w:t xml:space="preserve">4.3.1. Санітарне очищення території Верховинської селищної ради здійснюється на підставі узгодженої та затвердженої в установленому порядку схеми, включає механізоване та ручне прибирання території об’єктів благоустрою, збір та видалення у встановлені місця відходів, сміття, листя, гілля, снігу, криги, належне їх захоронення, роздільне сортування, обробку, утилізацію, знешкодження та інші дії, що забезпечують утримання території громади відповідно до вимог цих Правил, санітарних норм та правил, рішень виконкому селищної ради, чинного законодавства. </w:t>
      </w:r>
    </w:p>
    <w:p w:rsidR="0021479E" w:rsidRPr="0076276A" w:rsidRDefault="0021479E" w:rsidP="0021479E">
      <w:pPr>
        <w:tabs>
          <w:tab w:val="left" w:pos="0"/>
        </w:tabs>
        <w:autoSpaceDE w:val="0"/>
        <w:autoSpaceDN w:val="0"/>
        <w:adjustRightInd w:val="0"/>
        <w:jc w:val="both"/>
        <w:rPr>
          <w:bCs/>
          <w:color w:val="C00000"/>
          <w:sz w:val="24"/>
          <w:szCs w:val="24"/>
        </w:rPr>
      </w:pPr>
      <w:r w:rsidRPr="0076276A">
        <w:rPr>
          <w:bCs/>
          <w:sz w:val="24"/>
          <w:szCs w:val="24"/>
        </w:rPr>
        <w:tab/>
      </w:r>
      <w:r w:rsidRPr="0076276A">
        <w:rPr>
          <w:bCs/>
          <w:color w:val="C00000"/>
          <w:sz w:val="24"/>
          <w:szCs w:val="24"/>
        </w:rPr>
        <w:t>З метою своєчасного збирання побутових відходів, створення безпечних умов для їх зберігання, вивезення з житлових масивів і прибудинкових територій, доріг загального користування та інших об'єктів благоустрою населених пунктів обладнуються контейнерні майданчики.</w:t>
      </w:r>
    </w:p>
    <w:p w:rsidR="0021479E" w:rsidRPr="0076276A" w:rsidRDefault="0021479E" w:rsidP="0021479E">
      <w:pPr>
        <w:ind w:firstLine="360"/>
        <w:jc w:val="both"/>
        <w:rPr>
          <w:sz w:val="24"/>
          <w:szCs w:val="24"/>
        </w:rPr>
      </w:pPr>
    </w:p>
    <w:p w:rsidR="0021479E" w:rsidRPr="0076276A" w:rsidRDefault="0021479E" w:rsidP="0021479E">
      <w:pPr>
        <w:ind w:firstLine="360"/>
        <w:jc w:val="both"/>
        <w:rPr>
          <w:sz w:val="24"/>
          <w:szCs w:val="24"/>
        </w:rPr>
      </w:pPr>
      <w:r w:rsidRPr="0076276A">
        <w:rPr>
          <w:sz w:val="24"/>
          <w:szCs w:val="24"/>
        </w:rPr>
        <w:lastRenderedPageBreak/>
        <w:t xml:space="preserve"> </w:t>
      </w:r>
      <w:r w:rsidRPr="0076276A">
        <w:rPr>
          <w:sz w:val="24"/>
          <w:szCs w:val="24"/>
        </w:rPr>
        <w:tab/>
        <w:t xml:space="preserve">4.3.2. Обов’язок по механізованому та ручному прибиранню територій, вчинення </w:t>
      </w:r>
      <w:proofErr w:type="spellStart"/>
      <w:r w:rsidRPr="0076276A">
        <w:rPr>
          <w:sz w:val="24"/>
          <w:szCs w:val="24"/>
        </w:rPr>
        <w:t>протиожеледних</w:t>
      </w:r>
      <w:proofErr w:type="spellEnd"/>
      <w:r w:rsidRPr="0076276A">
        <w:rPr>
          <w:sz w:val="24"/>
          <w:szCs w:val="24"/>
        </w:rPr>
        <w:t xml:space="preserve"> заходів:</w:t>
      </w:r>
    </w:p>
    <w:p w:rsidR="0021479E" w:rsidRPr="0076276A" w:rsidRDefault="0021479E" w:rsidP="0021479E">
      <w:pPr>
        <w:ind w:firstLine="360"/>
        <w:jc w:val="both"/>
        <w:rPr>
          <w:sz w:val="24"/>
          <w:szCs w:val="24"/>
        </w:rPr>
      </w:pPr>
      <w:r w:rsidRPr="0076276A">
        <w:rPr>
          <w:sz w:val="24"/>
          <w:szCs w:val="24"/>
        </w:rPr>
        <w:t>1) покриття тротуарів, набережних, площ, за кошти селищного бюджету та інші кошти не заборонені згідно чинного  законодавства – покладається на уповноважені виконкомом селищної ради органи;</w:t>
      </w:r>
    </w:p>
    <w:p w:rsidR="0021479E" w:rsidRPr="0076276A" w:rsidRDefault="0021479E" w:rsidP="0021479E">
      <w:pPr>
        <w:ind w:firstLine="360"/>
        <w:jc w:val="both"/>
        <w:rPr>
          <w:sz w:val="24"/>
          <w:szCs w:val="24"/>
        </w:rPr>
      </w:pPr>
      <w:r w:rsidRPr="0076276A">
        <w:rPr>
          <w:sz w:val="24"/>
          <w:szCs w:val="24"/>
        </w:rPr>
        <w:t>2) тротуарів, покриття проїжджої частини місцевих доріг, територій, суміжних (прилеглих) з приватними домоволодіннями на відстані 10 метрів по периметру, – покладається на власників домоволодінь, а контроль за виконанням цього обов’язку на виконком селищної  ради або уповноважені ним органи.</w:t>
      </w:r>
    </w:p>
    <w:p w:rsidR="0021479E" w:rsidRPr="0076276A" w:rsidRDefault="0021479E" w:rsidP="0021479E">
      <w:pPr>
        <w:ind w:firstLine="360"/>
        <w:jc w:val="both"/>
        <w:rPr>
          <w:sz w:val="24"/>
          <w:szCs w:val="24"/>
        </w:rPr>
      </w:pPr>
      <w:r w:rsidRPr="0076276A">
        <w:rPr>
          <w:sz w:val="24"/>
          <w:szCs w:val="24"/>
        </w:rPr>
        <w:t>3) дворів, тротуарів, майданчиків, покриття проїжджої частини, інших суміжних (прилеглих) територій з земельними ділянками, що надані у власність або користування юридичним або фізичним особам, – покладається на відповідні підприємства, установи, організації, приватних підприємців, громадян, які є власниками або користувачами таких ділянок;</w:t>
      </w:r>
    </w:p>
    <w:p w:rsidR="0021479E" w:rsidRPr="0076276A" w:rsidRDefault="0021479E" w:rsidP="0021479E">
      <w:pPr>
        <w:ind w:firstLine="360"/>
        <w:jc w:val="both"/>
        <w:rPr>
          <w:color w:val="000000"/>
          <w:sz w:val="24"/>
          <w:szCs w:val="24"/>
        </w:rPr>
      </w:pPr>
      <w:r w:rsidRPr="0076276A">
        <w:rPr>
          <w:color w:val="000000"/>
          <w:sz w:val="24"/>
          <w:szCs w:val="24"/>
        </w:rPr>
        <w:t xml:space="preserve">4) тротуарів, територій, прилеглих до  об’єктів побутового обслуговування, громадського харчування, магазинів, та інших об’єктів торгівлі на відстань до </w:t>
      </w:r>
      <w:proofErr w:type="spellStart"/>
      <w:r w:rsidRPr="0076276A">
        <w:rPr>
          <w:color w:val="000000"/>
          <w:sz w:val="24"/>
          <w:szCs w:val="24"/>
        </w:rPr>
        <w:t>бордюрного</w:t>
      </w:r>
      <w:proofErr w:type="spellEnd"/>
      <w:r w:rsidRPr="0076276A">
        <w:rPr>
          <w:color w:val="000000"/>
          <w:sz w:val="24"/>
          <w:szCs w:val="24"/>
        </w:rPr>
        <w:t xml:space="preserve"> каменю, який обмежує проїжджу частину вулиці, та </w:t>
      </w:r>
      <w:smartTag w:uri="urn:schemas-microsoft-com:office:smarttags" w:element="metricconverter">
        <w:smartTagPr>
          <w:attr w:name="ProductID" w:val="15 м"/>
        </w:smartTagPr>
        <w:r w:rsidRPr="0076276A">
          <w:rPr>
            <w:color w:val="000000"/>
            <w:sz w:val="24"/>
            <w:szCs w:val="24"/>
          </w:rPr>
          <w:t>15 м</w:t>
        </w:r>
      </w:smartTag>
      <w:r w:rsidRPr="0076276A">
        <w:rPr>
          <w:color w:val="000000"/>
          <w:sz w:val="24"/>
          <w:szCs w:val="24"/>
        </w:rPr>
        <w:t xml:space="preserve"> по іншим сторонам периметру покладається на суб’єктів господарювання, що експлуатують вказані об’єкти;</w:t>
      </w:r>
    </w:p>
    <w:p w:rsidR="0021479E" w:rsidRPr="0076276A" w:rsidRDefault="0021479E" w:rsidP="0021479E">
      <w:pPr>
        <w:ind w:firstLine="360"/>
        <w:jc w:val="both"/>
        <w:rPr>
          <w:color w:val="000000"/>
          <w:sz w:val="24"/>
          <w:szCs w:val="24"/>
        </w:rPr>
      </w:pPr>
      <w:r w:rsidRPr="0076276A">
        <w:rPr>
          <w:color w:val="000000"/>
          <w:sz w:val="24"/>
          <w:szCs w:val="24"/>
        </w:rPr>
        <w:t xml:space="preserve">5) прилеглих до АЗС, на відстань до </w:t>
      </w:r>
      <w:proofErr w:type="spellStart"/>
      <w:r w:rsidRPr="0076276A">
        <w:rPr>
          <w:color w:val="000000"/>
          <w:sz w:val="24"/>
          <w:szCs w:val="24"/>
        </w:rPr>
        <w:t>бордюрного</w:t>
      </w:r>
      <w:proofErr w:type="spellEnd"/>
      <w:r w:rsidRPr="0076276A">
        <w:rPr>
          <w:color w:val="000000"/>
          <w:sz w:val="24"/>
          <w:szCs w:val="24"/>
        </w:rPr>
        <w:t xml:space="preserve"> каменю, що обмежує проїжджу частину вулиці, та на відстань 15 метрів по периметру – покладається на суб’єктів господарювання, які експлуатують вказані об’єкти;</w:t>
      </w:r>
    </w:p>
    <w:p w:rsidR="0021479E" w:rsidRPr="0076276A" w:rsidRDefault="0021479E" w:rsidP="0021479E">
      <w:pPr>
        <w:ind w:firstLine="360"/>
        <w:jc w:val="both"/>
        <w:rPr>
          <w:color w:val="000000"/>
          <w:sz w:val="24"/>
          <w:szCs w:val="24"/>
        </w:rPr>
      </w:pPr>
      <w:r w:rsidRPr="0076276A">
        <w:rPr>
          <w:color w:val="000000"/>
          <w:sz w:val="24"/>
          <w:szCs w:val="24"/>
        </w:rPr>
        <w:t xml:space="preserve">6) прилеглих до трансформаторних підстанцій у радіусі </w:t>
      </w:r>
      <w:smartTag w:uri="urn:schemas-microsoft-com:office:smarttags" w:element="metricconverter">
        <w:smartTagPr>
          <w:attr w:name="ProductID" w:val="10 м"/>
        </w:smartTagPr>
        <w:r w:rsidRPr="0076276A">
          <w:rPr>
            <w:color w:val="000000"/>
            <w:sz w:val="24"/>
            <w:szCs w:val="24"/>
          </w:rPr>
          <w:t>10 м</w:t>
        </w:r>
      </w:smartTag>
      <w:r w:rsidRPr="0076276A">
        <w:rPr>
          <w:color w:val="000000"/>
          <w:sz w:val="24"/>
          <w:szCs w:val="24"/>
        </w:rPr>
        <w:t xml:space="preserve"> – покладається на підприємства, установи, організації на балансі в яких знаходяться вказані об’єкти;</w:t>
      </w:r>
    </w:p>
    <w:p w:rsidR="0021479E" w:rsidRPr="0076276A" w:rsidRDefault="0021479E" w:rsidP="0021479E">
      <w:pPr>
        <w:ind w:firstLine="360"/>
        <w:jc w:val="both"/>
        <w:rPr>
          <w:sz w:val="24"/>
          <w:szCs w:val="24"/>
        </w:rPr>
      </w:pPr>
      <w:r w:rsidRPr="0076276A">
        <w:rPr>
          <w:sz w:val="24"/>
          <w:szCs w:val="24"/>
        </w:rPr>
        <w:t xml:space="preserve">7) лісові зони – покладається на підприємства в користуванні яких знаходяться лісові зони; </w:t>
      </w:r>
    </w:p>
    <w:p w:rsidR="0021479E" w:rsidRPr="0076276A" w:rsidRDefault="0021479E" w:rsidP="0021479E">
      <w:pPr>
        <w:ind w:firstLine="360"/>
        <w:jc w:val="both"/>
        <w:rPr>
          <w:sz w:val="24"/>
          <w:szCs w:val="24"/>
        </w:rPr>
      </w:pPr>
      <w:r w:rsidRPr="0076276A">
        <w:rPr>
          <w:sz w:val="24"/>
          <w:szCs w:val="24"/>
        </w:rPr>
        <w:t>8) кінцевих автобусних зупинок транспортних засобів і стоянок (місць відстою)– покладається на відповідні підприємства, що експлуатують вказані зупинки (далі – підприємства транспорту) у радіусі 10 метрів від облаштування зупинки, стоянки;</w:t>
      </w:r>
    </w:p>
    <w:p w:rsidR="0021479E" w:rsidRPr="0076276A" w:rsidRDefault="0021479E" w:rsidP="0021479E">
      <w:pPr>
        <w:ind w:firstLine="360"/>
        <w:jc w:val="both"/>
        <w:rPr>
          <w:sz w:val="24"/>
          <w:szCs w:val="24"/>
        </w:rPr>
      </w:pPr>
      <w:r w:rsidRPr="0076276A">
        <w:rPr>
          <w:sz w:val="24"/>
          <w:szCs w:val="24"/>
        </w:rPr>
        <w:tab/>
        <w:t>Рішенням виконкому селищної ради за підприємствами, установами, організаціями, приватними підприємцями можуть бути закріплені для прибирання інші території в межах громади.</w:t>
      </w:r>
    </w:p>
    <w:p w:rsidR="0021479E" w:rsidRPr="0076276A" w:rsidRDefault="0021479E" w:rsidP="0021479E">
      <w:pPr>
        <w:ind w:firstLine="360"/>
        <w:jc w:val="both"/>
        <w:rPr>
          <w:sz w:val="24"/>
          <w:szCs w:val="24"/>
        </w:rPr>
      </w:pPr>
      <w:r w:rsidRPr="0076276A">
        <w:rPr>
          <w:sz w:val="24"/>
          <w:szCs w:val="24"/>
        </w:rPr>
        <w:t>4.3.3. На територіях, які належить прибирати, необхідно проводити весь комплекс робіт, спрямований на наведення та постійне підтримання чистоти і порядку, збереження зелених насаджень, а саме:</w:t>
      </w:r>
    </w:p>
    <w:p w:rsidR="0021479E" w:rsidRPr="0076276A" w:rsidRDefault="0021479E" w:rsidP="0021479E">
      <w:pPr>
        <w:ind w:firstLine="360"/>
        <w:jc w:val="both"/>
        <w:rPr>
          <w:sz w:val="24"/>
          <w:szCs w:val="24"/>
        </w:rPr>
      </w:pPr>
      <w:r w:rsidRPr="0076276A">
        <w:rPr>
          <w:sz w:val="24"/>
          <w:szCs w:val="24"/>
        </w:rPr>
        <w:t xml:space="preserve">1) регулярне прибирання від сміття, побутових відходів, бруду, опалого листя, снігу, що забезпечує утримання об’єктів благоустрою та прилеглих територій у належному санітарному стані; при цьому тротуари прибираються вздовж всієї ділянки будинку, домоволодіння (в межах належності), до </w:t>
      </w:r>
      <w:proofErr w:type="spellStart"/>
      <w:r w:rsidRPr="0076276A">
        <w:rPr>
          <w:sz w:val="24"/>
          <w:szCs w:val="24"/>
        </w:rPr>
        <w:t>бордюрного</w:t>
      </w:r>
      <w:proofErr w:type="spellEnd"/>
      <w:r w:rsidRPr="0076276A">
        <w:rPr>
          <w:sz w:val="24"/>
          <w:szCs w:val="24"/>
        </w:rPr>
        <w:t xml:space="preserve"> каменю;</w:t>
      </w:r>
    </w:p>
    <w:p w:rsidR="0021479E" w:rsidRPr="0076276A" w:rsidRDefault="0021479E" w:rsidP="0021479E">
      <w:pPr>
        <w:ind w:firstLine="360"/>
        <w:jc w:val="both"/>
        <w:rPr>
          <w:sz w:val="24"/>
          <w:szCs w:val="24"/>
        </w:rPr>
      </w:pPr>
      <w:r w:rsidRPr="0076276A">
        <w:rPr>
          <w:sz w:val="24"/>
          <w:szCs w:val="24"/>
        </w:rPr>
        <w:t>2) забезпечення вивезення сміття, бруду, побутових відходів, опалого листя на відведені для цього ділянки. Вивезення сміття, побутових відходів здійснюється шляхом укладення відповідних договорів із спеціалізованими підприємствами;</w:t>
      </w:r>
    </w:p>
    <w:p w:rsidR="0021479E" w:rsidRPr="0076276A" w:rsidRDefault="0021479E" w:rsidP="0021479E">
      <w:pPr>
        <w:ind w:firstLine="360"/>
        <w:jc w:val="both"/>
        <w:rPr>
          <w:sz w:val="24"/>
          <w:szCs w:val="24"/>
        </w:rPr>
      </w:pPr>
      <w:r w:rsidRPr="0076276A">
        <w:rPr>
          <w:sz w:val="24"/>
          <w:szCs w:val="24"/>
        </w:rPr>
        <w:t>3)  регулярне прибирання місць встановлення металевих контейнерів, а також місць, забруднених побутовими та іншими відходами на територіях, прилеглих до будинків та споруд;</w:t>
      </w:r>
    </w:p>
    <w:p w:rsidR="0021479E" w:rsidRPr="0076276A" w:rsidRDefault="0021479E" w:rsidP="0021479E">
      <w:pPr>
        <w:ind w:firstLine="360"/>
        <w:jc w:val="both"/>
        <w:rPr>
          <w:sz w:val="24"/>
          <w:szCs w:val="24"/>
        </w:rPr>
      </w:pPr>
      <w:r w:rsidRPr="0076276A">
        <w:rPr>
          <w:sz w:val="24"/>
          <w:szCs w:val="24"/>
        </w:rPr>
        <w:t>4) вивезення сміття з території загального користування, від населення та згідно з укладеними договорами, але не менше ніж раз на тиждень. Вивезення великогабаритних (негабаритних) відходів проводити не менше ніж одного разу на тиждень;</w:t>
      </w:r>
    </w:p>
    <w:p w:rsidR="0021479E" w:rsidRPr="0076276A" w:rsidRDefault="0021479E" w:rsidP="0021479E">
      <w:pPr>
        <w:ind w:firstLine="360"/>
        <w:jc w:val="both"/>
        <w:rPr>
          <w:sz w:val="24"/>
          <w:szCs w:val="24"/>
        </w:rPr>
      </w:pPr>
      <w:r w:rsidRPr="0076276A">
        <w:rPr>
          <w:sz w:val="24"/>
          <w:szCs w:val="24"/>
        </w:rPr>
        <w:t>5)  встановлювати на території загального користування урни для випадкового сміття, своєчасно їх очищувати та забезпечувати вивезення сміття ;</w:t>
      </w:r>
    </w:p>
    <w:p w:rsidR="0021479E" w:rsidRPr="0076276A" w:rsidRDefault="0021479E" w:rsidP="0021479E">
      <w:pPr>
        <w:ind w:firstLine="360"/>
        <w:jc w:val="both"/>
        <w:rPr>
          <w:sz w:val="24"/>
          <w:szCs w:val="24"/>
        </w:rPr>
      </w:pPr>
      <w:r w:rsidRPr="0076276A">
        <w:rPr>
          <w:sz w:val="24"/>
          <w:szCs w:val="24"/>
        </w:rPr>
        <w:t>6) очищення опор ліній електропередач, стовбурів, стовпів, парканів, дерев, будівель, інших елементів благоустрою від оголошень, реклам, вивішених у недозволених місцях (власниками майна);</w:t>
      </w:r>
    </w:p>
    <w:p w:rsidR="0021479E" w:rsidRPr="0076276A" w:rsidRDefault="0021479E" w:rsidP="0021479E">
      <w:pPr>
        <w:ind w:firstLine="360"/>
        <w:jc w:val="both"/>
        <w:rPr>
          <w:sz w:val="24"/>
          <w:szCs w:val="24"/>
        </w:rPr>
      </w:pPr>
      <w:r w:rsidRPr="0076276A">
        <w:rPr>
          <w:sz w:val="24"/>
          <w:szCs w:val="24"/>
        </w:rPr>
        <w:t xml:space="preserve">7) контролювати стан водоприймальних та оглядових колодязів підземних інженерних мереж. При виявленні відкритих люків або інших недоліків в їх утриманні необхідно </w:t>
      </w:r>
      <w:r w:rsidRPr="0076276A">
        <w:rPr>
          <w:sz w:val="24"/>
          <w:szCs w:val="24"/>
        </w:rPr>
        <w:lastRenderedPageBreak/>
        <w:t>повідомляти про це організації, які їх експлуатують. Організації, що експлуатують люки, зобов’язані негайно приводити їх у належний стан, забезпечити їх належне закриття;</w:t>
      </w:r>
    </w:p>
    <w:p w:rsidR="0021479E" w:rsidRPr="0076276A" w:rsidRDefault="0021479E" w:rsidP="0021479E">
      <w:pPr>
        <w:ind w:firstLine="360"/>
        <w:jc w:val="both"/>
        <w:rPr>
          <w:sz w:val="24"/>
          <w:szCs w:val="24"/>
        </w:rPr>
      </w:pPr>
      <w:r w:rsidRPr="0076276A">
        <w:rPr>
          <w:sz w:val="24"/>
          <w:szCs w:val="24"/>
        </w:rPr>
        <w:t>8) регулярно знищувати бур'яни, скошувати траву, видаляти сухостійні дерева та чагарники, видаляти сухе та поламане гілля та забезпечувати їх вивезення;</w:t>
      </w:r>
    </w:p>
    <w:p w:rsidR="0021479E" w:rsidRPr="0076276A" w:rsidRDefault="0021479E" w:rsidP="0021479E">
      <w:pPr>
        <w:ind w:firstLine="360"/>
        <w:jc w:val="both"/>
        <w:rPr>
          <w:sz w:val="24"/>
          <w:szCs w:val="24"/>
        </w:rPr>
      </w:pPr>
      <w:r w:rsidRPr="0076276A">
        <w:rPr>
          <w:sz w:val="24"/>
          <w:szCs w:val="24"/>
        </w:rPr>
        <w:t>9) регулярно обстежувати прилеглі та закріплені території з метою  утримання в належному санітарному стані;</w:t>
      </w:r>
    </w:p>
    <w:p w:rsidR="0021479E" w:rsidRPr="0076276A" w:rsidRDefault="0021479E" w:rsidP="0021479E">
      <w:pPr>
        <w:ind w:firstLine="360"/>
        <w:jc w:val="both"/>
        <w:rPr>
          <w:sz w:val="24"/>
          <w:szCs w:val="24"/>
        </w:rPr>
      </w:pPr>
      <w:r w:rsidRPr="0076276A">
        <w:rPr>
          <w:sz w:val="24"/>
          <w:szCs w:val="24"/>
        </w:rPr>
        <w:t>10) проводити заходи, що забезпечують збереження насаджень, квітників, газонів;</w:t>
      </w:r>
    </w:p>
    <w:p w:rsidR="0021479E" w:rsidRPr="0076276A" w:rsidRDefault="0021479E" w:rsidP="0021479E">
      <w:pPr>
        <w:ind w:firstLine="360"/>
        <w:jc w:val="both"/>
        <w:rPr>
          <w:sz w:val="24"/>
          <w:szCs w:val="24"/>
        </w:rPr>
      </w:pPr>
      <w:r w:rsidRPr="0076276A">
        <w:rPr>
          <w:sz w:val="24"/>
          <w:szCs w:val="24"/>
        </w:rPr>
        <w:t>11) проводити заходи по боротьбі з безпритульними тваринами;</w:t>
      </w:r>
    </w:p>
    <w:p w:rsidR="0021479E" w:rsidRPr="0076276A" w:rsidRDefault="0021479E" w:rsidP="0021479E">
      <w:pPr>
        <w:ind w:firstLine="360"/>
        <w:jc w:val="both"/>
        <w:rPr>
          <w:sz w:val="24"/>
          <w:szCs w:val="24"/>
        </w:rPr>
      </w:pPr>
      <w:r w:rsidRPr="0076276A">
        <w:rPr>
          <w:sz w:val="24"/>
          <w:szCs w:val="24"/>
        </w:rPr>
        <w:t>12) проводити протягом року необхідні заходи по боротьбі зі шкідниками та хворобами зелених насаджень;</w:t>
      </w:r>
    </w:p>
    <w:p w:rsidR="0021479E" w:rsidRPr="0076276A" w:rsidRDefault="0021479E" w:rsidP="0021479E">
      <w:pPr>
        <w:ind w:firstLine="360"/>
        <w:jc w:val="both"/>
        <w:rPr>
          <w:sz w:val="24"/>
          <w:szCs w:val="24"/>
        </w:rPr>
      </w:pPr>
      <w:r w:rsidRPr="0076276A">
        <w:rPr>
          <w:sz w:val="24"/>
          <w:szCs w:val="24"/>
        </w:rPr>
        <w:t>13) проводити у повному обсязі заміну засохлих та пошкоджених кущів і дерев, а також садіння;</w:t>
      </w:r>
    </w:p>
    <w:p w:rsidR="0021479E" w:rsidRPr="0076276A" w:rsidRDefault="0021479E" w:rsidP="0021479E">
      <w:pPr>
        <w:ind w:firstLine="360"/>
        <w:jc w:val="both"/>
        <w:rPr>
          <w:sz w:val="24"/>
          <w:szCs w:val="24"/>
        </w:rPr>
      </w:pPr>
      <w:r w:rsidRPr="0076276A">
        <w:rPr>
          <w:sz w:val="24"/>
          <w:szCs w:val="24"/>
        </w:rPr>
        <w:t>14) не допускати пошкодження елементів благоустрою, розташованих на прилеглих територіях;</w:t>
      </w:r>
    </w:p>
    <w:p w:rsidR="0021479E" w:rsidRPr="0076276A" w:rsidRDefault="0021479E" w:rsidP="0021479E">
      <w:pPr>
        <w:ind w:firstLine="360"/>
        <w:jc w:val="both"/>
        <w:rPr>
          <w:sz w:val="24"/>
          <w:szCs w:val="24"/>
        </w:rPr>
      </w:pPr>
      <w:r w:rsidRPr="0076276A">
        <w:rPr>
          <w:sz w:val="24"/>
          <w:szCs w:val="24"/>
        </w:rPr>
        <w:t>15) з додержанням встановлених норм та правил здійснювати утримання в належному стані фасадів будівель, огорож та інших споруд;</w:t>
      </w:r>
    </w:p>
    <w:p w:rsidR="0021479E" w:rsidRPr="0076276A" w:rsidRDefault="0021479E" w:rsidP="0021479E">
      <w:pPr>
        <w:ind w:firstLine="360"/>
        <w:jc w:val="both"/>
        <w:rPr>
          <w:sz w:val="24"/>
          <w:szCs w:val="24"/>
        </w:rPr>
      </w:pPr>
      <w:r w:rsidRPr="0076276A">
        <w:rPr>
          <w:sz w:val="24"/>
          <w:szCs w:val="24"/>
        </w:rPr>
        <w:t>16) належним чином проводити відновлення благоустрою території після проведення ремонтних або інших робіт, а також після аварій або природних явищ, які спричинили погіршення благоустрою території.</w:t>
      </w:r>
    </w:p>
    <w:p w:rsidR="0021479E" w:rsidRPr="0076276A" w:rsidRDefault="0021479E" w:rsidP="0021479E">
      <w:pPr>
        <w:ind w:firstLine="360"/>
        <w:jc w:val="both"/>
        <w:rPr>
          <w:sz w:val="24"/>
          <w:szCs w:val="24"/>
        </w:rPr>
      </w:pPr>
      <w:r w:rsidRPr="0076276A">
        <w:rPr>
          <w:sz w:val="24"/>
          <w:szCs w:val="24"/>
        </w:rPr>
        <w:t xml:space="preserve"> 4.3.4. Для запобігання забруднення випадковим сміттям вулиць та інших об’єктів благоустрою, зобов’язання по встановленню та утриманню урн покладається на:</w:t>
      </w:r>
    </w:p>
    <w:p w:rsidR="0021479E" w:rsidRPr="0076276A" w:rsidRDefault="0021479E" w:rsidP="0021479E">
      <w:pPr>
        <w:ind w:firstLine="360"/>
        <w:jc w:val="both"/>
        <w:rPr>
          <w:sz w:val="24"/>
          <w:szCs w:val="24"/>
        </w:rPr>
      </w:pPr>
      <w:r w:rsidRPr="0076276A">
        <w:rPr>
          <w:sz w:val="24"/>
          <w:szCs w:val="24"/>
        </w:rPr>
        <w:t>1) підприємства, установи, організації, незалежно від форм власності, приватних підприємців, що утримують будинки, споруди, або інших осіб згідно з укладеними договорами. Урни встановлюються біля входу в будинки, споруди;</w:t>
      </w:r>
    </w:p>
    <w:p w:rsidR="0021479E" w:rsidRPr="0076276A" w:rsidRDefault="0021479E" w:rsidP="0021479E">
      <w:pPr>
        <w:ind w:firstLine="360"/>
        <w:jc w:val="both"/>
        <w:rPr>
          <w:sz w:val="24"/>
          <w:szCs w:val="24"/>
        </w:rPr>
      </w:pPr>
      <w:r w:rsidRPr="0076276A">
        <w:rPr>
          <w:sz w:val="24"/>
          <w:szCs w:val="24"/>
        </w:rPr>
        <w:t xml:space="preserve">2) підприємства, установи, організації, </w:t>
      </w:r>
      <w:proofErr w:type="spellStart"/>
      <w:r w:rsidRPr="0076276A">
        <w:rPr>
          <w:sz w:val="24"/>
          <w:szCs w:val="24"/>
        </w:rPr>
        <w:t>суб»єкти</w:t>
      </w:r>
      <w:proofErr w:type="spellEnd"/>
      <w:r w:rsidRPr="0076276A">
        <w:rPr>
          <w:sz w:val="24"/>
          <w:szCs w:val="24"/>
        </w:rPr>
        <w:t xml:space="preserve"> господарювання всіх форм власності, що здійснюють торгівлю, побутове та ресторанне обслуговування, – біля входу в заклади, інші приміщення з території загального користування;</w:t>
      </w:r>
    </w:p>
    <w:p w:rsidR="0021479E" w:rsidRPr="0076276A" w:rsidRDefault="0021479E" w:rsidP="0021479E">
      <w:pPr>
        <w:ind w:firstLine="360"/>
        <w:jc w:val="both"/>
        <w:rPr>
          <w:sz w:val="24"/>
          <w:szCs w:val="24"/>
        </w:rPr>
      </w:pPr>
      <w:r w:rsidRPr="0076276A">
        <w:rPr>
          <w:sz w:val="24"/>
          <w:szCs w:val="24"/>
        </w:rPr>
        <w:t>4) транспортні та інші підприємства – відповідно до вимог цих Правил.</w:t>
      </w:r>
    </w:p>
    <w:p w:rsidR="0021479E" w:rsidRPr="0076276A" w:rsidRDefault="0021479E" w:rsidP="0021479E">
      <w:pPr>
        <w:ind w:firstLine="360"/>
        <w:jc w:val="both"/>
        <w:rPr>
          <w:sz w:val="24"/>
          <w:szCs w:val="24"/>
        </w:rPr>
      </w:pPr>
      <w:r w:rsidRPr="0076276A">
        <w:rPr>
          <w:sz w:val="24"/>
          <w:szCs w:val="24"/>
        </w:rPr>
        <w:t>4.3.5. Особи, на яких покладено обов’язок по встановленню урн, зобов’язані утримувати їх у справному й охайному стані, очищати від сміття в міру їх наповнення , періодично – промивати.</w:t>
      </w:r>
    </w:p>
    <w:p w:rsidR="0021479E" w:rsidRPr="0076276A" w:rsidRDefault="0021479E" w:rsidP="0021479E">
      <w:pPr>
        <w:ind w:firstLine="360"/>
        <w:jc w:val="both"/>
        <w:rPr>
          <w:sz w:val="24"/>
          <w:szCs w:val="24"/>
        </w:rPr>
      </w:pPr>
      <w:r w:rsidRPr="0076276A">
        <w:rPr>
          <w:sz w:val="24"/>
          <w:szCs w:val="24"/>
        </w:rPr>
        <w:t xml:space="preserve">4.3.6.Дезінфекцію металевих контейнерів для побутових відходів та урн для сміття здійснювати по мірі їх потреби. </w:t>
      </w:r>
    </w:p>
    <w:p w:rsidR="0021479E" w:rsidRPr="0076276A" w:rsidRDefault="0021479E" w:rsidP="0021479E">
      <w:pPr>
        <w:ind w:firstLine="360"/>
        <w:jc w:val="both"/>
        <w:rPr>
          <w:sz w:val="24"/>
          <w:szCs w:val="24"/>
        </w:rPr>
      </w:pPr>
      <w:r w:rsidRPr="0076276A">
        <w:rPr>
          <w:sz w:val="24"/>
          <w:szCs w:val="24"/>
        </w:rPr>
        <w:t>4.3.7. У період з 1 жовтня до 1 квітня необхідно своєчасно прибирати території, вивозити на встановлені майданчики листя, видалені однолітні рослини, сніг, лід, сміття, відходи.</w:t>
      </w:r>
    </w:p>
    <w:p w:rsidR="0021479E" w:rsidRPr="0076276A" w:rsidRDefault="0021479E" w:rsidP="0021479E">
      <w:pPr>
        <w:ind w:firstLine="360"/>
        <w:jc w:val="both"/>
        <w:rPr>
          <w:sz w:val="24"/>
          <w:szCs w:val="24"/>
        </w:rPr>
      </w:pPr>
      <w:r w:rsidRPr="0076276A">
        <w:rPr>
          <w:sz w:val="24"/>
          <w:szCs w:val="24"/>
        </w:rPr>
        <w:t>4.3.8. Зимове прибирання суб’єктами у сфері благоустрою відповідних територій повинне забезпечувати нормальний рух пішоходів та транспорту і включати:</w:t>
      </w:r>
    </w:p>
    <w:p w:rsidR="0021479E" w:rsidRPr="0076276A" w:rsidRDefault="0021479E" w:rsidP="0021479E">
      <w:pPr>
        <w:ind w:firstLine="360"/>
        <w:jc w:val="both"/>
        <w:rPr>
          <w:sz w:val="24"/>
          <w:szCs w:val="24"/>
        </w:rPr>
      </w:pPr>
      <w:r w:rsidRPr="0076276A">
        <w:rPr>
          <w:sz w:val="24"/>
          <w:szCs w:val="24"/>
        </w:rPr>
        <w:t>1) підмітання та зсув снігу. Роботи по прибиранню снігу та льоду суб’єкти у сфері благоустрою зобов’язані розпочинати з настанням снігопаду. Від снігу та льоду в першу чергу очищають тротуари, дороги до під'їздів житлових будинків, місця для зупинки маршрутних транспортних засобів, люки водопровідних і каналізаційних колодязів. Дозволяється свіжий сніг укладати у вали на вулицях і площах, за винятком території місць для зупинки маршрутних транспортних засобів, для подальшого вивезення;</w:t>
      </w:r>
    </w:p>
    <w:p w:rsidR="0021479E" w:rsidRPr="0076276A" w:rsidRDefault="0021479E" w:rsidP="0021479E">
      <w:pPr>
        <w:ind w:firstLine="360"/>
        <w:jc w:val="both"/>
        <w:rPr>
          <w:sz w:val="24"/>
          <w:szCs w:val="24"/>
        </w:rPr>
      </w:pPr>
      <w:r w:rsidRPr="0076276A">
        <w:rPr>
          <w:sz w:val="24"/>
          <w:szCs w:val="24"/>
        </w:rPr>
        <w:t xml:space="preserve">2) видалення снігу та снігово-льодяних утворень. Забороняється сколювати лід на тротуарах, вимощених фігурними елементами. При переміщенні снігу з тротуару на проїжджу частину вулиці чи дороги для його механізованого видалення снігові вали розміщуються на відстані не більше ніж </w:t>
      </w:r>
      <w:smartTag w:uri="urn:schemas-microsoft-com:office:smarttags" w:element="metricconverter">
        <w:smartTagPr>
          <w:attr w:name="ProductID" w:val="1 м"/>
        </w:smartTagPr>
        <w:r w:rsidRPr="0076276A">
          <w:rPr>
            <w:sz w:val="24"/>
            <w:szCs w:val="24"/>
          </w:rPr>
          <w:t>1 м</w:t>
        </w:r>
      </w:smartTag>
      <w:r w:rsidRPr="0076276A">
        <w:rPr>
          <w:sz w:val="24"/>
          <w:szCs w:val="24"/>
        </w:rPr>
        <w:t xml:space="preserve"> від бордюру. Формування снігових валів не допускається на перехрестях, пішохідних доріжках, місцях для зупинки маршрутних транспортних засобів, місцях для паркування,  а також на територіях зелених насаджень, на решітках зливових колодязів. Зібрані сніг, лід, бруд та сміття повинні щоденно вивозитися на відведені для цього ділянки ;</w:t>
      </w:r>
    </w:p>
    <w:p w:rsidR="0021479E" w:rsidRPr="0076276A" w:rsidRDefault="0021479E" w:rsidP="0021479E">
      <w:pPr>
        <w:ind w:firstLine="360"/>
        <w:jc w:val="both"/>
        <w:rPr>
          <w:sz w:val="24"/>
          <w:szCs w:val="24"/>
        </w:rPr>
      </w:pPr>
      <w:r w:rsidRPr="0076276A">
        <w:rPr>
          <w:sz w:val="24"/>
          <w:szCs w:val="24"/>
        </w:rPr>
        <w:t xml:space="preserve">3) усунення слизькості. Під час ожеледиці необхідно посипати тротуари, переходи через вулиці, місця для зупинки маршрутних транспортних засобів, спуски, підйоми речовинами, що виключають ковзання. Боротьба з ожеледицею на проїжджій частині та тротуарах </w:t>
      </w:r>
      <w:r w:rsidRPr="0076276A">
        <w:rPr>
          <w:sz w:val="24"/>
          <w:szCs w:val="24"/>
        </w:rPr>
        <w:lastRenderedPageBreak/>
        <w:t>здійснюється шляхом посипання піском, шлаком або піщано-соляною сумішшю. При таненні снігу та льоду мокрий сніг, пісок та бруд вичищають.</w:t>
      </w:r>
    </w:p>
    <w:p w:rsidR="0021479E" w:rsidRPr="0076276A" w:rsidRDefault="0021479E" w:rsidP="0021479E">
      <w:pPr>
        <w:ind w:firstLine="360"/>
        <w:jc w:val="both"/>
        <w:rPr>
          <w:sz w:val="24"/>
          <w:szCs w:val="24"/>
        </w:rPr>
      </w:pPr>
      <w:r w:rsidRPr="0076276A">
        <w:rPr>
          <w:sz w:val="24"/>
          <w:szCs w:val="24"/>
        </w:rPr>
        <w:t xml:space="preserve"> Тротуари,  місця для зупинки маршрутних транспортних засобів,  а також небезпечні для проїзду автотранспорту і проходу пішоходів місця посипають піщаною сумішшю та іншими дозволеними для цього матеріалами  організації,  установи та громадяни, за якими закріплені ці ділянки для утримання, або особи, яким такий обов’язок переданий за договором.</w:t>
      </w:r>
    </w:p>
    <w:p w:rsidR="0021479E" w:rsidRPr="0076276A" w:rsidRDefault="0021479E" w:rsidP="0021479E">
      <w:pPr>
        <w:ind w:firstLine="360"/>
        <w:jc w:val="both"/>
        <w:rPr>
          <w:sz w:val="24"/>
          <w:szCs w:val="24"/>
        </w:rPr>
      </w:pPr>
      <w:r w:rsidRPr="0076276A">
        <w:rPr>
          <w:sz w:val="24"/>
          <w:szCs w:val="24"/>
        </w:rPr>
        <w:t xml:space="preserve"> Механізоване посипання піщаною або змішаною сумішшю та обробка іншими дозволеними для цієї мети матеріалами проїжджої частини, вулиць,  перехресть, підйомів і узвозів проводиться в порядку, визначеному виконкомом селищної ради.</w:t>
      </w:r>
    </w:p>
    <w:p w:rsidR="0021479E" w:rsidRPr="0076276A" w:rsidRDefault="0021479E" w:rsidP="0021479E">
      <w:pPr>
        <w:ind w:firstLine="360"/>
        <w:jc w:val="both"/>
        <w:rPr>
          <w:sz w:val="24"/>
          <w:szCs w:val="24"/>
        </w:rPr>
      </w:pPr>
      <w:r w:rsidRPr="0076276A">
        <w:rPr>
          <w:sz w:val="24"/>
          <w:szCs w:val="24"/>
        </w:rPr>
        <w:t xml:space="preserve"> </w:t>
      </w:r>
      <w:proofErr w:type="spellStart"/>
      <w:r w:rsidRPr="0076276A">
        <w:rPr>
          <w:sz w:val="24"/>
          <w:szCs w:val="24"/>
        </w:rPr>
        <w:t>Балансоутримувачі</w:t>
      </w:r>
      <w:proofErr w:type="spellEnd"/>
      <w:r w:rsidRPr="0076276A">
        <w:rPr>
          <w:sz w:val="24"/>
          <w:szCs w:val="24"/>
        </w:rPr>
        <w:t xml:space="preserve"> або особи, які утримують відповідні території за договором, зобов’язані:</w:t>
      </w:r>
    </w:p>
    <w:p w:rsidR="0021479E" w:rsidRPr="0076276A" w:rsidRDefault="0021479E" w:rsidP="0021479E">
      <w:pPr>
        <w:ind w:firstLine="360"/>
        <w:jc w:val="both"/>
        <w:rPr>
          <w:sz w:val="24"/>
          <w:szCs w:val="24"/>
        </w:rPr>
      </w:pPr>
      <w:r w:rsidRPr="0076276A">
        <w:rPr>
          <w:sz w:val="24"/>
          <w:szCs w:val="24"/>
        </w:rPr>
        <w:t>- мати власний необхідний для прибирання снігу і льоду ручний інвентар (лопати металеві або дерев'яні, мітли, льодоруби);</w:t>
      </w:r>
    </w:p>
    <w:p w:rsidR="0021479E" w:rsidRPr="0076276A" w:rsidRDefault="0021479E" w:rsidP="0021479E">
      <w:pPr>
        <w:ind w:firstLine="360"/>
        <w:jc w:val="both"/>
        <w:rPr>
          <w:sz w:val="24"/>
          <w:szCs w:val="24"/>
        </w:rPr>
      </w:pPr>
      <w:r w:rsidRPr="0076276A">
        <w:rPr>
          <w:sz w:val="24"/>
          <w:szCs w:val="24"/>
        </w:rPr>
        <w:t xml:space="preserve">- мати достатній запас матеріалу для посипання (пісок, шлак) для своєчасного проведення </w:t>
      </w:r>
      <w:proofErr w:type="spellStart"/>
      <w:r w:rsidRPr="0076276A">
        <w:rPr>
          <w:sz w:val="24"/>
          <w:szCs w:val="24"/>
        </w:rPr>
        <w:t>протиожеледних</w:t>
      </w:r>
      <w:proofErr w:type="spellEnd"/>
      <w:r w:rsidRPr="0076276A">
        <w:rPr>
          <w:sz w:val="24"/>
          <w:szCs w:val="24"/>
        </w:rPr>
        <w:t xml:space="preserve"> заходів;</w:t>
      </w:r>
    </w:p>
    <w:p w:rsidR="0021479E" w:rsidRPr="0076276A" w:rsidRDefault="0021479E" w:rsidP="0021479E">
      <w:pPr>
        <w:ind w:firstLine="360"/>
        <w:jc w:val="both"/>
        <w:rPr>
          <w:sz w:val="24"/>
          <w:szCs w:val="24"/>
        </w:rPr>
      </w:pPr>
      <w:r w:rsidRPr="0076276A">
        <w:rPr>
          <w:sz w:val="24"/>
          <w:szCs w:val="24"/>
        </w:rPr>
        <w:t>- прибирати сніг негайно, з початку снігопаду, для запобігання накату.</w:t>
      </w:r>
    </w:p>
    <w:p w:rsidR="0021479E" w:rsidRPr="0076276A" w:rsidRDefault="0021479E" w:rsidP="0021479E">
      <w:pPr>
        <w:ind w:firstLine="360"/>
        <w:jc w:val="both"/>
        <w:rPr>
          <w:sz w:val="24"/>
          <w:szCs w:val="24"/>
        </w:rPr>
      </w:pPr>
      <w:r w:rsidRPr="0076276A">
        <w:rPr>
          <w:sz w:val="24"/>
          <w:szCs w:val="24"/>
        </w:rPr>
        <w:t xml:space="preserve"> 4.3.9. В період з 1 квітня до 1 жовтня прибирання здійснюється в загальному порядку:</w:t>
      </w:r>
    </w:p>
    <w:p w:rsidR="0021479E" w:rsidRPr="0076276A" w:rsidRDefault="0021479E" w:rsidP="0021479E">
      <w:pPr>
        <w:ind w:firstLine="360"/>
        <w:jc w:val="both"/>
        <w:rPr>
          <w:sz w:val="24"/>
          <w:szCs w:val="24"/>
        </w:rPr>
      </w:pPr>
      <w:r w:rsidRPr="0076276A">
        <w:rPr>
          <w:sz w:val="24"/>
          <w:szCs w:val="24"/>
        </w:rPr>
        <w:t xml:space="preserve">- </w:t>
      </w:r>
      <w:proofErr w:type="spellStart"/>
      <w:r w:rsidRPr="0076276A">
        <w:rPr>
          <w:sz w:val="24"/>
          <w:szCs w:val="24"/>
        </w:rPr>
        <w:t>балансоутримувачі</w:t>
      </w:r>
      <w:proofErr w:type="spellEnd"/>
      <w:r w:rsidRPr="0076276A">
        <w:rPr>
          <w:sz w:val="24"/>
          <w:szCs w:val="24"/>
        </w:rPr>
        <w:t>, установи, підприємства та організації, громадяни можуть укладати договори з відповідними підприємствами про прибирання, у тому числі механізоване, полив, посипання піщаною сумішшю та іншими дозволеними для цього матеріалами вулиць, площ, перехресть, тротуарів, закріплених за ними територій, та інші дії або проводити ці роботи самостійно;</w:t>
      </w:r>
    </w:p>
    <w:p w:rsidR="0021479E" w:rsidRPr="0076276A" w:rsidRDefault="0021479E" w:rsidP="0021479E">
      <w:pPr>
        <w:ind w:firstLine="360"/>
        <w:jc w:val="both"/>
        <w:rPr>
          <w:sz w:val="24"/>
          <w:szCs w:val="24"/>
        </w:rPr>
      </w:pPr>
      <w:r w:rsidRPr="0076276A">
        <w:rPr>
          <w:sz w:val="24"/>
          <w:szCs w:val="24"/>
        </w:rPr>
        <w:t xml:space="preserve"> - збирання, перевезення, зберігання, оброблення, утилізація, видалення, знешкодження і захоронення відходів здійснюється відповідно до вимог Закону України </w:t>
      </w:r>
      <w:proofErr w:type="spellStart"/>
      <w:r w:rsidRPr="0076276A">
        <w:rPr>
          <w:sz w:val="24"/>
          <w:szCs w:val="24"/>
        </w:rPr>
        <w:t>„Про</w:t>
      </w:r>
      <w:proofErr w:type="spellEnd"/>
      <w:r w:rsidRPr="0076276A">
        <w:rPr>
          <w:sz w:val="24"/>
          <w:szCs w:val="24"/>
        </w:rPr>
        <w:t xml:space="preserve"> </w:t>
      </w:r>
      <w:proofErr w:type="spellStart"/>
      <w:r w:rsidRPr="0076276A">
        <w:rPr>
          <w:sz w:val="24"/>
          <w:szCs w:val="24"/>
        </w:rPr>
        <w:t>відходи”</w:t>
      </w:r>
      <w:proofErr w:type="spellEnd"/>
      <w:r w:rsidRPr="0076276A">
        <w:rPr>
          <w:sz w:val="24"/>
          <w:szCs w:val="24"/>
        </w:rPr>
        <w:t>;</w:t>
      </w:r>
    </w:p>
    <w:p w:rsidR="0021479E" w:rsidRPr="0076276A" w:rsidRDefault="0021479E" w:rsidP="0021479E">
      <w:pPr>
        <w:ind w:firstLine="360"/>
        <w:jc w:val="both"/>
        <w:rPr>
          <w:sz w:val="24"/>
          <w:szCs w:val="24"/>
        </w:rPr>
      </w:pPr>
      <w:r w:rsidRPr="0076276A">
        <w:rPr>
          <w:sz w:val="24"/>
          <w:szCs w:val="24"/>
        </w:rPr>
        <w:t xml:space="preserve"> - вивезення сміття, відходів здійснюється у спеціально відведені рішенням селищної ради місця чи об'єкти, на використання яких отримано дозвіл спеціально уповноважених органів на видалення відходів, або здійснення інших операцій з відходами;</w:t>
      </w:r>
    </w:p>
    <w:p w:rsidR="0021479E" w:rsidRPr="0076276A" w:rsidRDefault="0021479E" w:rsidP="0021479E">
      <w:pPr>
        <w:ind w:firstLine="360"/>
        <w:jc w:val="both"/>
        <w:rPr>
          <w:sz w:val="24"/>
          <w:szCs w:val="24"/>
        </w:rPr>
      </w:pPr>
      <w:r w:rsidRPr="0076276A">
        <w:rPr>
          <w:sz w:val="24"/>
          <w:szCs w:val="24"/>
        </w:rPr>
        <w:t>- забороняється вивезення відходів, сміття, снігу, листя, льоду у місця, які не призначені для цього;</w:t>
      </w:r>
    </w:p>
    <w:p w:rsidR="0021479E" w:rsidRPr="0076276A" w:rsidRDefault="0021479E" w:rsidP="0021479E">
      <w:pPr>
        <w:ind w:firstLine="360"/>
        <w:jc w:val="both"/>
        <w:rPr>
          <w:sz w:val="24"/>
          <w:szCs w:val="24"/>
        </w:rPr>
      </w:pPr>
      <w:r w:rsidRPr="0076276A">
        <w:rPr>
          <w:sz w:val="24"/>
          <w:szCs w:val="24"/>
        </w:rPr>
        <w:t xml:space="preserve"> - забороняється несанкціоноване скидання і розміщення відходів у непризначених для цього місцях, на території громади, в межах водоохоронних зон та зон санітарної охорони водних об'єктів, в інших місцях, що може створювати небезпеку для навколишнього природного середовища та здоров'я людини;</w:t>
      </w:r>
    </w:p>
    <w:p w:rsidR="0021479E" w:rsidRPr="0076276A" w:rsidRDefault="0021479E" w:rsidP="0021479E">
      <w:pPr>
        <w:ind w:firstLine="360"/>
        <w:jc w:val="both"/>
        <w:rPr>
          <w:sz w:val="24"/>
          <w:szCs w:val="24"/>
        </w:rPr>
      </w:pPr>
      <w:r w:rsidRPr="0076276A">
        <w:rPr>
          <w:sz w:val="24"/>
          <w:szCs w:val="24"/>
        </w:rPr>
        <w:t xml:space="preserve"> - визначення територій, прилеглих до територій підприємств, установ, організацій, громадян, які підлягають прибиранню, контроль за їх санітарним очищенням, своєчасним вивезенням твердих побутових відходів з території приватної забудови, ліквідація стихійних звалищ покладається на виконком селищної ради та підрядну організацію.</w:t>
      </w:r>
    </w:p>
    <w:p w:rsidR="0021479E" w:rsidRPr="0076276A" w:rsidRDefault="0021479E" w:rsidP="0021479E">
      <w:pPr>
        <w:ind w:firstLine="360"/>
        <w:jc w:val="both"/>
        <w:rPr>
          <w:sz w:val="24"/>
          <w:szCs w:val="24"/>
        </w:rPr>
      </w:pPr>
      <w:r w:rsidRPr="0076276A">
        <w:rPr>
          <w:sz w:val="24"/>
          <w:szCs w:val="24"/>
        </w:rPr>
        <w:t>4.4. Вимоги до впорядкування територій підприємств, установ, організацій у сфері благоустрою території.</w:t>
      </w:r>
    </w:p>
    <w:p w:rsidR="0021479E" w:rsidRPr="0076276A" w:rsidRDefault="0021479E" w:rsidP="0021479E">
      <w:pPr>
        <w:ind w:firstLine="360"/>
        <w:jc w:val="both"/>
        <w:rPr>
          <w:sz w:val="24"/>
          <w:szCs w:val="24"/>
        </w:rPr>
      </w:pPr>
      <w:r w:rsidRPr="0076276A">
        <w:rPr>
          <w:sz w:val="24"/>
          <w:szCs w:val="24"/>
        </w:rPr>
        <w:t xml:space="preserve"> 4.4.1. Підприємства, установи й організації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rsidR="0021479E" w:rsidRPr="0076276A" w:rsidRDefault="0021479E" w:rsidP="0021479E">
      <w:pPr>
        <w:ind w:firstLine="360"/>
        <w:jc w:val="both"/>
        <w:rPr>
          <w:sz w:val="24"/>
          <w:szCs w:val="24"/>
        </w:rPr>
      </w:pPr>
      <w:r w:rsidRPr="0076276A">
        <w:rPr>
          <w:sz w:val="24"/>
          <w:szCs w:val="24"/>
        </w:rPr>
        <w:t xml:space="preserve">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всієї ділянки будинку, домоволодіння (в межах належності) - до </w:t>
      </w:r>
      <w:proofErr w:type="spellStart"/>
      <w:r w:rsidRPr="0076276A">
        <w:rPr>
          <w:sz w:val="24"/>
          <w:szCs w:val="24"/>
        </w:rPr>
        <w:t>бордюрного</w:t>
      </w:r>
      <w:proofErr w:type="spellEnd"/>
      <w:r w:rsidRPr="0076276A">
        <w:rPr>
          <w:sz w:val="24"/>
          <w:szCs w:val="24"/>
        </w:rPr>
        <w:t xml:space="preserve"> каменю);</w:t>
      </w:r>
    </w:p>
    <w:p w:rsidR="0021479E" w:rsidRPr="0076276A" w:rsidRDefault="0021479E" w:rsidP="0021479E">
      <w:pPr>
        <w:ind w:firstLine="360"/>
        <w:jc w:val="both"/>
        <w:rPr>
          <w:sz w:val="24"/>
          <w:szCs w:val="24"/>
        </w:rPr>
      </w:pPr>
      <w:r w:rsidRPr="0076276A">
        <w:rPr>
          <w:sz w:val="24"/>
          <w:szCs w:val="24"/>
        </w:rPr>
        <w:t>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підприємствами;</w:t>
      </w:r>
    </w:p>
    <w:p w:rsidR="0021479E" w:rsidRPr="0076276A" w:rsidRDefault="0021479E" w:rsidP="0021479E">
      <w:pPr>
        <w:ind w:firstLine="360"/>
        <w:jc w:val="both"/>
        <w:rPr>
          <w:sz w:val="24"/>
          <w:szCs w:val="24"/>
        </w:rPr>
      </w:pPr>
      <w:r w:rsidRPr="0076276A">
        <w:rPr>
          <w:sz w:val="24"/>
          <w:szCs w:val="24"/>
        </w:rPr>
        <w:t>регулярне прибирання контейнерних майданчиків з періодичністю, яка дасть можливість забезпечити їх утримання у належному санітарному стані;</w:t>
      </w:r>
    </w:p>
    <w:p w:rsidR="0021479E" w:rsidRPr="0076276A" w:rsidRDefault="0021479E" w:rsidP="0021479E">
      <w:pPr>
        <w:ind w:firstLine="360"/>
        <w:jc w:val="both"/>
        <w:rPr>
          <w:sz w:val="24"/>
          <w:szCs w:val="24"/>
        </w:rPr>
      </w:pPr>
      <w:r w:rsidRPr="0076276A">
        <w:rPr>
          <w:sz w:val="24"/>
          <w:szCs w:val="24"/>
        </w:rPr>
        <w:t>утримання приміщень громадських вбиралень, вбиралень на кінцевих зупинках громадського транспорту у належному санітарному та технічному стані;</w:t>
      </w:r>
    </w:p>
    <w:p w:rsidR="0021479E" w:rsidRPr="0076276A" w:rsidRDefault="0021479E" w:rsidP="0021479E">
      <w:pPr>
        <w:ind w:firstLine="360"/>
        <w:jc w:val="both"/>
        <w:rPr>
          <w:sz w:val="24"/>
          <w:szCs w:val="24"/>
        </w:rPr>
      </w:pPr>
      <w:r w:rsidRPr="0076276A">
        <w:rPr>
          <w:sz w:val="24"/>
          <w:szCs w:val="24"/>
        </w:rPr>
        <w:lastRenderedPageBreak/>
        <w:t>очищення опор ліній електропередач, стовбурів дерев, стовпів, парканів, будівель, інших елементів благоустрою від оголошень, реклам, вивішених у недозволених місцях;</w:t>
      </w:r>
    </w:p>
    <w:p w:rsidR="0021479E" w:rsidRPr="0076276A" w:rsidRDefault="0021479E" w:rsidP="0021479E">
      <w:pPr>
        <w:ind w:firstLine="360"/>
        <w:jc w:val="both"/>
        <w:rPr>
          <w:sz w:val="24"/>
          <w:szCs w:val="24"/>
        </w:rPr>
      </w:pPr>
      <w:r w:rsidRPr="0076276A">
        <w:rPr>
          <w:sz w:val="24"/>
          <w:szCs w:val="24"/>
        </w:rPr>
        <w:t>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у належний стан;</w:t>
      </w:r>
    </w:p>
    <w:p w:rsidR="0021479E" w:rsidRPr="0076276A" w:rsidRDefault="0021479E" w:rsidP="0021479E">
      <w:pPr>
        <w:ind w:firstLine="360"/>
        <w:jc w:val="both"/>
        <w:rPr>
          <w:sz w:val="24"/>
          <w:szCs w:val="24"/>
        </w:rPr>
      </w:pPr>
      <w:r w:rsidRPr="0076276A">
        <w:rPr>
          <w:sz w:val="24"/>
          <w:szCs w:val="24"/>
        </w:rPr>
        <w:t xml:space="preserve">регулярне знищення бур’янів, </w:t>
      </w:r>
      <w:proofErr w:type="spellStart"/>
      <w:r w:rsidRPr="0076276A">
        <w:rPr>
          <w:sz w:val="24"/>
          <w:szCs w:val="24"/>
        </w:rPr>
        <w:t>скошення</w:t>
      </w:r>
      <w:proofErr w:type="spellEnd"/>
      <w:r w:rsidRPr="0076276A">
        <w:rPr>
          <w:sz w:val="24"/>
          <w:szCs w:val="24"/>
        </w:rPr>
        <w:t xml:space="preserve"> трави заввишки більше ніж </w:t>
      </w:r>
      <w:smartTag w:uri="urn:schemas-microsoft-com:office:smarttags" w:element="metricconverter">
        <w:smartTagPr>
          <w:attr w:name="ProductID" w:val="10 см"/>
        </w:smartTagPr>
        <w:r w:rsidRPr="0076276A">
          <w:rPr>
            <w:sz w:val="24"/>
            <w:szCs w:val="24"/>
          </w:rPr>
          <w:t>10 см</w:t>
        </w:r>
      </w:smartTag>
      <w:r w:rsidRPr="0076276A">
        <w:rPr>
          <w:sz w:val="24"/>
          <w:szCs w:val="24"/>
        </w:rPr>
        <w:t>, видалення сухостійних дерев та чагарників, видалення сухого та пошкодженого гілля та забезпечення їх видалення;</w:t>
      </w:r>
    </w:p>
    <w:p w:rsidR="0021479E" w:rsidRPr="0076276A" w:rsidRDefault="0021479E" w:rsidP="0021479E">
      <w:pPr>
        <w:ind w:firstLine="360"/>
        <w:jc w:val="both"/>
        <w:rPr>
          <w:sz w:val="24"/>
          <w:szCs w:val="24"/>
        </w:rPr>
      </w:pPr>
      <w:r w:rsidRPr="0076276A">
        <w:rPr>
          <w:sz w:val="24"/>
          <w:szCs w:val="24"/>
        </w:rPr>
        <w:t>здійснення заходів, що забезпечують збереження зелених насаджень, квітників, газонів;</w:t>
      </w:r>
    </w:p>
    <w:p w:rsidR="0021479E" w:rsidRPr="0076276A" w:rsidRDefault="0021479E" w:rsidP="0021479E">
      <w:pPr>
        <w:ind w:firstLine="360"/>
        <w:jc w:val="both"/>
        <w:rPr>
          <w:sz w:val="24"/>
          <w:szCs w:val="24"/>
        </w:rPr>
      </w:pPr>
      <w:r w:rsidRPr="0076276A">
        <w:rPr>
          <w:sz w:val="24"/>
          <w:szCs w:val="24"/>
        </w:rPr>
        <w:t>проведення у повному обсязі заміни засохлих та пошкоджених кущів і дерев;</w:t>
      </w:r>
    </w:p>
    <w:p w:rsidR="0021479E" w:rsidRPr="0076276A" w:rsidRDefault="0021479E" w:rsidP="0021479E">
      <w:pPr>
        <w:ind w:firstLine="360"/>
        <w:jc w:val="both"/>
        <w:rPr>
          <w:sz w:val="24"/>
          <w:szCs w:val="24"/>
        </w:rPr>
      </w:pPr>
      <w:r w:rsidRPr="0076276A">
        <w:rPr>
          <w:sz w:val="24"/>
          <w:szCs w:val="24"/>
        </w:rPr>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p>
    <w:p w:rsidR="0021479E" w:rsidRPr="0076276A" w:rsidRDefault="0021479E" w:rsidP="0021479E">
      <w:pPr>
        <w:ind w:firstLine="360"/>
        <w:jc w:val="both"/>
        <w:rPr>
          <w:sz w:val="24"/>
          <w:szCs w:val="24"/>
        </w:rPr>
      </w:pPr>
      <w:r w:rsidRPr="0076276A">
        <w:rPr>
          <w:sz w:val="24"/>
          <w:szCs w:val="24"/>
        </w:rPr>
        <w:t>усунення на закріплених за ними об’єктах благоустрою (їх частинах) наслідків надзвичайних ситуацій техногенного та природного характеру.</w:t>
      </w:r>
    </w:p>
    <w:p w:rsidR="0021479E" w:rsidRPr="0076276A" w:rsidRDefault="0021479E" w:rsidP="0021479E">
      <w:pPr>
        <w:ind w:firstLine="360"/>
        <w:jc w:val="both"/>
        <w:rPr>
          <w:sz w:val="24"/>
          <w:szCs w:val="24"/>
        </w:rPr>
      </w:pPr>
      <w:r w:rsidRPr="0076276A">
        <w:rPr>
          <w:sz w:val="24"/>
          <w:szCs w:val="24"/>
        </w:rPr>
        <w:t>4.4.2. Збирання та вивезення побутових відходів у межах певної території здійснюються суб’єктом господарювання, який уповноважений на це органом місцевого самоврядування на конкурсних засадах відповідно до </w:t>
      </w:r>
      <w:hyperlink r:id="rId8" w:tgtFrame="_blank" w:history="1">
        <w:r w:rsidRPr="0076276A">
          <w:rPr>
            <w:rStyle w:val="a8"/>
            <w:sz w:val="24"/>
            <w:szCs w:val="24"/>
          </w:rPr>
          <w:t>Порядку проведення конкурсу на надання послуг з вивезення побутових відходів</w:t>
        </w:r>
      </w:hyperlink>
      <w:r w:rsidRPr="0076276A">
        <w:rPr>
          <w:sz w:val="24"/>
          <w:szCs w:val="24"/>
        </w:rPr>
        <w:t>, затвердженого постановою Кабінету Міністрів України від 16 листопада 2011 року № 1173.</w:t>
      </w:r>
    </w:p>
    <w:p w:rsidR="0021479E" w:rsidRPr="0076276A" w:rsidRDefault="0021479E" w:rsidP="0021479E">
      <w:pPr>
        <w:ind w:firstLine="360"/>
        <w:jc w:val="both"/>
        <w:rPr>
          <w:sz w:val="24"/>
          <w:szCs w:val="24"/>
        </w:rPr>
      </w:pPr>
    </w:p>
    <w:p w:rsidR="0021479E" w:rsidRPr="0076276A" w:rsidRDefault="0021479E" w:rsidP="0021479E">
      <w:pPr>
        <w:ind w:firstLine="360"/>
        <w:jc w:val="both"/>
        <w:rPr>
          <w:sz w:val="24"/>
          <w:szCs w:val="24"/>
        </w:rPr>
      </w:pPr>
      <w:r w:rsidRPr="0076276A">
        <w:rPr>
          <w:sz w:val="24"/>
          <w:szCs w:val="24"/>
        </w:rPr>
        <w:t>4.4.3. Роздільне збирання та сортування побутових відходів, включаючи небезпечні відходи у їх складі, здійснюється власниками таких відходів з дотриманням вимог:</w:t>
      </w:r>
    </w:p>
    <w:p w:rsidR="0021479E" w:rsidRPr="0076276A" w:rsidRDefault="00331464" w:rsidP="0021479E">
      <w:pPr>
        <w:ind w:firstLine="360"/>
        <w:jc w:val="both"/>
        <w:rPr>
          <w:sz w:val="24"/>
          <w:szCs w:val="24"/>
        </w:rPr>
      </w:pPr>
      <w:hyperlink r:id="rId9" w:tgtFrame="_blank" w:history="1">
        <w:r w:rsidR="0021479E" w:rsidRPr="0076276A">
          <w:rPr>
            <w:rStyle w:val="a8"/>
            <w:sz w:val="24"/>
            <w:szCs w:val="24"/>
          </w:rPr>
          <w:t>Закону України</w:t>
        </w:r>
      </w:hyperlink>
      <w:r w:rsidR="0021479E" w:rsidRPr="0076276A">
        <w:rPr>
          <w:sz w:val="24"/>
          <w:szCs w:val="24"/>
        </w:rPr>
        <w:t> «Про відходи»;</w:t>
      </w:r>
    </w:p>
    <w:p w:rsidR="0021479E" w:rsidRPr="0076276A" w:rsidRDefault="00331464" w:rsidP="0021479E">
      <w:pPr>
        <w:ind w:firstLine="360"/>
        <w:jc w:val="both"/>
        <w:rPr>
          <w:sz w:val="24"/>
          <w:szCs w:val="24"/>
        </w:rPr>
      </w:pPr>
      <w:hyperlink r:id="rId10" w:tgtFrame="_blank" w:history="1">
        <w:r w:rsidR="0021479E" w:rsidRPr="0076276A">
          <w:rPr>
            <w:rStyle w:val="a8"/>
            <w:sz w:val="24"/>
            <w:szCs w:val="24"/>
          </w:rPr>
          <w:t>Правил надання послуг з вивезення побутових відходів</w:t>
        </w:r>
      </w:hyperlink>
      <w:r w:rsidR="0021479E" w:rsidRPr="0076276A">
        <w:rPr>
          <w:sz w:val="24"/>
          <w:szCs w:val="24"/>
        </w:rPr>
        <w:t>, затверджених постановою Кабінету Міністрів України від 10 грудня 2008 року № 1070;</w:t>
      </w:r>
    </w:p>
    <w:p w:rsidR="0021479E" w:rsidRPr="0076276A" w:rsidRDefault="00331464" w:rsidP="0021479E">
      <w:pPr>
        <w:ind w:firstLine="360"/>
        <w:jc w:val="both"/>
        <w:rPr>
          <w:sz w:val="24"/>
          <w:szCs w:val="24"/>
        </w:rPr>
      </w:pPr>
      <w:hyperlink r:id="rId11" w:tgtFrame="_blank" w:history="1">
        <w:r w:rsidR="0021479E" w:rsidRPr="0076276A">
          <w:rPr>
            <w:rStyle w:val="a8"/>
            <w:sz w:val="24"/>
            <w:szCs w:val="24"/>
          </w:rPr>
          <w:t>Методики роздільного збирання побутових відходів</w:t>
        </w:r>
      </w:hyperlink>
      <w:r w:rsidR="0021479E" w:rsidRPr="0076276A">
        <w:rPr>
          <w:sz w:val="24"/>
          <w:szCs w:val="24"/>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21479E" w:rsidRPr="0076276A" w:rsidRDefault="00331464" w:rsidP="0021479E">
      <w:pPr>
        <w:ind w:firstLine="360"/>
        <w:jc w:val="both"/>
        <w:rPr>
          <w:sz w:val="24"/>
          <w:szCs w:val="24"/>
        </w:rPr>
      </w:pPr>
      <w:hyperlink r:id="rId12" w:anchor="n13" w:tgtFrame="_blank" w:history="1">
        <w:r w:rsidR="0021479E" w:rsidRPr="0076276A">
          <w:rPr>
            <w:rStyle w:val="a8"/>
            <w:sz w:val="24"/>
            <w:szCs w:val="24"/>
          </w:rPr>
          <w:t>Порядку розроблення, погодження та затвердження схем санітарного очищення населених пунктів</w:t>
        </w:r>
      </w:hyperlink>
      <w:r w:rsidR="0021479E" w:rsidRPr="0076276A">
        <w:rPr>
          <w:sz w:val="24"/>
          <w:szCs w:val="24"/>
        </w:rPr>
        <w:t>, затвердженого наказом Міністерства регіонального розвитку, будівництва та житлово-комунального господарства України від 23 березня 2017 року № 57, зареєстрованого в Міністерстві юстиції України 14 квітня 2017 року за № 505/30373.</w:t>
      </w:r>
    </w:p>
    <w:p w:rsidR="0021479E" w:rsidRPr="0076276A" w:rsidRDefault="00331464" w:rsidP="0021479E">
      <w:pPr>
        <w:ind w:firstLine="360"/>
        <w:jc w:val="both"/>
        <w:rPr>
          <w:sz w:val="24"/>
          <w:szCs w:val="24"/>
        </w:rPr>
      </w:pPr>
      <w:hyperlink r:id="rId13" w:tgtFrame="_blank" w:history="1">
        <w:r w:rsidR="0021479E" w:rsidRPr="0076276A">
          <w:rPr>
            <w:rStyle w:val="a8"/>
            <w:sz w:val="24"/>
            <w:szCs w:val="24"/>
          </w:rPr>
          <w:t>Державних санітарних норм та правил утримання територій населених місць</w:t>
        </w:r>
      </w:hyperlink>
      <w:r w:rsidR="0021479E" w:rsidRPr="0076276A">
        <w:rPr>
          <w:sz w:val="24"/>
          <w:szCs w:val="24"/>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21479E" w:rsidRPr="0076276A" w:rsidRDefault="0021479E" w:rsidP="0021479E">
      <w:pPr>
        <w:ind w:firstLine="360"/>
        <w:jc w:val="both"/>
        <w:rPr>
          <w:sz w:val="24"/>
          <w:szCs w:val="24"/>
        </w:rPr>
      </w:pPr>
      <w:r w:rsidRPr="0076276A">
        <w:rPr>
          <w:sz w:val="24"/>
          <w:szCs w:val="24"/>
        </w:rPr>
        <w:t>Державних будівельних норм «Склад та зміст схеми санітарного очищення населеного пункту» (ДБН Б.2.2-6:2013);</w:t>
      </w:r>
    </w:p>
    <w:p w:rsidR="0021479E" w:rsidRPr="0076276A" w:rsidRDefault="0021479E" w:rsidP="0021479E">
      <w:pPr>
        <w:ind w:firstLine="360"/>
        <w:jc w:val="both"/>
        <w:rPr>
          <w:sz w:val="24"/>
          <w:szCs w:val="24"/>
          <w:lang w:val="ru-RU"/>
        </w:rPr>
      </w:pPr>
      <w:r w:rsidRPr="0076276A">
        <w:rPr>
          <w:sz w:val="24"/>
          <w:szCs w:val="24"/>
        </w:rPr>
        <w:t>інших нормативно-правових актів та нормативно-технічних документів у сфері поводження з відходами.</w:t>
      </w:r>
    </w:p>
    <w:p w:rsidR="0021479E" w:rsidRPr="0076276A" w:rsidRDefault="0021479E" w:rsidP="0021479E">
      <w:pPr>
        <w:ind w:firstLine="360"/>
        <w:jc w:val="both"/>
        <w:rPr>
          <w:sz w:val="24"/>
          <w:szCs w:val="24"/>
        </w:rPr>
      </w:pPr>
      <w:r w:rsidRPr="0076276A">
        <w:rPr>
          <w:sz w:val="24"/>
          <w:szCs w:val="24"/>
        </w:rPr>
        <w:t>Усі вітрини повинні бути обладнані спеціальною освітлювальною апаратурою, переважно енергозберігаючою.</w:t>
      </w:r>
    </w:p>
    <w:p w:rsidR="0021479E" w:rsidRPr="0076276A" w:rsidRDefault="0021479E" w:rsidP="0021479E">
      <w:pPr>
        <w:ind w:firstLine="360"/>
        <w:jc w:val="both"/>
        <w:rPr>
          <w:sz w:val="24"/>
          <w:szCs w:val="24"/>
        </w:rPr>
      </w:pPr>
      <w:r w:rsidRPr="0076276A">
        <w:rPr>
          <w:sz w:val="24"/>
          <w:szCs w:val="24"/>
        </w:rPr>
        <w:t>4.4.4. Впорядкування територій здійснюється в порядку, встановленому законодавством.</w:t>
      </w:r>
    </w:p>
    <w:p w:rsidR="0021479E" w:rsidRPr="0076276A" w:rsidRDefault="0021479E" w:rsidP="0021479E">
      <w:pPr>
        <w:ind w:firstLine="360"/>
        <w:jc w:val="both"/>
        <w:rPr>
          <w:sz w:val="24"/>
          <w:szCs w:val="24"/>
        </w:rPr>
      </w:pPr>
      <w:r w:rsidRPr="0076276A">
        <w:rPr>
          <w:sz w:val="24"/>
          <w:szCs w:val="24"/>
        </w:rPr>
        <w:t xml:space="preserve"> Проектами землеустрою щодо впорядкування існуючих землеволодінь та </w:t>
      </w:r>
      <w:proofErr w:type="spellStart"/>
      <w:r w:rsidRPr="0076276A">
        <w:rPr>
          <w:sz w:val="24"/>
          <w:szCs w:val="24"/>
        </w:rPr>
        <w:t>землекористувань</w:t>
      </w:r>
      <w:proofErr w:type="spellEnd"/>
      <w:r w:rsidRPr="0076276A">
        <w:rPr>
          <w:sz w:val="24"/>
          <w:szCs w:val="24"/>
        </w:rPr>
        <w:t xml:space="preserve"> передбачаються заходи щодо впорядкування структури земельних угідь, усунення черезсмужжя, далекоземелля, ламаності меж, ерозійних процесів та інших екологічних наслідків нераціонального використання земель і створення територіальних умов для функціонування всіх галузей економіки, формування й удосконалення раціональної системи існуючого землеволодіння та землекористування.</w:t>
      </w:r>
    </w:p>
    <w:p w:rsidR="0021479E" w:rsidRPr="0076276A" w:rsidRDefault="0021479E" w:rsidP="0021479E">
      <w:pPr>
        <w:ind w:firstLine="360"/>
        <w:jc w:val="both"/>
        <w:rPr>
          <w:sz w:val="24"/>
          <w:szCs w:val="24"/>
        </w:rPr>
      </w:pPr>
      <w:r w:rsidRPr="0076276A">
        <w:rPr>
          <w:sz w:val="24"/>
          <w:szCs w:val="24"/>
        </w:rPr>
        <w:t>  4.4.5. У разі доручення утримання об’єктів та елементів благоустрою третім особам воно повинно здійснюватися з додержанням вимог та умов цих Правил.</w:t>
      </w:r>
    </w:p>
    <w:p w:rsidR="0021479E" w:rsidRPr="0076276A" w:rsidRDefault="0021479E" w:rsidP="0021479E">
      <w:pPr>
        <w:ind w:firstLine="360"/>
        <w:jc w:val="both"/>
        <w:rPr>
          <w:sz w:val="24"/>
          <w:szCs w:val="24"/>
        </w:rPr>
      </w:pPr>
      <w:r w:rsidRPr="0076276A">
        <w:rPr>
          <w:sz w:val="24"/>
          <w:szCs w:val="24"/>
        </w:rPr>
        <w:t>4.5. Порядок здійснення благоустрою та утримання територій загального користування:</w:t>
      </w:r>
    </w:p>
    <w:p w:rsidR="0021479E" w:rsidRPr="0076276A" w:rsidRDefault="0021479E" w:rsidP="0021479E">
      <w:pPr>
        <w:ind w:firstLine="360"/>
        <w:jc w:val="both"/>
        <w:rPr>
          <w:sz w:val="24"/>
          <w:szCs w:val="24"/>
        </w:rPr>
      </w:pPr>
      <w:r w:rsidRPr="0076276A">
        <w:rPr>
          <w:sz w:val="24"/>
          <w:szCs w:val="24"/>
        </w:rPr>
        <w:lastRenderedPageBreak/>
        <w:t>1) Парків – спортивних, дитячих, меморіальних та інших (надалі - парків), рекреаційних зон, садів, зон зелених насаджень, скверів і майданчиків для дозвілля та відпочинку.</w:t>
      </w:r>
    </w:p>
    <w:p w:rsidR="0021479E" w:rsidRPr="0076276A" w:rsidRDefault="0021479E" w:rsidP="0021479E">
      <w:pPr>
        <w:ind w:firstLine="360"/>
        <w:jc w:val="both"/>
        <w:rPr>
          <w:sz w:val="24"/>
          <w:szCs w:val="24"/>
        </w:rPr>
      </w:pPr>
      <w:r w:rsidRPr="0076276A">
        <w:rPr>
          <w:sz w:val="24"/>
          <w:szCs w:val="24"/>
        </w:rPr>
        <w:t xml:space="preserve">Благоустрій та утримання у належному стані територій парків, рекреаційних зон, садів, зон зелених насаджень, скверів та майданчиків для дозвілля і відпочинку здійснюють їх </w:t>
      </w:r>
      <w:proofErr w:type="spellStart"/>
      <w:r w:rsidRPr="0076276A">
        <w:rPr>
          <w:sz w:val="24"/>
          <w:szCs w:val="24"/>
        </w:rPr>
        <w:t>балансоутримувачі</w:t>
      </w:r>
      <w:proofErr w:type="spellEnd"/>
      <w:r w:rsidRPr="0076276A">
        <w:rPr>
          <w:sz w:val="24"/>
          <w:szCs w:val="24"/>
        </w:rPr>
        <w:t xml:space="preserve"> відповідно до цих Правил та інших нормативних актів.</w:t>
      </w:r>
    </w:p>
    <w:p w:rsidR="0021479E" w:rsidRPr="0076276A" w:rsidRDefault="0021479E" w:rsidP="0021479E">
      <w:pPr>
        <w:ind w:firstLine="360"/>
        <w:jc w:val="both"/>
        <w:rPr>
          <w:sz w:val="24"/>
          <w:szCs w:val="24"/>
        </w:rPr>
      </w:pPr>
      <w:r w:rsidRPr="0076276A">
        <w:rPr>
          <w:sz w:val="24"/>
          <w:szCs w:val="24"/>
        </w:rPr>
        <w:t>Благоустрій та утримання у належному стані вказаних у цьому пункті територій включає:</w:t>
      </w:r>
    </w:p>
    <w:p w:rsidR="0021479E" w:rsidRPr="0076276A" w:rsidRDefault="0021479E" w:rsidP="0021479E">
      <w:pPr>
        <w:ind w:firstLine="360"/>
        <w:jc w:val="both"/>
        <w:rPr>
          <w:sz w:val="24"/>
          <w:szCs w:val="24"/>
        </w:rPr>
      </w:pPr>
      <w:r w:rsidRPr="0076276A">
        <w:rPr>
          <w:sz w:val="24"/>
          <w:szCs w:val="24"/>
        </w:rPr>
        <w:t xml:space="preserve">- санітарне очищення: прибирання сміття, відходів, листя; встановлення, щоденне та, по мірі наповнення, очищення урн, утримання контейнерів для сміття та відходів, </w:t>
      </w:r>
      <w:proofErr w:type="spellStart"/>
      <w:r w:rsidRPr="0076276A">
        <w:rPr>
          <w:sz w:val="24"/>
          <w:szCs w:val="24"/>
        </w:rPr>
        <w:t>сміттєзбірних</w:t>
      </w:r>
      <w:proofErr w:type="spellEnd"/>
      <w:r w:rsidRPr="0076276A">
        <w:rPr>
          <w:sz w:val="24"/>
          <w:szCs w:val="24"/>
        </w:rPr>
        <w:t xml:space="preserve"> майданчиків (майданчиків для тимчасового накопичення відходів),  укладення договорів на їх очищення;</w:t>
      </w:r>
    </w:p>
    <w:p w:rsidR="0021479E" w:rsidRPr="0076276A" w:rsidRDefault="0021479E" w:rsidP="0021479E">
      <w:pPr>
        <w:ind w:firstLine="360"/>
        <w:jc w:val="both"/>
        <w:rPr>
          <w:sz w:val="24"/>
          <w:szCs w:val="24"/>
        </w:rPr>
      </w:pPr>
      <w:r w:rsidRPr="0076276A">
        <w:rPr>
          <w:sz w:val="24"/>
          <w:szCs w:val="24"/>
        </w:rPr>
        <w:t>- освітлення територій;</w:t>
      </w:r>
    </w:p>
    <w:p w:rsidR="0021479E" w:rsidRPr="0076276A" w:rsidRDefault="0021479E" w:rsidP="0021479E">
      <w:pPr>
        <w:ind w:firstLine="360"/>
        <w:jc w:val="both"/>
        <w:rPr>
          <w:sz w:val="24"/>
          <w:szCs w:val="24"/>
        </w:rPr>
      </w:pPr>
      <w:r w:rsidRPr="0076276A">
        <w:rPr>
          <w:sz w:val="24"/>
          <w:szCs w:val="24"/>
        </w:rPr>
        <w:t>- озеленення, збереження, збереження існуючих зелених насаджень;</w:t>
      </w:r>
    </w:p>
    <w:p w:rsidR="0021479E" w:rsidRPr="0076276A" w:rsidRDefault="0021479E" w:rsidP="0021479E">
      <w:pPr>
        <w:ind w:firstLine="360"/>
        <w:jc w:val="both"/>
        <w:rPr>
          <w:sz w:val="24"/>
          <w:szCs w:val="24"/>
        </w:rPr>
      </w:pPr>
      <w:r w:rsidRPr="0076276A">
        <w:rPr>
          <w:sz w:val="24"/>
          <w:szCs w:val="24"/>
        </w:rPr>
        <w:t>- відновлення території у міжсезонний період, після стихійних природних явищ, аварій, в інших випадках;</w:t>
      </w:r>
    </w:p>
    <w:p w:rsidR="0021479E" w:rsidRPr="0076276A" w:rsidRDefault="0021479E" w:rsidP="0021479E">
      <w:pPr>
        <w:ind w:firstLine="360"/>
        <w:jc w:val="both"/>
        <w:rPr>
          <w:sz w:val="24"/>
          <w:szCs w:val="24"/>
        </w:rPr>
      </w:pPr>
      <w:r w:rsidRPr="0076276A">
        <w:rPr>
          <w:sz w:val="24"/>
          <w:szCs w:val="24"/>
        </w:rPr>
        <w:t xml:space="preserve">- утримання у належному стані відповідно до цих Правил належних </w:t>
      </w:r>
      <w:proofErr w:type="spellStart"/>
      <w:r w:rsidRPr="0076276A">
        <w:rPr>
          <w:sz w:val="24"/>
          <w:szCs w:val="24"/>
        </w:rPr>
        <w:t>балансоутримувачу</w:t>
      </w:r>
      <w:proofErr w:type="spellEnd"/>
      <w:r w:rsidRPr="0076276A">
        <w:rPr>
          <w:sz w:val="24"/>
          <w:szCs w:val="24"/>
        </w:rPr>
        <w:t xml:space="preserve"> будівель, споруд та їх фасадів, що розташовані на території парків, рекреаційних зон, садів, зон зелених насаджень, скверів і майданчиків для дозвілля та відпочинку;</w:t>
      </w:r>
    </w:p>
    <w:p w:rsidR="0021479E" w:rsidRPr="0076276A" w:rsidRDefault="0021479E" w:rsidP="0021479E">
      <w:pPr>
        <w:ind w:firstLine="360"/>
        <w:jc w:val="both"/>
        <w:rPr>
          <w:sz w:val="24"/>
          <w:szCs w:val="24"/>
        </w:rPr>
      </w:pPr>
      <w:r w:rsidRPr="0076276A">
        <w:rPr>
          <w:sz w:val="24"/>
          <w:szCs w:val="24"/>
        </w:rPr>
        <w:t>- встановлення та утримання у належному стані обладнання, приладів  освітлення, садових лав, таблиць планів території, меморіальних дощок, пам’ятників та інших елементів благоустрою;</w:t>
      </w:r>
    </w:p>
    <w:p w:rsidR="0021479E" w:rsidRPr="0076276A" w:rsidRDefault="0021479E" w:rsidP="0021479E">
      <w:pPr>
        <w:ind w:firstLine="360"/>
        <w:jc w:val="both"/>
        <w:rPr>
          <w:sz w:val="24"/>
          <w:szCs w:val="24"/>
        </w:rPr>
      </w:pPr>
      <w:r w:rsidRPr="0076276A">
        <w:rPr>
          <w:sz w:val="24"/>
          <w:szCs w:val="24"/>
        </w:rPr>
        <w:t>- забезпечення безпечних умов перебування та відпочинку громадян;</w:t>
      </w:r>
    </w:p>
    <w:p w:rsidR="0021479E" w:rsidRPr="0076276A" w:rsidRDefault="0021479E" w:rsidP="0021479E">
      <w:pPr>
        <w:ind w:firstLine="360"/>
        <w:jc w:val="both"/>
        <w:rPr>
          <w:sz w:val="24"/>
          <w:szCs w:val="24"/>
        </w:rPr>
      </w:pPr>
      <w:r w:rsidRPr="0076276A">
        <w:rPr>
          <w:sz w:val="24"/>
          <w:szCs w:val="24"/>
        </w:rPr>
        <w:t>- забезпечення  обладнання майданчиків для дозвілля та відпочинку.</w:t>
      </w:r>
    </w:p>
    <w:p w:rsidR="0021479E" w:rsidRPr="0076276A" w:rsidRDefault="0021479E" w:rsidP="0021479E">
      <w:pPr>
        <w:ind w:firstLine="360"/>
        <w:jc w:val="both"/>
        <w:rPr>
          <w:sz w:val="24"/>
          <w:szCs w:val="24"/>
        </w:rPr>
      </w:pPr>
      <w:r w:rsidRPr="0076276A">
        <w:rPr>
          <w:sz w:val="24"/>
          <w:szCs w:val="24"/>
        </w:rPr>
        <w:t xml:space="preserve">Збір листя на території парків, рекреаційних зон, садів, зон зелених насаджень, скверів вивозиться у спеціально-визначені місця для перегнивання. </w:t>
      </w:r>
    </w:p>
    <w:p w:rsidR="0021479E" w:rsidRPr="0076276A" w:rsidRDefault="0021479E" w:rsidP="0021479E">
      <w:pPr>
        <w:ind w:firstLine="360"/>
        <w:jc w:val="both"/>
        <w:rPr>
          <w:sz w:val="24"/>
          <w:szCs w:val="24"/>
        </w:rPr>
      </w:pPr>
      <w:r w:rsidRPr="0076276A">
        <w:rPr>
          <w:sz w:val="24"/>
          <w:szCs w:val="24"/>
        </w:rPr>
        <w:t xml:space="preserve">По мірі потреби проводиться поливання квітників та клумб. </w:t>
      </w:r>
    </w:p>
    <w:p w:rsidR="0021479E" w:rsidRPr="0076276A" w:rsidRDefault="0021479E" w:rsidP="0021479E">
      <w:pPr>
        <w:ind w:firstLine="360"/>
        <w:jc w:val="both"/>
        <w:rPr>
          <w:sz w:val="24"/>
          <w:szCs w:val="24"/>
        </w:rPr>
      </w:pPr>
      <w:r w:rsidRPr="0076276A">
        <w:rPr>
          <w:sz w:val="24"/>
          <w:szCs w:val="24"/>
        </w:rPr>
        <w:t>Спалювати листя категорично забороняється.</w:t>
      </w:r>
    </w:p>
    <w:p w:rsidR="0021479E" w:rsidRPr="0076276A" w:rsidRDefault="0021479E" w:rsidP="0021479E">
      <w:pPr>
        <w:ind w:firstLine="360"/>
        <w:jc w:val="both"/>
        <w:rPr>
          <w:sz w:val="24"/>
          <w:szCs w:val="24"/>
        </w:rPr>
      </w:pPr>
      <w:r w:rsidRPr="0076276A">
        <w:rPr>
          <w:sz w:val="24"/>
          <w:szCs w:val="24"/>
        </w:rPr>
        <w:t>Утримання в належному стані зелених насаджень парків, рекреаційних зон, садів, зон зелених насаджень, скверів та майданчиків для дозвілля та відпочинку включає догляд, обрізання, знесення, висадку зелених насаджень (квітів, дерев, кущів, трави, інших насаджень), що здійснюється відповідно до Правил утримання зелених насаджень громади та інших населених пунктів України, затверджених у встановленому порядку, інших нормативних актів.</w:t>
      </w:r>
    </w:p>
    <w:p w:rsidR="0021479E" w:rsidRPr="0076276A" w:rsidRDefault="0021479E" w:rsidP="0021479E">
      <w:pPr>
        <w:ind w:firstLine="360"/>
        <w:jc w:val="both"/>
        <w:rPr>
          <w:sz w:val="24"/>
          <w:szCs w:val="24"/>
        </w:rPr>
      </w:pPr>
      <w:r w:rsidRPr="0076276A">
        <w:rPr>
          <w:sz w:val="24"/>
          <w:szCs w:val="24"/>
        </w:rPr>
        <w:t xml:space="preserve">На території селища категорично  забороняється пошкодження зелених насаджень, клумб, збір квітів. </w:t>
      </w:r>
    </w:p>
    <w:p w:rsidR="0021479E" w:rsidRPr="0076276A" w:rsidRDefault="0021479E" w:rsidP="0021479E">
      <w:pPr>
        <w:ind w:firstLine="360"/>
        <w:jc w:val="both"/>
        <w:rPr>
          <w:sz w:val="24"/>
          <w:szCs w:val="24"/>
        </w:rPr>
      </w:pPr>
      <w:r w:rsidRPr="0076276A">
        <w:rPr>
          <w:sz w:val="24"/>
          <w:szCs w:val="24"/>
        </w:rPr>
        <w:t>На територіях парків, рекреаційних зон, садів, зон зелених насаджень, скверів і майданчиків для дозвілля та відпочинку суворо забороняється пошкодження та знищення елементів благоустрою.</w:t>
      </w:r>
    </w:p>
    <w:p w:rsidR="0021479E" w:rsidRPr="0076276A" w:rsidRDefault="0021479E" w:rsidP="0021479E">
      <w:pPr>
        <w:ind w:firstLine="360"/>
        <w:jc w:val="both"/>
        <w:rPr>
          <w:sz w:val="24"/>
          <w:szCs w:val="24"/>
        </w:rPr>
      </w:pPr>
      <w:r w:rsidRPr="0076276A">
        <w:rPr>
          <w:sz w:val="24"/>
          <w:szCs w:val="24"/>
        </w:rPr>
        <w:t>Догляд за садовими (парковими) урнами включає: видалення сміття, прибирання бруду, миття, фарбування. Кратність догляду визначається залежно від інтенсивності експлуатації.</w:t>
      </w:r>
    </w:p>
    <w:p w:rsidR="0021479E" w:rsidRPr="0076276A" w:rsidRDefault="0021479E" w:rsidP="0021479E">
      <w:pPr>
        <w:ind w:firstLine="360"/>
        <w:jc w:val="both"/>
        <w:rPr>
          <w:sz w:val="24"/>
          <w:szCs w:val="24"/>
        </w:rPr>
      </w:pPr>
      <w:r w:rsidRPr="0076276A">
        <w:rPr>
          <w:sz w:val="24"/>
          <w:szCs w:val="24"/>
        </w:rPr>
        <w:t>2) Пам'яток культурної та історичної спадщини.</w:t>
      </w:r>
    </w:p>
    <w:p w:rsidR="0021479E" w:rsidRPr="0076276A" w:rsidRDefault="0021479E" w:rsidP="0021479E">
      <w:pPr>
        <w:ind w:firstLine="360"/>
        <w:jc w:val="both"/>
        <w:rPr>
          <w:sz w:val="24"/>
          <w:szCs w:val="24"/>
        </w:rPr>
      </w:pPr>
      <w:r w:rsidRPr="0076276A">
        <w:rPr>
          <w:sz w:val="24"/>
          <w:szCs w:val="24"/>
        </w:rPr>
        <w:t>Власник або уповноважений ним орган, користувач зобов'язані утримувати території пам’ятників культурної та історичної спадщини, пам'яток у належному стані, своєчасно проводити ремонт, захищати від пошкодження, руйнування або знищення відповідно до вимог законодавства.</w:t>
      </w:r>
    </w:p>
    <w:p w:rsidR="0021479E" w:rsidRPr="0076276A" w:rsidRDefault="0021479E" w:rsidP="0021479E">
      <w:pPr>
        <w:ind w:firstLine="360"/>
        <w:jc w:val="both"/>
        <w:rPr>
          <w:sz w:val="24"/>
          <w:szCs w:val="24"/>
        </w:rPr>
      </w:pPr>
      <w:r w:rsidRPr="0076276A">
        <w:rPr>
          <w:sz w:val="24"/>
          <w:szCs w:val="24"/>
        </w:rPr>
        <w:t>Прибирання, збір та вивезення сміття здійснюється згідно із загальним порядком санітарного очищення територій.</w:t>
      </w:r>
    </w:p>
    <w:p w:rsidR="0021479E" w:rsidRPr="0076276A" w:rsidRDefault="0021479E" w:rsidP="0021479E">
      <w:pPr>
        <w:ind w:firstLine="360"/>
        <w:jc w:val="both"/>
        <w:rPr>
          <w:sz w:val="24"/>
          <w:szCs w:val="24"/>
        </w:rPr>
      </w:pPr>
      <w:r w:rsidRPr="0076276A">
        <w:rPr>
          <w:sz w:val="24"/>
          <w:szCs w:val="24"/>
        </w:rPr>
        <w:t>3) Доріг, вулиць (провулків, узвозів, проїздів).</w:t>
      </w:r>
    </w:p>
    <w:p w:rsidR="0021479E" w:rsidRPr="0076276A" w:rsidRDefault="0021479E" w:rsidP="0021479E">
      <w:pPr>
        <w:ind w:firstLine="360"/>
        <w:jc w:val="both"/>
        <w:rPr>
          <w:sz w:val="24"/>
          <w:szCs w:val="24"/>
        </w:rPr>
      </w:pPr>
      <w:r w:rsidRPr="0076276A">
        <w:rPr>
          <w:sz w:val="24"/>
          <w:szCs w:val="24"/>
        </w:rPr>
        <w:t>Власники доріг, вулиць або уповноважені ними органи повинні здійснювати їх експлуатаційне утримання, мають право вимагати від користувачів дотримання чинних законодавчих і нормативних актів щодо дорожнього руху, правил ремонту і утримання вказаних об’єктів, правил користування дорогами і дорожніми спорудами та їх охорони.</w:t>
      </w:r>
    </w:p>
    <w:p w:rsidR="0021479E" w:rsidRPr="0076276A" w:rsidRDefault="0021479E" w:rsidP="0021479E">
      <w:pPr>
        <w:ind w:firstLine="360"/>
        <w:jc w:val="both"/>
        <w:rPr>
          <w:sz w:val="24"/>
          <w:szCs w:val="24"/>
        </w:rPr>
      </w:pPr>
      <w:r w:rsidRPr="0076276A">
        <w:rPr>
          <w:sz w:val="24"/>
          <w:szCs w:val="24"/>
        </w:rPr>
        <w:t>Використовувати дороги не за їх призначенням і встановлювати засоби організації дорожнього руху дозволяється лише за узгодженими з відповідними службами, рішеннями власників доріг або уповноважених ними органів.</w:t>
      </w:r>
    </w:p>
    <w:p w:rsidR="0021479E" w:rsidRPr="0076276A" w:rsidRDefault="0021479E" w:rsidP="0021479E">
      <w:pPr>
        <w:ind w:firstLine="360"/>
        <w:jc w:val="both"/>
        <w:rPr>
          <w:sz w:val="24"/>
          <w:szCs w:val="24"/>
        </w:rPr>
      </w:pPr>
      <w:r w:rsidRPr="0076276A">
        <w:rPr>
          <w:sz w:val="24"/>
          <w:szCs w:val="24"/>
        </w:rPr>
        <w:lastRenderedPageBreak/>
        <w:t>Озеленення вулиць і доріг здійснюється відповідно до встановлених норм та правил ДБН В.2.3.-5-2001.</w:t>
      </w:r>
    </w:p>
    <w:p w:rsidR="0021479E" w:rsidRPr="0076276A" w:rsidRDefault="0021479E" w:rsidP="0021479E">
      <w:pPr>
        <w:ind w:firstLine="360"/>
        <w:jc w:val="both"/>
        <w:rPr>
          <w:sz w:val="24"/>
          <w:szCs w:val="24"/>
        </w:rPr>
      </w:pPr>
      <w:r w:rsidRPr="0076276A">
        <w:rPr>
          <w:sz w:val="24"/>
          <w:szCs w:val="24"/>
        </w:rPr>
        <w:t xml:space="preserve"> Власники  дорожніх об'єктів або уповноважені ними органи, дорожньо-експлуатаційні організації зобов'язані:</w:t>
      </w:r>
    </w:p>
    <w:p w:rsidR="0021479E" w:rsidRPr="0076276A" w:rsidRDefault="0021479E" w:rsidP="0021479E">
      <w:pPr>
        <w:ind w:firstLine="360"/>
        <w:jc w:val="both"/>
        <w:rPr>
          <w:sz w:val="24"/>
          <w:szCs w:val="24"/>
        </w:rPr>
      </w:pPr>
      <w:r w:rsidRPr="0076276A">
        <w:rPr>
          <w:sz w:val="24"/>
          <w:szCs w:val="24"/>
        </w:rPr>
        <w:t>- своєчасно і якісно виконувати експлуатаційні роботи відповідно до технічних правил з дотриманням норм і стандартів з безпеки руху;</w:t>
      </w:r>
    </w:p>
    <w:p w:rsidR="0021479E" w:rsidRPr="0076276A" w:rsidRDefault="0021479E" w:rsidP="0021479E">
      <w:pPr>
        <w:ind w:firstLine="360"/>
        <w:jc w:val="both"/>
        <w:rPr>
          <w:sz w:val="24"/>
          <w:szCs w:val="24"/>
        </w:rPr>
      </w:pPr>
      <w:r w:rsidRPr="0076276A">
        <w:rPr>
          <w:sz w:val="24"/>
          <w:szCs w:val="24"/>
        </w:rPr>
        <w:t>-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21479E" w:rsidRPr="0076276A" w:rsidRDefault="0021479E" w:rsidP="0021479E">
      <w:pPr>
        <w:ind w:firstLine="360"/>
        <w:jc w:val="both"/>
        <w:rPr>
          <w:sz w:val="24"/>
          <w:szCs w:val="24"/>
        </w:rPr>
      </w:pPr>
      <w:r w:rsidRPr="0076276A">
        <w:rPr>
          <w:sz w:val="24"/>
          <w:szCs w:val="24"/>
        </w:rPr>
        <w:t>- контролювати якість робіт, що виконуються підрядними організаціями;</w:t>
      </w:r>
    </w:p>
    <w:p w:rsidR="0021479E" w:rsidRPr="0076276A" w:rsidRDefault="0021479E" w:rsidP="0021479E">
      <w:pPr>
        <w:ind w:firstLine="360"/>
        <w:jc w:val="both"/>
        <w:rPr>
          <w:sz w:val="24"/>
          <w:szCs w:val="24"/>
        </w:rPr>
      </w:pPr>
      <w:r w:rsidRPr="0076276A">
        <w:rPr>
          <w:sz w:val="24"/>
          <w:szCs w:val="24"/>
        </w:rPr>
        <w:t>-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 та за погодженням з відповідною службою оперативно вносити зміни до порядку організації дорожнього руху;</w:t>
      </w:r>
    </w:p>
    <w:p w:rsidR="0021479E" w:rsidRPr="0076276A" w:rsidRDefault="0021479E" w:rsidP="0021479E">
      <w:pPr>
        <w:ind w:firstLine="360"/>
        <w:jc w:val="both"/>
        <w:rPr>
          <w:sz w:val="24"/>
          <w:szCs w:val="24"/>
        </w:rPr>
      </w:pPr>
      <w:r w:rsidRPr="0076276A">
        <w:rPr>
          <w:sz w:val="24"/>
          <w:szCs w:val="24"/>
        </w:rPr>
        <w:t>-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щодо вдосконалення організації дорожнього руху для усунення причин та умов, що призводять до їх скоєння;</w:t>
      </w:r>
    </w:p>
    <w:p w:rsidR="0021479E" w:rsidRPr="0076276A" w:rsidRDefault="0021479E" w:rsidP="0021479E">
      <w:pPr>
        <w:ind w:firstLine="360"/>
        <w:jc w:val="both"/>
        <w:rPr>
          <w:sz w:val="24"/>
          <w:szCs w:val="24"/>
        </w:rPr>
      </w:pPr>
      <w:r w:rsidRPr="0076276A">
        <w:rPr>
          <w:sz w:val="24"/>
          <w:szCs w:val="24"/>
        </w:rPr>
        <w:t xml:space="preserve">- разом  з уповноваженим підрозділом Національної поліції брати участь  в огляді місць дорожньо-транспортних пригод для визначення дорожніх умов, за яких вони сталися, та усувати виявлені недоліки; </w:t>
      </w:r>
    </w:p>
    <w:p w:rsidR="0021479E" w:rsidRPr="0076276A" w:rsidRDefault="0021479E" w:rsidP="0021479E">
      <w:pPr>
        <w:ind w:firstLine="360"/>
        <w:jc w:val="both"/>
        <w:rPr>
          <w:sz w:val="24"/>
          <w:szCs w:val="24"/>
        </w:rPr>
      </w:pPr>
      <w:r w:rsidRPr="0076276A">
        <w:rPr>
          <w:sz w:val="24"/>
          <w:szCs w:val="24"/>
        </w:rPr>
        <w:t xml:space="preserve">- своєчасно  сповіщати  селищну раду і користувачів автомобільних доріг про </w:t>
      </w:r>
      <w:r w:rsidRPr="0076276A">
        <w:rPr>
          <w:sz w:val="24"/>
          <w:szCs w:val="24"/>
        </w:rPr>
        <w:br/>
        <w:t xml:space="preserve">строки і порядок закриття або обмеження руху транспортних засобів, </w:t>
      </w:r>
      <w:r w:rsidRPr="0076276A">
        <w:rPr>
          <w:sz w:val="24"/>
          <w:szCs w:val="24"/>
        </w:rPr>
        <w:br/>
        <w:t xml:space="preserve">стан дорожнього покриття, рівень аварійності на відповідних </w:t>
      </w:r>
      <w:r w:rsidRPr="0076276A">
        <w:rPr>
          <w:sz w:val="24"/>
          <w:szCs w:val="24"/>
        </w:rPr>
        <w:br/>
        <w:t>ділянках, гідрометеорологічні  та  інші умови;</w:t>
      </w:r>
    </w:p>
    <w:p w:rsidR="0021479E" w:rsidRPr="0076276A" w:rsidRDefault="0021479E" w:rsidP="0021479E">
      <w:pPr>
        <w:ind w:firstLine="360"/>
        <w:jc w:val="both"/>
        <w:rPr>
          <w:sz w:val="24"/>
          <w:szCs w:val="24"/>
        </w:rPr>
      </w:pPr>
      <w:r w:rsidRPr="0076276A">
        <w:rPr>
          <w:sz w:val="24"/>
          <w:szCs w:val="24"/>
        </w:rPr>
        <w:t>- забезпечувати дотримання вимог техніки безпеки, а також безпеки дорожнього руху під час виконання дорожньо-експлуатаційних робіт.</w:t>
      </w:r>
    </w:p>
    <w:p w:rsidR="0021479E" w:rsidRPr="0076276A" w:rsidRDefault="0021479E" w:rsidP="0021479E">
      <w:pPr>
        <w:ind w:firstLine="360"/>
        <w:jc w:val="both"/>
        <w:rPr>
          <w:sz w:val="24"/>
          <w:szCs w:val="24"/>
        </w:rPr>
      </w:pPr>
      <w:r w:rsidRPr="0076276A">
        <w:rPr>
          <w:sz w:val="24"/>
          <w:szCs w:val="24"/>
        </w:rPr>
        <w:t>Власники транспортних засобів зобов'язані виключати можливість винесення на дорожні об'єкти землі, каміння, будівельних матеріалів, а також засмічення проїжджої частини внаслідок переповнення кузова транспортного засобу сипучими матеріалами, пошкодження тари, розвіювання безтарних вантажів, руху із незакріпленим вантажем, забруднення або запилення повітря.</w:t>
      </w:r>
    </w:p>
    <w:p w:rsidR="0021479E" w:rsidRPr="0076276A" w:rsidRDefault="0021479E" w:rsidP="0021479E">
      <w:pPr>
        <w:ind w:firstLine="360"/>
        <w:jc w:val="both"/>
        <w:rPr>
          <w:sz w:val="24"/>
          <w:szCs w:val="24"/>
        </w:rPr>
      </w:pPr>
    </w:p>
    <w:p w:rsidR="0021479E" w:rsidRPr="0076276A" w:rsidRDefault="0021479E" w:rsidP="0021479E">
      <w:pPr>
        <w:ind w:firstLine="360"/>
        <w:jc w:val="both"/>
        <w:rPr>
          <w:sz w:val="24"/>
          <w:szCs w:val="24"/>
        </w:rPr>
      </w:pPr>
      <w:r w:rsidRPr="0076276A">
        <w:rPr>
          <w:sz w:val="24"/>
          <w:szCs w:val="24"/>
        </w:rPr>
        <w:t>Учасники дорожнього руху, які створили перешкоду руху, повинні негайно  вжити  всіх  можливих  заходів  для усунення цієї перешкоди самостійно чи за допомогою інших осіб, а за неможливості це  зробити  позначити  перешкоду  відповідно до Правил дорожнього руху   ( 1306-2001-п )  та  повідомити  уповноважений  підрозділ Національної   поліції або   відповідну дорожньо-експлуатаційну організацію і залишатися на місці до прибуття їх представників.</w:t>
      </w:r>
    </w:p>
    <w:p w:rsidR="0021479E" w:rsidRPr="0076276A" w:rsidRDefault="0021479E" w:rsidP="0021479E">
      <w:pPr>
        <w:ind w:firstLine="360"/>
        <w:jc w:val="both"/>
        <w:rPr>
          <w:sz w:val="24"/>
          <w:szCs w:val="24"/>
        </w:rPr>
      </w:pPr>
    </w:p>
    <w:p w:rsidR="0021479E" w:rsidRPr="0076276A" w:rsidRDefault="0021479E" w:rsidP="0021479E">
      <w:pPr>
        <w:ind w:firstLine="360"/>
        <w:jc w:val="both"/>
        <w:rPr>
          <w:sz w:val="24"/>
          <w:szCs w:val="24"/>
        </w:rPr>
      </w:pPr>
      <w:r w:rsidRPr="0076276A">
        <w:rPr>
          <w:sz w:val="24"/>
          <w:szCs w:val="24"/>
        </w:rPr>
        <w:t xml:space="preserve">Забороняється заправляти транспортні засоби паливно-мастильними матеріалами з автомобільних та інших пересувних </w:t>
      </w:r>
      <w:proofErr w:type="spellStart"/>
      <w:r w:rsidRPr="0076276A">
        <w:rPr>
          <w:sz w:val="24"/>
          <w:szCs w:val="24"/>
        </w:rPr>
        <w:t>бензо-газозаправників</w:t>
      </w:r>
      <w:proofErr w:type="spellEnd"/>
      <w:r w:rsidRPr="0076276A">
        <w:rPr>
          <w:sz w:val="24"/>
          <w:szCs w:val="24"/>
        </w:rPr>
        <w:t>, займатися торгівлею паливно-мастильними та іншими матеріалами і виробами, а також мити транспортні засоби на проїжджій частині дорожніх об'єктів, узбіччі та тротуарах.</w:t>
      </w:r>
    </w:p>
    <w:p w:rsidR="0021479E" w:rsidRPr="0076276A" w:rsidRDefault="0021479E" w:rsidP="0021479E">
      <w:pPr>
        <w:ind w:firstLine="360"/>
        <w:jc w:val="both"/>
        <w:rPr>
          <w:color w:val="000000" w:themeColor="text1"/>
          <w:sz w:val="24"/>
          <w:szCs w:val="24"/>
        </w:rPr>
      </w:pPr>
      <w:r w:rsidRPr="0076276A">
        <w:rPr>
          <w:color w:val="000000" w:themeColor="text1"/>
          <w:sz w:val="24"/>
          <w:szCs w:val="24"/>
        </w:rPr>
        <w:t xml:space="preserve">Забороняється транспортним засобам паркування на  елементах благоустрою </w:t>
      </w:r>
      <w:r w:rsidRPr="0076276A">
        <w:rPr>
          <w:rFonts w:ascii="Arial" w:hAnsi="Arial" w:cs="Arial"/>
          <w:color w:val="000000" w:themeColor="text1"/>
          <w:sz w:val="24"/>
          <w:szCs w:val="24"/>
          <w:shd w:val="clear" w:color="auto" w:fill="FFFFFF"/>
        </w:rPr>
        <w:t> (</w:t>
      </w:r>
      <w:r w:rsidRPr="0076276A">
        <w:rPr>
          <w:color w:val="000000" w:themeColor="text1"/>
          <w:sz w:val="24"/>
          <w:szCs w:val="24"/>
          <w:shd w:val="clear" w:color="auto" w:fill="FFFFFF"/>
        </w:rPr>
        <w:t xml:space="preserve">площ, вулиць, </w:t>
      </w:r>
      <w:proofErr w:type="spellStart"/>
      <w:r w:rsidRPr="0076276A">
        <w:rPr>
          <w:color w:val="000000" w:themeColor="text1"/>
          <w:sz w:val="24"/>
          <w:szCs w:val="24"/>
          <w:shd w:val="clear" w:color="auto" w:fill="FFFFFF"/>
        </w:rPr>
        <w:t>дорог</w:t>
      </w:r>
      <w:proofErr w:type="spellEnd"/>
      <w:r w:rsidRPr="0076276A">
        <w:rPr>
          <w:color w:val="000000" w:themeColor="text1"/>
          <w:sz w:val="24"/>
          <w:szCs w:val="24"/>
          <w:shd w:val="clear" w:color="auto" w:fill="FFFFFF"/>
        </w:rPr>
        <w:t>, тротуарів, пішохідних зон та доріжок).</w:t>
      </w:r>
      <w:r w:rsidRPr="0076276A">
        <w:rPr>
          <w:rStyle w:val="uv3um"/>
          <w:color w:val="000000" w:themeColor="text1"/>
          <w:sz w:val="24"/>
          <w:szCs w:val="24"/>
          <w:shd w:val="clear" w:color="auto" w:fill="FFFFFF"/>
        </w:rPr>
        <w:t> </w:t>
      </w:r>
    </w:p>
    <w:p w:rsidR="0021479E" w:rsidRPr="0076276A" w:rsidRDefault="0021479E" w:rsidP="0021479E">
      <w:pPr>
        <w:ind w:firstLine="360"/>
        <w:jc w:val="both"/>
        <w:rPr>
          <w:sz w:val="24"/>
          <w:szCs w:val="24"/>
        </w:rPr>
      </w:pPr>
    </w:p>
    <w:p w:rsidR="0021479E" w:rsidRPr="0076276A" w:rsidRDefault="0021479E" w:rsidP="0021479E">
      <w:pPr>
        <w:ind w:firstLine="360"/>
        <w:jc w:val="both"/>
        <w:rPr>
          <w:sz w:val="24"/>
          <w:szCs w:val="24"/>
        </w:rPr>
      </w:pPr>
      <w:r w:rsidRPr="0076276A">
        <w:rPr>
          <w:sz w:val="24"/>
          <w:szCs w:val="24"/>
        </w:rPr>
        <w:tab/>
        <w:t xml:space="preserve">Власникам гужового транспорту виїзд з власної ділянки чи пасовища без </w:t>
      </w:r>
      <w:proofErr w:type="spellStart"/>
      <w:r w:rsidRPr="0076276A">
        <w:rPr>
          <w:sz w:val="24"/>
          <w:szCs w:val="24"/>
        </w:rPr>
        <w:t>інвентаря</w:t>
      </w:r>
      <w:proofErr w:type="spellEnd"/>
      <w:r w:rsidRPr="0076276A">
        <w:rPr>
          <w:sz w:val="24"/>
          <w:szCs w:val="24"/>
        </w:rPr>
        <w:t>, який необхідний для зачистки гною в разі випорожнення тварин, а також зачистки залишків кормів після підгодовування.</w:t>
      </w:r>
    </w:p>
    <w:p w:rsidR="0021479E" w:rsidRPr="0076276A" w:rsidRDefault="0021479E" w:rsidP="0021479E">
      <w:pPr>
        <w:ind w:firstLine="360"/>
        <w:jc w:val="both"/>
        <w:rPr>
          <w:sz w:val="24"/>
          <w:szCs w:val="24"/>
        </w:rPr>
      </w:pPr>
      <w:r w:rsidRPr="0076276A">
        <w:rPr>
          <w:sz w:val="24"/>
          <w:szCs w:val="24"/>
        </w:rPr>
        <w:lastRenderedPageBreak/>
        <w:tab/>
        <w:t xml:space="preserve">У межах смуги відчуження автомобільних доріг і червоних ліній вулиць і доріг забороняється: </w:t>
      </w:r>
    </w:p>
    <w:p w:rsidR="0021479E" w:rsidRPr="0076276A" w:rsidRDefault="0021479E" w:rsidP="0021479E">
      <w:pPr>
        <w:ind w:firstLine="360"/>
        <w:jc w:val="both"/>
        <w:rPr>
          <w:sz w:val="24"/>
          <w:szCs w:val="24"/>
        </w:rPr>
      </w:pPr>
      <w:r w:rsidRPr="0076276A">
        <w:rPr>
          <w:sz w:val="24"/>
          <w:szCs w:val="24"/>
        </w:rPr>
        <w:tab/>
        <w:t>розташовувати будь-які споруди або об'єкти без погодження з власниками автомобільних доріг та уповноваженим підрозділом Національної поліції;</w:t>
      </w:r>
    </w:p>
    <w:p w:rsidR="0021479E" w:rsidRPr="0076276A" w:rsidRDefault="0021479E" w:rsidP="0021479E">
      <w:pPr>
        <w:ind w:firstLine="360"/>
        <w:jc w:val="both"/>
        <w:rPr>
          <w:sz w:val="24"/>
          <w:szCs w:val="24"/>
        </w:rPr>
      </w:pPr>
      <w:r w:rsidRPr="0076276A">
        <w:rPr>
          <w:sz w:val="24"/>
          <w:szCs w:val="24"/>
        </w:rPr>
        <w:t xml:space="preserve">     смітити, псувати   дорожнє   покриття,   обладнання,   зелені насадження; </w:t>
      </w:r>
    </w:p>
    <w:p w:rsidR="0021479E" w:rsidRPr="0076276A" w:rsidRDefault="0021479E" w:rsidP="0021479E">
      <w:pPr>
        <w:ind w:firstLine="360"/>
        <w:jc w:val="both"/>
        <w:rPr>
          <w:sz w:val="24"/>
          <w:szCs w:val="24"/>
        </w:rPr>
      </w:pPr>
      <w:r w:rsidRPr="0076276A">
        <w:rPr>
          <w:sz w:val="24"/>
          <w:szCs w:val="24"/>
        </w:rPr>
        <w:t xml:space="preserve">     спалювати сміття,  опале листя та інші відходи,  складати  їх для тривалого зберігання; </w:t>
      </w:r>
    </w:p>
    <w:p w:rsidR="0021479E" w:rsidRPr="0076276A" w:rsidRDefault="0021479E" w:rsidP="0021479E">
      <w:pPr>
        <w:ind w:firstLine="360"/>
        <w:jc w:val="both"/>
        <w:rPr>
          <w:sz w:val="24"/>
          <w:szCs w:val="24"/>
        </w:rPr>
      </w:pPr>
      <w:r w:rsidRPr="0076276A">
        <w:rPr>
          <w:sz w:val="24"/>
          <w:szCs w:val="24"/>
        </w:rPr>
        <w:t xml:space="preserve">     скидати промислові, меліоративні і каналізаційні води в систему дорожнього зливостоку; </w:t>
      </w:r>
    </w:p>
    <w:p w:rsidR="0021479E" w:rsidRPr="0076276A" w:rsidRDefault="0021479E" w:rsidP="0021479E">
      <w:pPr>
        <w:ind w:firstLine="360"/>
        <w:jc w:val="both"/>
        <w:rPr>
          <w:sz w:val="24"/>
          <w:szCs w:val="24"/>
        </w:rPr>
      </w:pPr>
      <w:r w:rsidRPr="0076276A">
        <w:rPr>
          <w:sz w:val="24"/>
          <w:szCs w:val="24"/>
        </w:rPr>
        <w:t xml:space="preserve">     встановлювати намети та влаштовувати місця для відпочинку; </w:t>
      </w:r>
    </w:p>
    <w:p w:rsidR="0021479E" w:rsidRPr="0076276A" w:rsidRDefault="0021479E" w:rsidP="0021479E">
      <w:pPr>
        <w:ind w:firstLine="360"/>
        <w:jc w:val="both"/>
        <w:rPr>
          <w:sz w:val="24"/>
          <w:szCs w:val="24"/>
        </w:rPr>
      </w:pPr>
      <w:r w:rsidRPr="0076276A">
        <w:rPr>
          <w:sz w:val="24"/>
          <w:szCs w:val="24"/>
        </w:rPr>
        <w:t xml:space="preserve">     випасати худобу та свійську птицю; </w:t>
      </w:r>
    </w:p>
    <w:p w:rsidR="0021479E" w:rsidRPr="0076276A" w:rsidRDefault="0021479E" w:rsidP="0021479E">
      <w:pPr>
        <w:ind w:firstLine="360"/>
        <w:jc w:val="both"/>
        <w:rPr>
          <w:sz w:val="24"/>
          <w:szCs w:val="24"/>
        </w:rPr>
      </w:pPr>
      <w:r w:rsidRPr="0076276A">
        <w:rPr>
          <w:sz w:val="24"/>
          <w:szCs w:val="24"/>
        </w:rPr>
        <w:t xml:space="preserve">     прокладати  нові  та  проводити ремонт існуючих мереж у межах "червоних  ліній"  вулиць  і доріг без відповідного дозволу селищної ради; </w:t>
      </w:r>
    </w:p>
    <w:p w:rsidR="0021479E" w:rsidRPr="0076276A" w:rsidRDefault="0021479E" w:rsidP="0021479E">
      <w:pPr>
        <w:ind w:firstLine="360"/>
        <w:jc w:val="both"/>
        <w:rPr>
          <w:sz w:val="24"/>
          <w:szCs w:val="24"/>
        </w:rPr>
      </w:pPr>
      <w:r w:rsidRPr="0076276A">
        <w:rPr>
          <w:sz w:val="24"/>
          <w:szCs w:val="24"/>
        </w:rPr>
        <w:tab/>
        <w:t xml:space="preserve">У спеціально обладнаних місцях для стоянки транспортних засобів і місцях відпочинку учасників дорожнього руху забороняється: </w:t>
      </w:r>
    </w:p>
    <w:p w:rsidR="0021479E" w:rsidRPr="0076276A" w:rsidRDefault="0021479E" w:rsidP="0021479E">
      <w:pPr>
        <w:ind w:firstLine="360"/>
        <w:jc w:val="both"/>
        <w:rPr>
          <w:sz w:val="24"/>
          <w:szCs w:val="24"/>
        </w:rPr>
      </w:pPr>
      <w:r w:rsidRPr="0076276A">
        <w:rPr>
          <w:sz w:val="24"/>
          <w:szCs w:val="24"/>
        </w:rPr>
        <w:t xml:space="preserve">     засмічувати  територію,  а також мити транспортні засоби в не передбачених для цього місцях; </w:t>
      </w:r>
    </w:p>
    <w:p w:rsidR="0021479E" w:rsidRPr="0076276A" w:rsidRDefault="0021479E" w:rsidP="0021479E">
      <w:pPr>
        <w:ind w:firstLine="360"/>
        <w:jc w:val="both"/>
        <w:rPr>
          <w:sz w:val="24"/>
          <w:szCs w:val="24"/>
        </w:rPr>
      </w:pPr>
      <w:r w:rsidRPr="0076276A">
        <w:rPr>
          <w:sz w:val="24"/>
          <w:szCs w:val="24"/>
        </w:rPr>
        <w:t xml:space="preserve">     розпалювати вогнища  в місцях,  які для цього не передбачені, та залишати вогнища непогашеними; </w:t>
      </w:r>
    </w:p>
    <w:p w:rsidR="0021479E" w:rsidRPr="0076276A" w:rsidRDefault="0021479E" w:rsidP="0021479E">
      <w:pPr>
        <w:ind w:firstLine="360"/>
        <w:jc w:val="both"/>
        <w:rPr>
          <w:sz w:val="24"/>
          <w:szCs w:val="24"/>
        </w:rPr>
      </w:pPr>
      <w:r w:rsidRPr="0076276A">
        <w:rPr>
          <w:sz w:val="24"/>
          <w:szCs w:val="24"/>
        </w:rPr>
        <w:t xml:space="preserve">     торгівля без  дозволу   власника   дорожнього   об'єкта або уповноваженого ним органу; </w:t>
      </w:r>
    </w:p>
    <w:p w:rsidR="0021479E" w:rsidRPr="0076276A" w:rsidRDefault="0021479E" w:rsidP="0021479E">
      <w:pPr>
        <w:ind w:firstLine="360"/>
        <w:jc w:val="both"/>
        <w:rPr>
          <w:sz w:val="24"/>
          <w:szCs w:val="24"/>
        </w:rPr>
      </w:pPr>
      <w:r w:rsidRPr="0076276A">
        <w:rPr>
          <w:sz w:val="24"/>
          <w:szCs w:val="24"/>
        </w:rPr>
        <w:t xml:space="preserve">     зливати відпрацьовані мастила на землю чи дорожнє покриття; </w:t>
      </w:r>
    </w:p>
    <w:p w:rsidR="0021479E" w:rsidRPr="0076276A" w:rsidRDefault="0021479E" w:rsidP="0021479E">
      <w:pPr>
        <w:ind w:firstLine="360"/>
        <w:jc w:val="both"/>
        <w:rPr>
          <w:sz w:val="24"/>
          <w:szCs w:val="24"/>
        </w:rPr>
      </w:pPr>
      <w:r w:rsidRPr="0076276A">
        <w:rPr>
          <w:sz w:val="24"/>
          <w:szCs w:val="24"/>
        </w:rPr>
        <w:t xml:space="preserve">     псувати обладнання   місць   стоянки,   пошкоджувати зелені насадження. </w:t>
      </w:r>
    </w:p>
    <w:p w:rsidR="0021479E" w:rsidRPr="0076276A" w:rsidRDefault="0021479E" w:rsidP="0021479E">
      <w:pPr>
        <w:ind w:firstLine="360"/>
        <w:jc w:val="both"/>
        <w:rPr>
          <w:sz w:val="24"/>
          <w:szCs w:val="24"/>
        </w:rPr>
      </w:pPr>
      <w:r w:rsidRPr="0076276A">
        <w:rPr>
          <w:sz w:val="24"/>
          <w:szCs w:val="24"/>
        </w:rPr>
        <w:tab/>
        <w:t xml:space="preserve">Власники та користувачі земельних ділянок, що межують зі смугою відчуження  автомобільних доріг або червоними лініями вулиць і доріг, зобов'язані: </w:t>
      </w:r>
    </w:p>
    <w:p w:rsidR="0021479E" w:rsidRPr="0076276A" w:rsidRDefault="0021479E" w:rsidP="0021479E">
      <w:pPr>
        <w:ind w:firstLine="360"/>
        <w:jc w:val="both"/>
        <w:rPr>
          <w:sz w:val="24"/>
          <w:szCs w:val="24"/>
        </w:rPr>
      </w:pPr>
      <w:r w:rsidRPr="0076276A">
        <w:rPr>
          <w:sz w:val="24"/>
          <w:szCs w:val="24"/>
        </w:rPr>
        <w:t xml:space="preserve">     утримувати в належному стані виїзди з цих ділянок,запобігати винесенню на дорожні об'єкти землі, каміння та інших матеріалів, сміття; </w:t>
      </w:r>
    </w:p>
    <w:p w:rsidR="0021479E" w:rsidRPr="0076276A" w:rsidRDefault="0021479E" w:rsidP="0021479E">
      <w:pPr>
        <w:ind w:firstLine="360"/>
        <w:jc w:val="both"/>
        <w:rPr>
          <w:sz w:val="24"/>
          <w:szCs w:val="24"/>
        </w:rPr>
      </w:pPr>
      <w:r w:rsidRPr="0076276A">
        <w:rPr>
          <w:sz w:val="24"/>
          <w:szCs w:val="24"/>
        </w:rPr>
        <w:tab/>
        <w:t xml:space="preserve">установлювати і  утримувати  в  справному  стані  огорожі   і вживати заходів для запобігання неконтрольованому виходу худоби та свійської птиці на дорожні об'єкти; </w:t>
      </w:r>
    </w:p>
    <w:p w:rsidR="0021479E" w:rsidRPr="0076276A" w:rsidRDefault="0021479E" w:rsidP="0021479E">
      <w:pPr>
        <w:ind w:firstLine="360"/>
        <w:jc w:val="both"/>
        <w:rPr>
          <w:sz w:val="24"/>
          <w:szCs w:val="24"/>
          <w:lang w:val="ru-RU"/>
        </w:rPr>
      </w:pPr>
      <w:r w:rsidRPr="0076276A">
        <w:rPr>
          <w:sz w:val="24"/>
          <w:szCs w:val="24"/>
        </w:rPr>
        <w:t xml:space="preserve">     у місцях розміщення споруд побутово-торговельного призначення та інших  будинків  і  споруд  масового  відвідування влаштовувати місця  для  стоянки  транспортних  засобів  і виїзду  на  дорожні об'єкти. </w:t>
      </w:r>
    </w:p>
    <w:p w:rsidR="0021479E" w:rsidRPr="0076276A" w:rsidRDefault="0021479E" w:rsidP="0021479E">
      <w:pPr>
        <w:ind w:firstLine="360"/>
        <w:jc w:val="both"/>
        <w:rPr>
          <w:sz w:val="24"/>
          <w:szCs w:val="24"/>
        </w:rPr>
      </w:pPr>
      <w:r w:rsidRPr="0076276A">
        <w:rPr>
          <w:sz w:val="24"/>
          <w:szCs w:val="24"/>
        </w:rPr>
        <w:tab/>
        <w:t xml:space="preserve">Власники   та  користувачі  земельних  ділянок,  а  також власники (користувачі) малих архітектурних форм, інженерних комунікацій, що розташовані в межах смуги відчуження автомобільних (позаміських)  доріг  або  червоних  ліній вулиць і доріг, зобов'язані:  </w:t>
      </w:r>
    </w:p>
    <w:p w:rsidR="0021479E" w:rsidRPr="0076276A" w:rsidRDefault="0021479E" w:rsidP="0021479E">
      <w:pPr>
        <w:ind w:firstLine="360"/>
        <w:jc w:val="both"/>
        <w:rPr>
          <w:sz w:val="24"/>
          <w:szCs w:val="24"/>
        </w:rPr>
      </w:pPr>
      <w:r w:rsidRPr="0076276A">
        <w:rPr>
          <w:sz w:val="24"/>
          <w:szCs w:val="24"/>
        </w:rPr>
        <w:t xml:space="preserve">     утримувати в належному стані зелені насадження, охоронні зони інженерних комунікацій, тротуари, обладнані стоянки автомобілів, та інші елементи благоустрою;</w:t>
      </w:r>
    </w:p>
    <w:p w:rsidR="0021479E" w:rsidRPr="0076276A" w:rsidRDefault="0021479E" w:rsidP="0021479E">
      <w:pPr>
        <w:ind w:firstLine="360"/>
        <w:jc w:val="both"/>
        <w:rPr>
          <w:sz w:val="24"/>
          <w:szCs w:val="24"/>
        </w:rPr>
      </w:pPr>
      <w:r w:rsidRPr="0076276A">
        <w:rPr>
          <w:sz w:val="24"/>
          <w:szCs w:val="24"/>
        </w:rPr>
        <w:t xml:space="preserve">     забезпечувати  прибирання  сміття,  снігу,  опалого  листя та інших  відходів, а  в разі  потреби  проводити обробку тротуарів </w:t>
      </w:r>
      <w:proofErr w:type="spellStart"/>
      <w:r w:rsidRPr="0076276A">
        <w:rPr>
          <w:sz w:val="24"/>
          <w:szCs w:val="24"/>
        </w:rPr>
        <w:t>протиожеледними</w:t>
      </w:r>
      <w:proofErr w:type="spellEnd"/>
      <w:r w:rsidRPr="0076276A">
        <w:rPr>
          <w:sz w:val="24"/>
          <w:szCs w:val="24"/>
        </w:rPr>
        <w:t xml:space="preserve">  матеріалами;</w:t>
      </w:r>
    </w:p>
    <w:p w:rsidR="0021479E" w:rsidRPr="0076276A" w:rsidRDefault="0021479E" w:rsidP="0021479E">
      <w:pPr>
        <w:ind w:firstLine="360"/>
        <w:jc w:val="both"/>
        <w:rPr>
          <w:sz w:val="24"/>
          <w:szCs w:val="24"/>
        </w:rPr>
      </w:pPr>
      <w:r w:rsidRPr="0076276A">
        <w:rPr>
          <w:sz w:val="24"/>
          <w:szCs w:val="24"/>
        </w:rPr>
        <w:tab/>
        <w:t xml:space="preserve">забезпечувати належний технічний стан інженерних комунікацій, обладнання, споруд та інших  використовуваних  елементів  дорожніх об'єктів відповідно  до  їх  функціонального призначення та діючих нормативів; </w:t>
      </w:r>
    </w:p>
    <w:p w:rsidR="0021479E" w:rsidRPr="0076276A" w:rsidRDefault="0021479E" w:rsidP="0021479E">
      <w:pPr>
        <w:ind w:firstLine="360"/>
        <w:jc w:val="both"/>
        <w:rPr>
          <w:sz w:val="24"/>
          <w:szCs w:val="24"/>
        </w:rPr>
      </w:pPr>
      <w:r w:rsidRPr="0076276A">
        <w:rPr>
          <w:sz w:val="24"/>
          <w:szCs w:val="24"/>
        </w:rPr>
        <w:tab/>
        <w:t xml:space="preserve">у разі  виявлення  небезпечних  умов  в експлуатації споруд і об'єктів, їх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уповноважений підрозділ Національної поліції,дотримувати вимог діючих норм і правил щодо охорони дорожніх об'єктів. </w:t>
      </w:r>
    </w:p>
    <w:p w:rsidR="0021479E" w:rsidRPr="0076276A" w:rsidRDefault="0021479E" w:rsidP="0021479E">
      <w:pPr>
        <w:ind w:firstLine="360"/>
        <w:jc w:val="both"/>
        <w:rPr>
          <w:sz w:val="24"/>
          <w:szCs w:val="24"/>
        </w:rPr>
      </w:pPr>
      <w:r w:rsidRPr="0076276A">
        <w:rPr>
          <w:sz w:val="24"/>
          <w:szCs w:val="24"/>
        </w:rPr>
        <w:tab/>
        <w:t xml:space="preserve">Істотною умовою для всіх договорів </w:t>
      </w:r>
      <w:proofErr w:type="spellStart"/>
      <w:r w:rsidRPr="0076276A">
        <w:rPr>
          <w:sz w:val="24"/>
          <w:szCs w:val="24"/>
        </w:rPr>
        <w:t>куплі-продажу</w:t>
      </w:r>
      <w:proofErr w:type="spellEnd"/>
      <w:r w:rsidRPr="0076276A">
        <w:rPr>
          <w:sz w:val="24"/>
          <w:szCs w:val="24"/>
        </w:rPr>
        <w:t xml:space="preserve"> земельних ділянок, договорів оренди землі або об’єктів нерухомості є визначення прилеглої території, яка підлягає благоустрою та дотримання  Правил благоустрою. Недосягнення згоди по зазначених пунктах договору є підставою для відмови від укладення вище вказаних договорів. Договір на благоустрій території може бути укладено у формі окремого документу.</w:t>
      </w:r>
    </w:p>
    <w:p w:rsidR="0021479E" w:rsidRPr="0076276A" w:rsidRDefault="0021479E" w:rsidP="0021479E">
      <w:pPr>
        <w:ind w:firstLine="360"/>
        <w:jc w:val="both"/>
        <w:rPr>
          <w:sz w:val="24"/>
          <w:szCs w:val="24"/>
        </w:rPr>
      </w:pPr>
      <w:r w:rsidRPr="0076276A">
        <w:rPr>
          <w:sz w:val="24"/>
          <w:szCs w:val="24"/>
        </w:rPr>
        <w:tab/>
        <w:t xml:space="preserve">При виконанні робіт по ремонту і утриманню автомобільних доріг, вулиць дорожньо-експлуатаційні організації у першочерговому порядку повинні здійснювати заходи щодо </w:t>
      </w:r>
      <w:r w:rsidRPr="0076276A">
        <w:rPr>
          <w:sz w:val="24"/>
          <w:szCs w:val="24"/>
        </w:rPr>
        <w:lastRenderedPageBreak/>
        <w:t>безпеки дорожнього руху на основі обліку і аналізу дорожньо-транспортних подій, результатів обстежень і огляду автомобільних доріг, вулиць і, передусім, на аварійних і небезпечних ділянках та у місцях концентрації дорожньо-транспортних подій, мати відповідне огородження, тимчасові дорожні знаки та належне освітлення в нічний час.</w:t>
      </w:r>
    </w:p>
    <w:p w:rsidR="0021479E" w:rsidRPr="0076276A" w:rsidRDefault="0021479E" w:rsidP="0021479E">
      <w:pPr>
        <w:ind w:firstLine="360"/>
        <w:jc w:val="both"/>
        <w:rPr>
          <w:sz w:val="24"/>
          <w:szCs w:val="24"/>
        </w:rPr>
      </w:pPr>
      <w:r w:rsidRPr="0076276A">
        <w:rPr>
          <w:sz w:val="24"/>
          <w:szCs w:val="24"/>
        </w:rPr>
        <w:tab/>
        <w:t>Власники дорожніх об'єктів або уповноважені ними органи, дорожньо-експлуатаційні організації, користувачі дорожніх об'єктів та спеціалізовані служби організації дорожнього руху зобов'язані забезпечувати зручні і безпечні умови руху, сприяти збільшенню пропускної спроможності дорожніх об'єктів, запобігати травмуванню учасників дорожнього руху, пошкодженню транспортних засобів і дорожніх об'єктів, забрудненню навколишнього середовища.</w:t>
      </w:r>
    </w:p>
    <w:p w:rsidR="0021479E" w:rsidRPr="0076276A" w:rsidRDefault="0021479E" w:rsidP="0021479E">
      <w:pPr>
        <w:ind w:firstLine="360"/>
        <w:jc w:val="both"/>
        <w:rPr>
          <w:sz w:val="24"/>
          <w:szCs w:val="24"/>
        </w:rPr>
      </w:pPr>
      <w:r w:rsidRPr="0076276A">
        <w:rPr>
          <w:sz w:val="24"/>
          <w:szCs w:val="24"/>
        </w:rPr>
        <w:tab/>
        <w:t>Всі дорожні об'єкти згідно з їх класифікацією та значенням підлягають інвентаризації, технічному обліку і паспортизації власниками дорожніх об'єктів або уповноваженими ними органами. Основними вимогами до транспортно-експлуатаційного стану дорожніх об'єктів є відповідність контрольованих показників, окремих їх елементів і об'єктів у цілому ДСТУ 3587.</w:t>
      </w:r>
    </w:p>
    <w:p w:rsidR="0021479E" w:rsidRPr="0076276A" w:rsidRDefault="0021479E" w:rsidP="0021479E">
      <w:pPr>
        <w:ind w:firstLine="360"/>
        <w:jc w:val="both"/>
        <w:rPr>
          <w:sz w:val="24"/>
          <w:szCs w:val="24"/>
        </w:rPr>
      </w:pPr>
      <w:r w:rsidRPr="0076276A">
        <w:rPr>
          <w:sz w:val="24"/>
          <w:szCs w:val="24"/>
        </w:rPr>
        <w:tab/>
        <w:t>Ремонт і утримання дорожніх об'єктів повинні виконуватися відповідно до технічних правил ремонту і  утримання автомобільних доріг   загального  користування  і  технічних  правил  ремонту  і утримання  міських  вулиць  і  доріг, що затверджуються відповідно Укравтодором, Держбудом і Держжитлокомунгоспом за погодженням з Національною поліцією.</w:t>
      </w:r>
    </w:p>
    <w:p w:rsidR="0021479E" w:rsidRPr="0076276A" w:rsidRDefault="0021479E" w:rsidP="0021479E">
      <w:pPr>
        <w:ind w:firstLine="360"/>
        <w:jc w:val="both"/>
        <w:rPr>
          <w:sz w:val="24"/>
          <w:szCs w:val="24"/>
        </w:rPr>
      </w:pPr>
      <w:r w:rsidRPr="0076276A">
        <w:rPr>
          <w:sz w:val="24"/>
          <w:szCs w:val="24"/>
        </w:rPr>
        <w:t>Обмеження або заборона дорожнього руху під час виконання робіт на автомобільних дорогах, вулицях, залізничних переїздах здійснюється відповідно до вимог Законів України </w:t>
      </w:r>
      <w:hyperlink r:id="rId14" w:tgtFrame="_blank" w:history="1">
        <w:r w:rsidRPr="0076276A">
          <w:rPr>
            <w:rStyle w:val="a8"/>
            <w:sz w:val="24"/>
            <w:szCs w:val="24"/>
          </w:rPr>
          <w:t>«Про дорожній рух»</w:t>
        </w:r>
      </w:hyperlink>
      <w:r w:rsidRPr="0076276A">
        <w:rPr>
          <w:sz w:val="24"/>
          <w:szCs w:val="24"/>
        </w:rPr>
        <w:t>, </w:t>
      </w:r>
      <w:hyperlink r:id="rId15" w:tgtFrame="_blank" w:history="1">
        <w:r w:rsidRPr="0076276A">
          <w:rPr>
            <w:rStyle w:val="a8"/>
            <w:sz w:val="24"/>
            <w:szCs w:val="24"/>
          </w:rPr>
          <w:t>«Про автомобільні дороги»</w:t>
        </w:r>
      </w:hyperlink>
      <w:r w:rsidRPr="0076276A">
        <w:rPr>
          <w:sz w:val="24"/>
          <w:szCs w:val="24"/>
        </w:rPr>
        <w:t>.</w:t>
      </w:r>
    </w:p>
    <w:p w:rsidR="0021479E" w:rsidRPr="0076276A" w:rsidRDefault="0021479E" w:rsidP="0021479E">
      <w:pPr>
        <w:ind w:firstLine="360"/>
        <w:jc w:val="both"/>
        <w:rPr>
          <w:sz w:val="24"/>
          <w:szCs w:val="24"/>
        </w:rPr>
      </w:pPr>
      <w:r w:rsidRPr="0076276A">
        <w:rPr>
          <w:sz w:val="24"/>
          <w:szCs w:val="24"/>
        </w:rPr>
        <w:t>При виконанні робіт в смузі відведення автомобільної дороги та вулиці, якщо це загрожує безпечному чи безперебійному руху транспорту і пішоходів, організації, що відповідають за утримання автомобільної дороги, вулиці, можуть закрити чи обмежити рух на основі погодженого з Національною поліцією ордера, який видається відповідним дорожнім органом. У ордері викладаються умови заборони або обмеження руху, порядок інформування про це учасників дорожнього руху, заходи щодо безпеки дорожнього руху і строки проведення робіт.</w:t>
      </w:r>
    </w:p>
    <w:p w:rsidR="0021479E" w:rsidRPr="0076276A" w:rsidRDefault="0021479E" w:rsidP="0021479E">
      <w:pPr>
        <w:ind w:firstLine="360"/>
        <w:jc w:val="both"/>
        <w:rPr>
          <w:sz w:val="24"/>
          <w:szCs w:val="24"/>
        </w:rPr>
      </w:pPr>
      <w:r w:rsidRPr="0076276A">
        <w:rPr>
          <w:sz w:val="24"/>
          <w:szCs w:val="24"/>
        </w:rPr>
        <w:t>Порушення цих вимог тягне за собою матеріальну відповідальність організацій, що виконують роботи.</w:t>
      </w:r>
    </w:p>
    <w:p w:rsidR="0021479E" w:rsidRPr="0076276A" w:rsidRDefault="0021479E" w:rsidP="0021479E">
      <w:pPr>
        <w:ind w:firstLine="360"/>
        <w:jc w:val="both"/>
        <w:rPr>
          <w:sz w:val="24"/>
          <w:szCs w:val="24"/>
        </w:rPr>
      </w:pPr>
      <w:r w:rsidRPr="0076276A">
        <w:rPr>
          <w:sz w:val="24"/>
          <w:szCs w:val="24"/>
        </w:rPr>
        <w:t>Обмеження або заборона руху без ордера можливі лише у випадках, пов'язаних із стихійними явищами, а також з необхідністю виконання аварійних робіт, про що повідомляється місцевим органам державної виконавчої влади, органам місцевого самоврядування і відповідним підрозділам Національної поліції.</w:t>
      </w:r>
    </w:p>
    <w:p w:rsidR="0021479E" w:rsidRPr="0076276A" w:rsidRDefault="0021479E" w:rsidP="0021479E">
      <w:pPr>
        <w:ind w:firstLine="360"/>
        <w:jc w:val="both"/>
        <w:rPr>
          <w:sz w:val="24"/>
          <w:szCs w:val="24"/>
        </w:rPr>
      </w:pPr>
      <w:r w:rsidRPr="0076276A">
        <w:rPr>
          <w:sz w:val="24"/>
          <w:szCs w:val="24"/>
        </w:rPr>
        <w:t>4)  Кладовища.</w:t>
      </w:r>
    </w:p>
    <w:p w:rsidR="0021479E" w:rsidRPr="0076276A" w:rsidRDefault="0021479E" w:rsidP="0021479E">
      <w:pPr>
        <w:ind w:firstLine="360"/>
        <w:jc w:val="both"/>
        <w:rPr>
          <w:sz w:val="24"/>
          <w:szCs w:val="24"/>
        </w:rPr>
      </w:pPr>
      <w:r w:rsidRPr="0076276A">
        <w:rPr>
          <w:sz w:val="24"/>
          <w:szCs w:val="24"/>
        </w:rPr>
        <w:t>Утримання в санітарному стані кладовища забезпечується виконавчим органом селищної ради за рахунок коштів місцевого бюджету.</w:t>
      </w:r>
    </w:p>
    <w:p w:rsidR="0021479E" w:rsidRPr="0076276A" w:rsidRDefault="0021479E" w:rsidP="0021479E">
      <w:pPr>
        <w:ind w:firstLine="360"/>
        <w:jc w:val="both"/>
        <w:rPr>
          <w:sz w:val="24"/>
          <w:szCs w:val="24"/>
        </w:rPr>
      </w:pPr>
      <w:r w:rsidRPr="0076276A">
        <w:rPr>
          <w:sz w:val="24"/>
          <w:szCs w:val="24"/>
        </w:rPr>
        <w:t>Утримання в належному естетичному та санітарному стані могил здійснюється відповідно їх користувачами (власниками) за рахунок власних коштів.</w:t>
      </w:r>
    </w:p>
    <w:p w:rsidR="0021479E" w:rsidRPr="0076276A" w:rsidRDefault="0021479E" w:rsidP="0021479E">
      <w:pPr>
        <w:ind w:firstLine="360"/>
        <w:jc w:val="both"/>
        <w:rPr>
          <w:sz w:val="24"/>
          <w:szCs w:val="24"/>
        </w:rPr>
      </w:pPr>
      <w:r w:rsidRPr="0076276A">
        <w:rPr>
          <w:sz w:val="24"/>
          <w:szCs w:val="24"/>
        </w:rPr>
        <w:t>Утримання у належному стані територій кладовищ та місць поховань передбачає використання їх за призначенням, санітарне очищення, збір та вивезення сміття відповідно до вимог цих Правил.</w:t>
      </w:r>
    </w:p>
    <w:p w:rsidR="0021479E" w:rsidRPr="0076276A" w:rsidRDefault="0021479E" w:rsidP="0021479E">
      <w:pPr>
        <w:ind w:firstLine="360"/>
        <w:jc w:val="both"/>
        <w:rPr>
          <w:sz w:val="24"/>
          <w:szCs w:val="24"/>
        </w:rPr>
      </w:pPr>
      <w:r w:rsidRPr="0076276A">
        <w:rPr>
          <w:sz w:val="24"/>
          <w:szCs w:val="24"/>
        </w:rPr>
        <w:t>Поховання померлих здійснюється з дотриманням вимог санітарно-епідеміологічного законодавства.</w:t>
      </w:r>
    </w:p>
    <w:p w:rsidR="0021479E" w:rsidRPr="0076276A" w:rsidRDefault="0021479E" w:rsidP="0021479E">
      <w:pPr>
        <w:ind w:firstLine="360"/>
        <w:jc w:val="both"/>
        <w:rPr>
          <w:sz w:val="24"/>
          <w:szCs w:val="24"/>
        </w:rPr>
      </w:pPr>
      <w:r w:rsidRPr="0076276A">
        <w:rPr>
          <w:sz w:val="24"/>
          <w:szCs w:val="24"/>
        </w:rPr>
        <w:t>Виконання будь-яких будівельних робіт у місцях поховань, на місцевості із залишками слідів давніх поховань, а також у прилеглих до місць поховань охоронних зонах забороняється.</w:t>
      </w:r>
    </w:p>
    <w:p w:rsidR="0021479E" w:rsidRPr="0076276A" w:rsidRDefault="0021479E" w:rsidP="0021479E">
      <w:pPr>
        <w:ind w:firstLine="360"/>
        <w:jc w:val="both"/>
        <w:rPr>
          <w:color w:val="000000"/>
          <w:sz w:val="24"/>
          <w:szCs w:val="24"/>
        </w:rPr>
      </w:pPr>
      <w:r w:rsidRPr="0076276A">
        <w:rPr>
          <w:color w:val="000000"/>
          <w:sz w:val="24"/>
          <w:szCs w:val="24"/>
        </w:rPr>
        <w:t>5) Місцях для стоянки транспортних засобів ( місць паркування транспорту).</w:t>
      </w:r>
    </w:p>
    <w:p w:rsidR="0021479E" w:rsidRPr="0076276A" w:rsidRDefault="0021479E" w:rsidP="0021479E">
      <w:pPr>
        <w:ind w:firstLine="360"/>
        <w:jc w:val="both"/>
        <w:rPr>
          <w:color w:val="000000"/>
          <w:sz w:val="24"/>
          <w:szCs w:val="24"/>
        </w:rPr>
      </w:pPr>
      <w:r w:rsidRPr="0076276A">
        <w:rPr>
          <w:color w:val="000000"/>
          <w:sz w:val="24"/>
          <w:szCs w:val="24"/>
        </w:rPr>
        <w:t>На територіях місць для стоянки транспортних засобів (автостоянок, місць паркування) забезпечується додержання загальних вимог санітарного очищення територій, вимог цих Правил, встановленого порядку та режиму паркування.</w:t>
      </w:r>
    </w:p>
    <w:p w:rsidR="0021479E" w:rsidRPr="0076276A" w:rsidRDefault="0021479E" w:rsidP="0021479E">
      <w:pPr>
        <w:ind w:firstLine="360"/>
        <w:jc w:val="both"/>
        <w:rPr>
          <w:color w:val="000000"/>
          <w:sz w:val="24"/>
          <w:szCs w:val="24"/>
        </w:rPr>
      </w:pPr>
      <w:r w:rsidRPr="0076276A">
        <w:rPr>
          <w:color w:val="000000"/>
          <w:sz w:val="24"/>
          <w:szCs w:val="24"/>
        </w:rPr>
        <w:t>У обладнаних місцях для стоянки транспортних засобів забороняється:</w:t>
      </w:r>
    </w:p>
    <w:p w:rsidR="0021479E" w:rsidRPr="0076276A" w:rsidRDefault="0021479E" w:rsidP="0021479E">
      <w:pPr>
        <w:ind w:firstLine="360"/>
        <w:jc w:val="both"/>
        <w:rPr>
          <w:color w:val="000000"/>
          <w:sz w:val="24"/>
          <w:szCs w:val="24"/>
        </w:rPr>
      </w:pPr>
      <w:r w:rsidRPr="0076276A">
        <w:rPr>
          <w:color w:val="000000"/>
          <w:sz w:val="24"/>
          <w:szCs w:val="24"/>
        </w:rPr>
        <w:lastRenderedPageBreak/>
        <w:t>-  засмічувати територію, а також мити транспортні засоби в непередбачених для цього місцях;</w:t>
      </w:r>
    </w:p>
    <w:p w:rsidR="0021479E" w:rsidRPr="0076276A" w:rsidRDefault="0021479E" w:rsidP="0021479E">
      <w:pPr>
        <w:ind w:firstLine="360"/>
        <w:jc w:val="both"/>
        <w:rPr>
          <w:color w:val="000000"/>
          <w:sz w:val="24"/>
          <w:szCs w:val="24"/>
        </w:rPr>
      </w:pPr>
      <w:r w:rsidRPr="0076276A">
        <w:rPr>
          <w:color w:val="000000"/>
          <w:sz w:val="24"/>
          <w:szCs w:val="24"/>
        </w:rPr>
        <w:t>-   розпалювати вогнища;</w:t>
      </w:r>
    </w:p>
    <w:p w:rsidR="0021479E" w:rsidRPr="0076276A" w:rsidRDefault="0021479E" w:rsidP="0021479E">
      <w:pPr>
        <w:ind w:firstLine="360"/>
        <w:jc w:val="both"/>
        <w:rPr>
          <w:color w:val="000000"/>
          <w:sz w:val="24"/>
          <w:szCs w:val="24"/>
        </w:rPr>
      </w:pPr>
      <w:r w:rsidRPr="0076276A">
        <w:rPr>
          <w:color w:val="000000"/>
          <w:sz w:val="24"/>
          <w:szCs w:val="24"/>
        </w:rPr>
        <w:t>-   торгівля без дозволу власника дорожнього об'єкта або уповноваженого ним органу, без погодження зацікавленими службами в установленому порядку та без погодження з відповідною службою;</w:t>
      </w:r>
    </w:p>
    <w:p w:rsidR="0021479E" w:rsidRPr="0076276A" w:rsidRDefault="0021479E" w:rsidP="0021479E">
      <w:pPr>
        <w:ind w:firstLine="360"/>
        <w:jc w:val="both"/>
        <w:rPr>
          <w:color w:val="000000"/>
          <w:sz w:val="24"/>
          <w:szCs w:val="24"/>
        </w:rPr>
      </w:pPr>
      <w:r w:rsidRPr="0076276A">
        <w:rPr>
          <w:color w:val="000000"/>
          <w:sz w:val="24"/>
          <w:szCs w:val="24"/>
        </w:rPr>
        <w:t>-    зливати відпрацьовані мастила на землю чи дорожнє покриття;</w:t>
      </w:r>
    </w:p>
    <w:p w:rsidR="0021479E" w:rsidRPr="0076276A" w:rsidRDefault="0021479E" w:rsidP="0021479E">
      <w:pPr>
        <w:ind w:firstLine="360"/>
        <w:jc w:val="both"/>
        <w:rPr>
          <w:sz w:val="24"/>
          <w:szCs w:val="24"/>
        </w:rPr>
      </w:pPr>
      <w:r w:rsidRPr="0076276A">
        <w:rPr>
          <w:sz w:val="24"/>
          <w:szCs w:val="24"/>
        </w:rPr>
        <w:t>-    псувати обладнання місць стоянки, паркування, пошкоджувати зелені насадження.</w:t>
      </w:r>
    </w:p>
    <w:p w:rsidR="0021479E" w:rsidRPr="0076276A" w:rsidRDefault="0021479E" w:rsidP="0021479E">
      <w:pPr>
        <w:ind w:firstLine="360"/>
        <w:jc w:val="both"/>
        <w:rPr>
          <w:sz w:val="24"/>
          <w:szCs w:val="24"/>
        </w:rPr>
      </w:pPr>
      <w:r w:rsidRPr="0076276A">
        <w:rPr>
          <w:sz w:val="24"/>
          <w:szCs w:val="24"/>
        </w:rPr>
        <w:t>Місця для стоянки транспортних засобів (автостоянки, місця паркування) використовуються виключно за цільовим призначенням. Не допускається захаращення території місць для стоянки транспортних засобів (автостоянок, місць паркування) сміттям, відходами, товарами, тарою, обладнанням тощо, за виключенням випадків, встановлених законодавством.</w:t>
      </w:r>
    </w:p>
    <w:p w:rsidR="0021479E" w:rsidRPr="0076276A" w:rsidRDefault="0021479E" w:rsidP="0021479E">
      <w:pPr>
        <w:ind w:firstLine="360"/>
        <w:jc w:val="both"/>
        <w:rPr>
          <w:sz w:val="24"/>
          <w:szCs w:val="24"/>
        </w:rPr>
      </w:pPr>
      <w:r w:rsidRPr="0076276A">
        <w:rPr>
          <w:sz w:val="24"/>
          <w:szCs w:val="24"/>
        </w:rPr>
        <w:t>6 ) Майданчиків для дозвілля та відпочинку.</w:t>
      </w:r>
    </w:p>
    <w:p w:rsidR="0021479E" w:rsidRPr="0076276A" w:rsidRDefault="0021479E" w:rsidP="0021479E">
      <w:pPr>
        <w:ind w:firstLine="360"/>
        <w:jc w:val="both"/>
        <w:rPr>
          <w:sz w:val="24"/>
          <w:szCs w:val="24"/>
        </w:rPr>
      </w:pPr>
      <w:r w:rsidRPr="0076276A">
        <w:rPr>
          <w:sz w:val="24"/>
          <w:szCs w:val="24"/>
        </w:rPr>
        <w:t xml:space="preserve">Утримання майданчиків для дозвілля та відпочинку здійснюють їх </w:t>
      </w:r>
      <w:proofErr w:type="spellStart"/>
      <w:r w:rsidRPr="0076276A">
        <w:rPr>
          <w:sz w:val="24"/>
          <w:szCs w:val="24"/>
        </w:rPr>
        <w:t>балансоутримувачі</w:t>
      </w:r>
      <w:proofErr w:type="spellEnd"/>
      <w:r w:rsidRPr="0076276A">
        <w:rPr>
          <w:sz w:val="24"/>
          <w:szCs w:val="24"/>
        </w:rPr>
        <w:t xml:space="preserve"> або особи, на території яких розміщені вказані майданчики .</w:t>
      </w:r>
    </w:p>
    <w:p w:rsidR="0021479E" w:rsidRPr="0076276A" w:rsidRDefault="0021479E" w:rsidP="0021479E">
      <w:pPr>
        <w:ind w:firstLine="360"/>
        <w:jc w:val="both"/>
        <w:rPr>
          <w:sz w:val="24"/>
          <w:szCs w:val="24"/>
        </w:rPr>
      </w:pPr>
      <w:r w:rsidRPr="0076276A">
        <w:rPr>
          <w:sz w:val="24"/>
          <w:szCs w:val="24"/>
        </w:rPr>
        <w:t>Майданчики для дозвілля та відпочинку повинні бути безпечними для життя та здоров’я громадян, наявне обладнання, спортивні, розважальні та інші споруди, інші елементи благоустрою повинні підтримуватися у належному стані, своєчасно очищатися від бруду, сміття, снігу, льоду.</w:t>
      </w:r>
    </w:p>
    <w:p w:rsidR="0021479E" w:rsidRPr="0076276A" w:rsidRDefault="0021479E" w:rsidP="0021479E">
      <w:pPr>
        <w:ind w:firstLine="360"/>
        <w:jc w:val="both"/>
        <w:rPr>
          <w:sz w:val="24"/>
          <w:szCs w:val="24"/>
        </w:rPr>
      </w:pPr>
      <w:r w:rsidRPr="0076276A">
        <w:rPr>
          <w:sz w:val="24"/>
          <w:szCs w:val="24"/>
        </w:rPr>
        <w:t>Не допускається наявність поламаного, небезпечного для життя та здоров’я громадян обладнання, елементів благоустрою.</w:t>
      </w:r>
    </w:p>
    <w:p w:rsidR="0021479E" w:rsidRPr="0076276A" w:rsidRDefault="0021479E" w:rsidP="0021479E">
      <w:pPr>
        <w:ind w:firstLine="360"/>
        <w:jc w:val="both"/>
        <w:rPr>
          <w:color w:val="000000"/>
          <w:sz w:val="24"/>
          <w:szCs w:val="24"/>
        </w:rPr>
      </w:pPr>
      <w:r w:rsidRPr="0076276A">
        <w:rPr>
          <w:color w:val="000000"/>
          <w:sz w:val="24"/>
          <w:szCs w:val="24"/>
        </w:rPr>
        <w:t>4.6. Порядок здійснення благоустрою та утримання  територій житлової та громадської забудови</w:t>
      </w:r>
    </w:p>
    <w:p w:rsidR="0021479E" w:rsidRPr="0076276A" w:rsidRDefault="0021479E" w:rsidP="0021479E">
      <w:pPr>
        <w:ind w:firstLine="360"/>
        <w:jc w:val="both"/>
        <w:rPr>
          <w:sz w:val="24"/>
          <w:szCs w:val="24"/>
        </w:rPr>
      </w:pPr>
      <w:r w:rsidRPr="0076276A">
        <w:rPr>
          <w:sz w:val="24"/>
          <w:szCs w:val="24"/>
        </w:rPr>
        <w:t>    Благоустрій території житлової та громадської забудови здійснюється з урахуванням вимог використання цієї території відповідно до затвердженої містобудівної документації, регіональних і місцевих правил забудови, цих Правил, а також установлених державних стандартів, норм і правил.</w:t>
      </w:r>
    </w:p>
    <w:p w:rsidR="0021479E" w:rsidRPr="0076276A" w:rsidRDefault="0021479E" w:rsidP="0021479E">
      <w:pPr>
        <w:ind w:firstLine="360"/>
        <w:jc w:val="both"/>
        <w:rPr>
          <w:sz w:val="24"/>
          <w:szCs w:val="24"/>
        </w:rPr>
      </w:pPr>
      <w:r w:rsidRPr="0076276A">
        <w:rPr>
          <w:sz w:val="24"/>
          <w:szCs w:val="24"/>
        </w:rPr>
        <w:t xml:space="preserve">    Благоустрій присадибної ділянки проводиться її власником або користувачем цієї ділянки.  </w:t>
      </w:r>
    </w:p>
    <w:p w:rsidR="0021479E" w:rsidRPr="0076276A" w:rsidRDefault="0021479E" w:rsidP="0021479E">
      <w:pPr>
        <w:ind w:firstLine="360"/>
        <w:jc w:val="both"/>
        <w:rPr>
          <w:sz w:val="24"/>
          <w:szCs w:val="24"/>
        </w:rPr>
      </w:pPr>
      <w:r w:rsidRPr="0076276A">
        <w:rPr>
          <w:sz w:val="24"/>
          <w:szCs w:val="24"/>
        </w:rPr>
        <w:t>    Благоустрій присадибної ділянки, на якій розміщені житлові будинки, господарські будівлі та споруди, що в порядку, визначеному законодавством, взяті на облік або передані в комунальну власність як безхазяйні, проводиться працівниками з благоустрою.</w:t>
      </w:r>
    </w:p>
    <w:p w:rsidR="0021479E" w:rsidRPr="0076276A" w:rsidRDefault="0021479E" w:rsidP="0021479E">
      <w:pPr>
        <w:ind w:firstLine="360"/>
        <w:jc w:val="both"/>
        <w:rPr>
          <w:sz w:val="24"/>
          <w:szCs w:val="24"/>
        </w:rPr>
      </w:pPr>
      <w:r w:rsidRPr="0076276A">
        <w:rPr>
          <w:sz w:val="24"/>
          <w:szCs w:val="24"/>
        </w:rPr>
        <w:t xml:space="preserve">         Не допускається залишати автотранспортні засоби, механізми на  проїздах або переобладнувати їх, що заважає руху спеціальних машин </w:t>
      </w:r>
      <w:proofErr w:type="spellStart"/>
      <w:r w:rsidRPr="0076276A">
        <w:rPr>
          <w:sz w:val="24"/>
          <w:szCs w:val="24"/>
        </w:rPr>
        <w:t>„швидкої</w:t>
      </w:r>
      <w:proofErr w:type="spellEnd"/>
      <w:r w:rsidRPr="0076276A">
        <w:rPr>
          <w:sz w:val="24"/>
          <w:szCs w:val="24"/>
        </w:rPr>
        <w:t xml:space="preserve"> </w:t>
      </w:r>
      <w:proofErr w:type="spellStart"/>
      <w:r w:rsidRPr="0076276A">
        <w:rPr>
          <w:sz w:val="24"/>
          <w:szCs w:val="24"/>
        </w:rPr>
        <w:t>допомоги”</w:t>
      </w:r>
      <w:proofErr w:type="spellEnd"/>
      <w:r w:rsidRPr="0076276A">
        <w:rPr>
          <w:sz w:val="24"/>
          <w:szCs w:val="24"/>
        </w:rPr>
        <w:t xml:space="preserve">, пожежних, </w:t>
      </w:r>
      <w:proofErr w:type="spellStart"/>
      <w:r w:rsidRPr="0076276A">
        <w:rPr>
          <w:sz w:val="24"/>
          <w:szCs w:val="24"/>
        </w:rPr>
        <w:t>прибиральної</w:t>
      </w:r>
      <w:proofErr w:type="spellEnd"/>
      <w:r w:rsidRPr="0076276A">
        <w:rPr>
          <w:sz w:val="24"/>
          <w:szCs w:val="24"/>
        </w:rPr>
        <w:t xml:space="preserve"> та аварійної техніки, а також самовільно влаштовувати постійні стоянки службового, приватного, вантажного і громадського транспорту на прилеглих територіях до житлової та громадської забудови, гаражів, автостоянок тощо.</w:t>
      </w:r>
    </w:p>
    <w:p w:rsidR="0021479E" w:rsidRPr="0076276A" w:rsidRDefault="0021479E" w:rsidP="0021479E">
      <w:pPr>
        <w:ind w:firstLine="360"/>
        <w:jc w:val="both"/>
        <w:rPr>
          <w:sz w:val="24"/>
          <w:szCs w:val="24"/>
        </w:rPr>
      </w:pPr>
      <w:r w:rsidRPr="0076276A">
        <w:rPr>
          <w:sz w:val="24"/>
          <w:szCs w:val="24"/>
        </w:rPr>
        <w:t xml:space="preserve">     Забороняється розміщення  або залишення будівельних матеріалів (піску, щебеню, мішків із матеріалами та ін.), будівельного сміття та відходів на  територіях житлової та громадської забудови, території загального користування понад терміни проведення будівельних та інших ремонтних робіт. </w:t>
      </w:r>
    </w:p>
    <w:p w:rsidR="0021479E" w:rsidRPr="0076276A" w:rsidRDefault="0021479E" w:rsidP="0021479E">
      <w:pPr>
        <w:ind w:firstLine="360"/>
        <w:rPr>
          <w:sz w:val="24"/>
          <w:szCs w:val="24"/>
        </w:rPr>
      </w:pPr>
    </w:p>
    <w:p w:rsidR="0021479E" w:rsidRPr="0076276A" w:rsidRDefault="0021479E" w:rsidP="0021479E">
      <w:pPr>
        <w:ind w:firstLine="360"/>
        <w:rPr>
          <w:sz w:val="24"/>
          <w:szCs w:val="24"/>
        </w:rPr>
      </w:pPr>
      <w:r w:rsidRPr="0076276A">
        <w:rPr>
          <w:sz w:val="24"/>
          <w:szCs w:val="24"/>
        </w:rPr>
        <w:t>4.7. Вимоги щодо дотримання тиші в громадських місцях.</w:t>
      </w:r>
    </w:p>
    <w:p w:rsidR="0021479E" w:rsidRPr="0076276A" w:rsidRDefault="0021479E" w:rsidP="0021479E">
      <w:pPr>
        <w:ind w:firstLine="360"/>
        <w:jc w:val="both"/>
        <w:rPr>
          <w:sz w:val="24"/>
          <w:szCs w:val="24"/>
        </w:rPr>
      </w:pPr>
      <w:r w:rsidRPr="0076276A">
        <w:rPr>
          <w:sz w:val="24"/>
          <w:szCs w:val="24"/>
        </w:rPr>
        <w:t>     Підприємства, установи, організації та громадяни при здійсненні будь-яких видів діяльності з метою відвернення і зменшення шкідливого впливу на здоров'я населення шуму та інших фізичних факторів зобов'язані:</w:t>
      </w:r>
    </w:p>
    <w:p w:rsidR="0021479E" w:rsidRPr="0076276A" w:rsidRDefault="0021479E" w:rsidP="0021479E">
      <w:pPr>
        <w:ind w:firstLine="360"/>
        <w:jc w:val="both"/>
        <w:rPr>
          <w:sz w:val="24"/>
          <w:szCs w:val="24"/>
        </w:rPr>
      </w:pPr>
      <w:r w:rsidRPr="0076276A">
        <w:rPr>
          <w:sz w:val="24"/>
          <w:szCs w:val="24"/>
        </w:rPr>
        <w:t>1) здійснювати 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w:t>
      </w:r>
    </w:p>
    <w:p w:rsidR="0021479E" w:rsidRPr="0076276A" w:rsidRDefault="0021479E" w:rsidP="0021479E">
      <w:pPr>
        <w:ind w:firstLine="360"/>
        <w:jc w:val="both"/>
        <w:rPr>
          <w:color w:val="000000"/>
          <w:sz w:val="24"/>
          <w:szCs w:val="24"/>
        </w:rPr>
      </w:pPr>
      <w:r w:rsidRPr="0076276A">
        <w:rPr>
          <w:color w:val="000000"/>
          <w:sz w:val="24"/>
          <w:szCs w:val="24"/>
        </w:rPr>
        <w:t xml:space="preserve">2) забезпечувати в прилеглих житлових будинках, прилеглих жилих та нежилих приміщеннях дотримання такого рівня шуму працюючого обладнання, вентиляційних систем, радіоприймачів, телевізорів, гучномовних установок, музичних інструментів, засобів індивідуальної трудової діяльності, а також інших джерел шуму, щоб він не проникав за </w:t>
      </w:r>
      <w:r w:rsidRPr="0076276A">
        <w:rPr>
          <w:color w:val="000000"/>
          <w:sz w:val="24"/>
          <w:szCs w:val="24"/>
        </w:rPr>
        <w:lastRenderedPageBreak/>
        <w:t>межі відповідного приміщення та не перевищував би 40 ДБА в денний та 30 ДБА в нічний час з 23.00 до 6.00 ;</w:t>
      </w:r>
    </w:p>
    <w:p w:rsidR="0021479E" w:rsidRPr="0076276A" w:rsidRDefault="0021479E" w:rsidP="0021479E">
      <w:pPr>
        <w:ind w:firstLine="360"/>
        <w:jc w:val="both"/>
        <w:rPr>
          <w:sz w:val="24"/>
          <w:szCs w:val="24"/>
        </w:rPr>
      </w:pPr>
      <w:r w:rsidRPr="0076276A">
        <w:rPr>
          <w:sz w:val="24"/>
          <w:szCs w:val="24"/>
        </w:rPr>
        <w:t>3)додержуватися під час роботи закладів громадського харчування, торгівлі, побутового обслуговування,  культури, при проведенні концертів, дискотек, масових святкових і розважальних заходів тощо рівня звучання та таких рівнів шуму звуковідтворювальної апаратури та музичних інструментів у приміщеннях і на відкритих площадках, щоб у прилеглих житлових будинках він становив не більше 40 ДБА в денний час і 30 ДБА в нічний час з 23.00 до 8.00;</w:t>
      </w:r>
    </w:p>
    <w:p w:rsidR="0021479E" w:rsidRPr="0076276A" w:rsidRDefault="0021479E" w:rsidP="0021479E">
      <w:pPr>
        <w:ind w:firstLine="360"/>
        <w:jc w:val="both"/>
        <w:rPr>
          <w:sz w:val="24"/>
          <w:szCs w:val="24"/>
        </w:rPr>
      </w:pPr>
      <w:r w:rsidRPr="0076276A">
        <w:rPr>
          <w:sz w:val="24"/>
          <w:szCs w:val="24"/>
        </w:rPr>
        <w:t>4) додержуватися під час роботи підприємств торгівлі та громадського харчування (ресторани, бари, кафе, колиби), побутового обслуговування, таких рівнів шуму, щоб у прилеглих жилих будинках і в прилеглих жилих приміщеннях він становив не більше 30 ДБА;</w:t>
      </w:r>
    </w:p>
    <w:p w:rsidR="0021479E" w:rsidRPr="0076276A" w:rsidRDefault="0021479E" w:rsidP="0021479E">
      <w:pPr>
        <w:ind w:firstLine="360"/>
        <w:jc w:val="both"/>
        <w:rPr>
          <w:sz w:val="24"/>
          <w:szCs w:val="24"/>
        </w:rPr>
      </w:pPr>
      <w:r w:rsidRPr="0076276A">
        <w:rPr>
          <w:sz w:val="24"/>
          <w:szCs w:val="24"/>
        </w:rPr>
        <w:t>5) вживати заходи щодо недопущення впродовж доби перевищень рівнів шуму, встановлених санітарними нормами, в таких приміщеннях і на таких територіях (захищені об'єкти):</w:t>
      </w:r>
    </w:p>
    <w:p w:rsidR="0021479E" w:rsidRPr="0076276A" w:rsidRDefault="0021479E" w:rsidP="0021479E">
      <w:pPr>
        <w:ind w:firstLine="360"/>
        <w:rPr>
          <w:sz w:val="24"/>
          <w:szCs w:val="24"/>
        </w:rPr>
      </w:pPr>
      <w:r w:rsidRPr="0076276A">
        <w:rPr>
          <w:sz w:val="24"/>
          <w:szCs w:val="24"/>
        </w:rPr>
        <w:t>- житлових будинках ;</w:t>
      </w:r>
    </w:p>
    <w:p w:rsidR="0021479E" w:rsidRPr="0076276A" w:rsidRDefault="0021479E" w:rsidP="0021479E">
      <w:pPr>
        <w:ind w:firstLine="360"/>
        <w:rPr>
          <w:sz w:val="24"/>
          <w:szCs w:val="24"/>
        </w:rPr>
      </w:pPr>
      <w:r w:rsidRPr="0076276A">
        <w:rPr>
          <w:sz w:val="24"/>
          <w:szCs w:val="24"/>
        </w:rPr>
        <w:t>-  закладах освіти, культури;</w:t>
      </w:r>
    </w:p>
    <w:p w:rsidR="0021479E" w:rsidRPr="0076276A" w:rsidRDefault="0021479E" w:rsidP="0021479E">
      <w:pPr>
        <w:ind w:firstLine="360"/>
        <w:rPr>
          <w:sz w:val="24"/>
          <w:szCs w:val="24"/>
        </w:rPr>
      </w:pPr>
      <w:r w:rsidRPr="0076276A">
        <w:rPr>
          <w:sz w:val="24"/>
          <w:szCs w:val="24"/>
        </w:rPr>
        <w:t>- закладах громадського харчування, торгівлі, побутового обслуговування;</w:t>
      </w:r>
    </w:p>
    <w:p w:rsidR="0021479E" w:rsidRPr="0076276A" w:rsidRDefault="0021479E" w:rsidP="0021479E">
      <w:pPr>
        <w:ind w:firstLine="360"/>
        <w:rPr>
          <w:sz w:val="24"/>
          <w:szCs w:val="24"/>
        </w:rPr>
      </w:pPr>
      <w:r w:rsidRPr="0076276A">
        <w:rPr>
          <w:sz w:val="24"/>
          <w:szCs w:val="24"/>
        </w:rPr>
        <w:t>- інших будівлях і спорудах, у яких постійно чи тимчасово перебувають люди;</w:t>
      </w:r>
    </w:p>
    <w:p w:rsidR="0021479E" w:rsidRPr="0076276A" w:rsidRDefault="0021479E" w:rsidP="0021479E">
      <w:pPr>
        <w:ind w:firstLine="360"/>
        <w:rPr>
          <w:sz w:val="24"/>
          <w:szCs w:val="24"/>
        </w:rPr>
      </w:pPr>
      <w:r w:rsidRPr="0076276A">
        <w:rPr>
          <w:sz w:val="24"/>
          <w:szCs w:val="24"/>
        </w:rPr>
        <w:t>- парках, скверах, зонах відпочинку, розташованих на території громади.</w:t>
      </w:r>
    </w:p>
    <w:p w:rsidR="0021479E" w:rsidRPr="0076276A" w:rsidRDefault="0021479E" w:rsidP="0021479E">
      <w:pPr>
        <w:ind w:firstLine="360"/>
        <w:jc w:val="both"/>
        <w:rPr>
          <w:sz w:val="24"/>
          <w:szCs w:val="24"/>
        </w:rPr>
      </w:pPr>
      <w:r w:rsidRPr="0076276A">
        <w:rPr>
          <w:sz w:val="24"/>
          <w:szCs w:val="24"/>
        </w:rPr>
        <w:t>          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w:t>
      </w:r>
    </w:p>
    <w:p w:rsidR="0021479E" w:rsidRPr="0076276A" w:rsidRDefault="0021479E" w:rsidP="0021479E">
      <w:pPr>
        <w:ind w:firstLine="360"/>
        <w:rPr>
          <w:sz w:val="24"/>
          <w:szCs w:val="24"/>
        </w:rPr>
      </w:pPr>
      <w:r w:rsidRPr="0076276A">
        <w:rPr>
          <w:sz w:val="24"/>
          <w:szCs w:val="24"/>
        </w:rPr>
        <w:t>        Забороняється:</w:t>
      </w:r>
    </w:p>
    <w:p w:rsidR="0021479E" w:rsidRPr="0076276A" w:rsidRDefault="0021479E" w:rsidP="0021479E">
      <w:pPr>
        <w:ind w:firstLine="360"/>
        <w:jc w:val="both"/>
        <w:rPr>
          <w:sz w:val="24"/>
          <w:szCs w:val="24"/>
        </w:rPr>
      </w:pPr>
      <w:r w:rsidRPr="0076276A">
        <w:rPr>
          <w:sz w:val="24"/>
          <w:szCs w:val="24"/>
        </w:rPr>
        <w:t>1) гучний спів, викрики, включення на більше ніж звичайний рівень потужності радіоприймачів, телевізорів, іншого звуковідтворюючого обладнання, створювання шуму при використанні виробничого обладнання та інструментів, вибухових матеріалів та піротехнічних виробів та інших гучномовних установок, створювання іншого шуму на вулицях, в будинках у зонах відпочинку та інших захищених об'єктах у нічний час з 22.00 до 6.00;</w:t>
      </w:r>
    </w:p>
    <w:p w:rsidR="0021479E" w:rsidRPr="0076276A" w:rsidRDefault="0021479E" w:rsidP="0021479E">
      <w:pPr>
        <w:ind w:firstLine="360"/>
        <w:jc w:val="both"/>
        <w:rPr>
          <w:sz w:val="24"/>
          <w:szCs w:val="24"/>
        </w:rPr>
      </w:pPr>
      <w:r w:rsidRPr="0076276A">
        <w:rPr>
          <w:sz w:val="24"/>
          <w:szCs w:val="24"/>
        </w:rPr>
        <w:t>2) проводити ремонтні та будівельні роботи в житлових будинках,  офісних приміщеннях, приміщеннях підприємств торгівлі та громадського харчування ( бари, кафе, колиби) інших захищених об'єктах без попередження мешканців прилеглих житлових будинків, жилих приміщень про початок робіт і час їх завершення. Нормативний рівень шуму на весь час проведення ремонтно-будівельних робіт у прилеглих жилих приміщеннях і прилеглих будинках не повинен перевищувати 40 ДБА. Забороняється проводити вказані роботи з 22.00 до 7.00 та у святкові і неробочі дні впродовж доби. За згодою сусідів  ремонтні та будівельні роботи можуть проводитися у святкові та неробочі дні. Шум, що утворюється під час проведення будівельних робіт, не повинен перевищувати санітарних норм цілодобово;</w:t>
      </w:r>
    </w:p>
    <w:p w:rsidR="0021479E" w:rsidRPr="0076276A" w:rsidRDefault="0021479E" w:rsidP="0021479E">
      <w:pPr>
        <w:ind w:firstLine="360"/>
        <w:jc w:val="both"/>
        <w:rPr>
          <w:sz w:val="24"/>
          <w:szCs w:val="24"/>
        </w:rPr>
      </w:pPr>
      <w:r w:rsidRPr="0076276A">
        <w:rPr>
          <w:sz w:val="24"/>
          <w:szCs w:val="24"/>
        </w:rPr>
        <w:t>3) встановлювати на  відкритих вікнах  будинків, будівель і споруд та інших місцях радіоапаратуру і включати її на значну потужність протягом доби;</w:t>
      </w:r>
    </w:p>
    <w:p w:rsidR="0021479E" w:rsidRPr="0076276A" w:rsidRDefault="0021479E" w:rsidP="0021479E">
      <w:pPr>
        <w:ind w:firstLine="360"/>
        <w:jc w:val="both"/>
        <w:rPr>
          <w:sz w:val="24"/>
          <w:szCs w:val="24"/>
        </w:rPr>
      </w:pPr>
      <w:r w:rsidRPr="0076276A">
        <w:rPr>
          <w:sz w:val="24"/>
          <w:szCs w:val="24"/>
        </w:rPr>
        <w:t>4) проводити реконструкції доріг та збільшувати пропускну спроможність та якісний склад автотранспортних потоків без узгодження з органом СЕС;</w:t>
      </w:r>
    </w:p>
    <w:p w:rsidR="0021479E" w:rsidRPr="0076276A" w:rsidRDefault="0021479E" w:rsidP="0021479E">
      <w:pPr>
        <w:ind w:firstLine="360"/>
        <w:jc w:val="both"/>
        <w:rPr>
          <w:sz w:val="24"/>
          <w:szCs w:val="24"/>
        </w:rPr>
      </w:pPr>
      <w:r w:rsidRPr="0076276A">
        <w:rPr>
          <w:sz w:val="24"/>
          <w:szCs w:val="24"/>
        </w:rPr>
        <w:t>5) стоянка автотранспорту з постійно працюючими двигунами на території загального користування з 23.00 до 6.00.</w:t>
      </w:r>
    </w:p>
    <w:p w:rsidR="0021479E" w:rsidRPr="0076276A" w:rsidRDefault="0021479E" w:rsidP="0021479E">
      <w:pPr>
        <w:ind w:firstLine="360"/>
        <w:rPr>
          <w:sz w:val="24"/>
          <w:szCs w:val="24"/>
        </w:rPr>
      </w:pPr>
      <w:r w:rsidRPr="0076276A">
        <w:rPr>
          <w:sz w:val="24"/>
          <w:szCs w:val="24"/>
        </w:rPr>
        <w:t>     Передбачені вимоги щодо додержання тиші та обмежень певних видів діяльності, що супроводжуються шумом, не поширюються на випадки:</w:t>
      </w:r>
    </w:p>
    <w:p w:rsidR="0021479E" w:rsidRPr="0076276A" w:rsidRDefault="0021479E" w:rsidP="0021479E">
      <w:pPr>
        <w:ind w:firstLine="360"/>
        <w:jc w:val="both"/>
        <w:rPr>
          <w:sz w:val="24"/>
          <w:szCs w:val="24"/>
        </w:rPr>
      </w:pPr>
      <w:r w:rsidRPr="0076276A">
        <w:rPr>
          <w:sz w:val="24"/>
          <w:szCs w:val="24"/>
        </w:rPr>
        <w:t>1) здійснення в закритих приміщеннях будь-яких видів діяльності, що супроводжуються шумом, за умови, що виключають проникнення шуму в прилеглі приміщення, в яких постійно чи тимчасово перебувають люди;</w:t>
      </w:r>
    </w:p>
    <w:p w:rsidR="0021479E" w:rsidRPr="0076276A" w:rsidRDefault="0021479E" w:rsidP="0021479E">
      <w:pPr>
        <w:ind w:firstLine="360"/>
        <w:jc w:val="both"/>
        <w:rPr>
          <w:sz w:val="24"/>
          <w:szCs w:val="24"/>
        </w:rPr>
      </w:pPr>
      <w:r w:rsidRPr="0076276A">
        <w:rPr>
          <w:sz w:val="24"/>
          <w:szCs w:val="24"/>
        </w:rPr>
        <w:t>2) здійснення в закритих приміщеннях будь-яких видів діяльності, що супроводжуються шумом, за умови, що виключають проникнення шуму за межі таких приміщень;</w:t>
      </w:r>
    </w:p>
    <w:p w:rsidR="0021479E" w:rsidRPr="0076276A" w:rsidRDefault="0021479E" w:rsidP="0021479E">
      <w:pPr>
        <w:ind w:firstLine="360"/>
        <w:jc w:val="both"/>
        <w:rPr>
          <w:sz w:val="24"/>
          <w:szCs w:val="24"/>
        </w:rPr>
      </w:pPr>
      <w:r w:rsidRPr="0076276A">
        <w:rPr>
          <w:sz w:val="24"/>
          <w:szCs w:val="24"/>
        </w:rPr>
        <w:t>3) попередження та/або ліквідації наслідків аварій, стихійного лиха, інших надзвичайних ситуацій;</w:t>
      </w:r>
    </w:p>
    <w:p w:rsidR="0021479E" w:rsidRPr="0076276A" w:rsidRDefault="0021479E" w:rsidP="0021479E">
      <w:pPr>
        <w:ind w:firstLine="360"/>
        <w:jc w:val="both"/>
        <w:rPr>
          <w:sz w:val="24"/>
          <w:szCs w:val="24"/>
        </w:rPr>
      </w:pPr>
      <w:r w:rsidRPr="0076276A">
        <w:rPr>
          <w:sz w:val="24"/>
          <w:szCs w:val="24"/>
        </w:rPr>
        <w:t>4) надання невідкладної допомоги, попередження або припинення правопорушень;</w:t>
      </w:r>
    </w:p>
    <w:p w:rsidR="0021479E" w:rsidRPr="0076276A" w:rsidRDefault="0021479E" w:rsidP="0021479E">
      <w:pPr>
        <w:ind w:firstLine="360"/>
        <w:jc w:val="both"/>
        <w:rPr>
          <w:sz w:val="24"/>
          <w:szCs w:val="24"/>
        </w:rPr>
      </w:pPr>
      <w:r w:rsidRPr="0076276A">
        <w:rPr>
          <w:sz w:val="24"/>
          <w:szCs w:val="24"/>
        </w:rPr>
        <w:lastRenderedPageBreak/>
        <w:t>5) попередження крадіжок, пожеж, а також виконання завдань цивільної оборони;</w:t>
      </w:r>
    </w:p>
    <w:p w:rsidR="0021479E" w:rsidRPr="0076276A" w:rsidRDefault="0021479E" w:rsidP="0021479E">
      <w:pPr>
        <w:ind w:firstLine="360"/>
        <w:jc w:val="both"/>
        <w:rPr>
          <w:sz w:val="24"/>
          <w:szCs w:val="24"/>
        </w:rPr>
      </w:pPr>
      <w:r w:rsidRPr="0076276A">
        <w:rPr>
          <w:sz w:val="24"/>
          <w:szCs w:val="24"/>
        </w:rPr>
        <w:t>6) проведення зборів, мітингів, демонстрацій, походів, інших масових заходів, про які завчасно сповіщено органи виконавчої влади чи органи місцевого самоврядування;</w:t>
      </w:r>
    </w:p>
    <w:p w:rsidR="0021479E" w:rsidRPr="0076276A" w:rsidRDefault="0021479E" w:rsidP="0021479E">
      <w:pPr>
        <w:ind w:firstLine="360"/>
        <w:jc w:val="both"/>
        <w:rPr>
          <w:sz w:val="24"/>
          <w:szCs w:val="24"/>
        </w:rPr>
      </w:pPr>
      <w:r w:rsidRPr="0076276A">
        <w:rPr>
          <w:sz w:val="24"/>
          <w:szCs w:val="24"/>
        </w:rPr>
        <w:t>7) роботи обладнання і механізмів, що забезпечують життєдіяльність  громадських будівель, за умов ужиття невідкладних заходів щодо максимального обмеження проникнення шуму в прилеглі приміщення, в яких постійно чи тимчасово перебувають люди;</w:t>
      </w:r>
    </w:p>
    <w:p w:rsidR="0021479E" w:rsidRPr="0076276A" w:rsidRDefault="0021479E" w:rsidP="0021479E">
      <w:pPr>
        <w:ind w:firstLine="360"/>
        <w:jc w:val="both"/>
        <w:rPr>
          <w:sz w:val="24"/>
          <w:szCs w:val="24"/>
        </w:rPr>
      </w:pPr>
      <w:r w:rsidRPr="0076276A">
        <w:rPr>
          <w:sz w:val="24"/>
          <w:szCs w:val="24"/>
        </w:rPr>
        <w:t>8) відзначення встановлених законом святкових і неробочих днів, інших свят відповідно до рішення селищної ради, проведення спортивних змагань;</w:t>
      </w:r>
    </w:p>
    <w:p w:rsidR="0021479E" w:rsidRPr="0076276A" w:rsidRDefault="0021479E" w:rsidP="0021479E">
      <w:pPr>
        <w:ind w:firstLine="360"/>
        <w:jc w:val="both"/>
        <w:rPr>
          <w:sz w:val="24"/>
          <w:szCs w:val="24"/>
        </w:rPr>
      </w:pPr>
      <w:r w:rsidRPr="0076276A">
        <w:rPr>
          <w:sz w:val="24"/>
          <w:szCs w:val="24"/>
        </w:rPr>
        <w:t>9) проведення салютів, феєрверків, інших заходів із використанням вибухових речовин і піротехнічних засобів у заборонений час за погодженням із уповноваженим органом селищної ради.</w:t>
      </w:r>
    </w:p>
    <w:p w:rsidR="0021479E" w:rsidRPr="0076276A" w:rsidRDefault="0021479E" w:rsidP="0021479E">
      <w:pPr>
        <w:ind w:firstLine="360"/>
        <w:rPr>
          <w:sz w:val="24"/>
          <w:szCs w:val="24"/>
        </w:rPr>
      </w:pPr>
      <w:r w:rsidRPr="0076276A">
        <w:rPr>
          <w:sz w:val="24"/>
          <w:szCs w:val="24"/>
        </w:rPr>
        <w:t>4.8. Обмеження при використанні об'єктів благоустрою території.</w:t>
      </w:r>
    </w:p>
    <w:p w:rsidR="0021479E" w:rsidRPr="0076276A" w:rsidRDefault="0021479E" w:rsidP="0021479E">
      <w:pPr>
        <w:ind w:firstLine="360"/>
        <w:rPr>
          <w:sz w:val="24"/>
          <w:szCs w:val="24"/>
        </w:rPr>
      </w:pPr>
      <w:r w:rsidRPr="0076276A">
        <w:rPr>
          <w:sz w:val="24"/>
          <w:szCs w:val="24"/>
        </w:rPr>
        <w:t>      На об'єктах благоустрою забороняється:</w:t>
      </w:r>
    </w:p>
    <w:p w:rsidR="0021479E" w:rsidRPr="0076276A" w:rsidRDefault="0021479E" w:rsidP="0021479E">
      <w:pPr>
        <w:ind w:firstLine="360"/>
        <w:jc w:val="both"/>
        <w:rPr>
          <w:sz w:val="24"/>
          <w:szCs w:val="24"/>
        </w:rPr>
      </w:pPr>
      <w:r w:rsidRPr="0076276A">
        <w:rPr>
          <w:sz w:val="24"/>
          <w:szCs w:val="24"/>
        </w:rPr>
        <w:t>1) виконувати земляні, будівельні та інші роботи без дозволу, виданого в установленому законодавством порядку;</w:t>
      </w:r>
    </w:p>
    <w:p w:rsidR="0021479E" w:rsidRPr="0076276A" w:rsidRDefault="0021479E" w:rsidP="0021479E">
      <w:pPr>
        <w:ind w:firstLine="360"/>
        <w:jc w:val="both"/>
        <w:rPr>
          <w:sz w:val="24"/>
          <w:szCs w:val="24"/>
        </w:rPr>
      </w:pPr>
      <w:r w:rsidRPr="0076276A">
        <w:rPr>
          <w:sz w:val="24"/>
          <w:szCs w:val="24"/>
        </w:rPr>
        <w:t>2) вчиняти дії, що негативно впливають на зовнішній вигляд будівель і споруд, у тому числі робити написи, малюнки на стінах та парканах;</w:t>
      </w:r>
    </w:p>
    <w:p w:rsidR="0021479E" w:rsidRPr="0076276A" w:rsidRDefault="0021479E" w:rsidP="0021479E">
      <w:pPr>
        <w:ind w:firstLine="360"/>
        <w:jc w:val="both"/>
        <w:rPr>
          <w:sz w:val="24"/>
          <w:szCs w:val="24"/>
        </w:rPr>
      </w:pPr>
      <w:r w:rsidRPr="0076276A">
        <w:rPr>
          <w:sz w:val="24"/>
          <w:szCs w:val="24"/>
        </w:rPr>
        <w:t>3) самовільно влаштовувати городи, створювати, пошкоджувати або знищувати газони, самовільно висаджувати та знищувати дерева, кущі тощо;</w:t>
      </w:r>
    </w:p>
    <w:p w:rsidR="0021479E" w:rsidRPr="0076276A" w:rsidRDefault="0021479E" w:rsidP="0021479E">
      <w:pPr>
        <w:ind w:firstLine="360"/>
        <w:jc w:val="both"/>
        <w:rPr>
          <w:sz w:val="24"/>
          <w:szCs w:val="24"/>
        </w:rPr>
      </w:pPr>
      <w:r w:rsidRPr="0076276A">
        <w:rPr>
          <w:sz w:val="24"/>
          <w:szCs w:val="24"/>
        </w:rPr>
        <w:t>4) вивозити та звалювати в не відведених для цього місцях відходи, траву, гілки, деревину, листя, сніг, влаштовувати звалища;</w:t>
      </w:r>
    </w:p>
    <w:p w:rsidR="0021479E" w:rsidRPr="0076276A" w:rsidRDefault="0021479E" w:rsidP="0021479E">
      <w:pPr>
        <w:ind w:firstLine="360"/>
        <w:jc w:val="both"/>
        <w:rPr>
          <w:sz w:val="24"/>
          <w:szCs w:val="24"/>
        </w:rPr>
      </w:pPr>
      <w:r w:rsidRPr="0076276A">
        <w:rPr>
          <w:sz w:val="24"/>
          <w:szCs w:val="24"/>
        </w:rPr>
        <w:t>5) забруднювати довкілля, місця загального користування, засмічувати побутовими відходами, недопалками тощо;</w:t>
      </w:r>
    </w:p>
    <w:p w:rsidR="0021479E" w:rsidRPr="0076276A" w:rsidRDefault="0021479E" w:rsidP="0021479E">
      <w:pPr>
        <w:ind w:firstLine="360"/>
        <w:jc w:val="both"/>
        <w:rPr>
          <w:sz w:val="24"/>
          <w:szCs w:val="24"/>
        </w:rPr>
      </w:pPr>
      <w:r w:rsidRPr="0076276A">
        <w:rPr>
          <w:sz w:val="24"/>
          <w:szCs w:val="24"/>
        </w:rPr>
        <w:t>6) захаращувати пожежні проїзди;</w:t>
      </w:r>
    </w:p>
    <w:p w:rsidR="0021479E" w:rsidRPr="0076276A" w:rsidRDefault="0021479E" w:rsidP="0021479E">
      <w:pPr>
        <w:ind w:firstLine="360"/>
        <w:jc w:val="both"/>
        <w:rPr>
          <w:sz w:val="24"/>
          <w:szCs w:val="24"/>
        </w:rPr>
      </w:pPr>
      <w:r w:rsidRPr="0076276A">
        <w:rPr>
          <w:sz w:val="24"/>
          <w:szCs w:val="24"/>
        </w:rPr>
        <w:t>7) складувати будівельні матеріали, конструкції, обладнання за межами будівельних майданчиків;</w:t>
      </w:r>
    </w:p>
    <w:p w:rsidR="0021479E" w:rsidRPr="0076276A" w:rsidRDefault="0021479E" w:rsidP="0021479E">
      <w:pPr>
        <w:ind w:firstLine="360"/>
        <w:jc w:val="both"/>
        <w:rPr>
          <w:sz w:val="24"/>
          <w:szCs w:val="24"/>
        </w:rPr>
      </w:pPr>
      <w:r w:rsidRPr="0076276A">
        <w:rPr>
          <w:sz w:val="24"/>
          <w:szCs w:val="24"/>
        </w:rPr>
        <w:t>8) захаращувати території будівельними та іншими матеріалами, конструкціями, сміттям, побутовими відходами, відходами виробництва, накопиченням снігу та льоду тощо;</w:t>
      </w:r>
    </w:p>
    <w:p w:rsidR="0021479E" w:rsidRPr="0076276A" w:rsidRDefault="0021479E" w:rsidP="0021479E">
      <w:pPr>
        <w:ind w:firstLine="360"/>
        <w:jc w:val="both"/>
        <w:rPr>
          <w:sz w:val="24"/>
          <w:szCs w:val="24"/>
        </w:rPr>
      </w:pPr>
      <w:r w:rsidRPr="0076276A">
        <w:rPr>
          <w:sz w:val="24"/>
          <w:szCs w:val="24"/>
        </w:rPr>
        <w:t>9) порушувати правила складування, зберігання, розміщення, транспортування, утилізації та використання відходів;</w:t>
      </w:r>
    </w:p>
    <w:p w:rsidR="0021479E" w:rsidRPr="0076276A" w:rsidRDefault="0021479E" w:rsidP="0021479E">
      <w:pPr>
        <w:ind w:firstLine="360"/>
        <w:jc w:val="both"/>
        <w:rPr>
          <w:sz w:val="24"/>
          <w:szCs w:val="24"/>
        </w:rPr>
      </w:pPr>
      <w:r w:rsidRPr="0076276A">
        <w:rPr>
          <w:sz w:val="24"/>
          <w:szCs w:val="24"/>
        </w:rPr>
        <w:t>10) використовувати не за призначенням контейнери та урни для збору сміття та твердих побутових відходів;</w:t>
      </w:r>
    </w:p>
    <w:p w:rsidR="0021479E" w:rsidRPr="0076276A" w:rsidRDefault="0021479E" w:rsidP="0021479E">
      <w:pPr>
        <w:ind w:firstLine="360"/>
        <w:jc w:val="both"/>
        <w:rPr>
          <w:sz w:val="24"/>
          <w:szCs w:val="24"/>
        </w:rPr>
      </w:pPr>
      <w:r w:rsidRPr="0076276A">
        <w:rPr>
          <w:sz w:val="24"/>
          <w:szCs w:val="24"/>
        </w:rPr>
        <w:t>13) наклеювати оголошення та інформаційно-агітаційні плакати, рекламу, листівки тощо у невизначених спеціально для цього місцях;</w:t>
      </w:r>
    </w:p>
    <w:p w:rsidR="0021479E" w:rsidRPr="0076276A" w:rsidRDefault="0021479E" w:rsidP="0021479E">
      <w:pPr>
        <w:ind w:firstLine="360"/>
        <w:jc w:val="both"/>
        <w:rPr>
          <w:sz w:val="24"/>
          <w:szCs w:val="24"/>
        </w:rPr>
      </w:pPr>
      <w:r w:rsidRPr="0076276A">
        <w:rPr>
          <w:sz w:val="24"/>
          <w:szCs w:val="24"/>
        </w:rPr>
        <w:t>14) самовільно встановлювати об'єкти зовнішньої реклами, торговельні лотки, павільйони, кіоски тощо;</w:t>
      </w:r>
    </w:p>
    <w:p w:rsidR="0021479E" w:rsidRPr="0076276A" w:rsidRDefault="0021479E" w:rsidP="0021479E">
      <w:pPr>
        <w:ind w:firstLine="360"/>
        <w:jc w:val="both"/>
        <w:rPr>
          <w:sz w:val="24"/>
          <w:szCs w:val="24"/>
        </w:rPr>
      </w:pPr>
      <w:r w:rsidRPr="0076276A">
        <w:rPr>
          <w:sz w:val="24"/>
          <w:szCs w:val="24"/>
        </w:rPr>
        <w:t>15) встановлювати технічні засоби регулювання дорожнього руху без погодження з відповідними органами Міністерства внутрішніх справ України;</w:t>
      </w:r>
    </w:p>
    <w:p w:rsidR="0021479E" w:rsidRPr="0076276A" w:rsidRDefault="0021479E" w:rsidP="0021479E">
      <w:pPr>
        <w:ind w:firstLine="360"/>
        <w:jc w:val="both"/>
        <w:rPr>
          <w:sz w:val="24"/>
          <w:szCs w:val="24"/>
        </w:rPr>
      </w:pPr>
      <w:r w:rsidRPr="0076276A">
        <w:rPr>
          <w:sz w:val="24"/>
          <w:szCs w:val="24"/>
        </w:rPr>
        <w:t>17) випасати худобу, вигулювати та дресирувати тварин у не відведених для цього місцях, залишати на об’єктах благоустрою та їх елементах фекалії тварин;</w:t>
      </w:r>
    </w:p>
    <w:p w:rsidR="0021479E" w:rsidRPr="0076276A" w:rsidRDefault="0021479E" w:rsidP="0021479E">
      <w:pPr>
        <w:ind w:firstLine="360"/>
        <w:jc w:val="both"/>
        <w:rPr>
          <w:sz w:val="24"/>
          <w:szCs w:val="24"/>
        </w:rPr>
      </w:pPr>
      <w:r w:rsidRPr="0076276A">
        <w:rPr>
          <w:sz w:val="24"/>
          <w:szCs w:val="24"/>
        </w:rPr>
        <w:t>18) здійснювати ремонт, обслуговування та миття транспортних засобів, машин, механізмів у не відведених для цього місцях (крім випадків проведення негайного ремонту при аварійній зупинці);</w:t>
      </w:r>
    </w:p>
    <w:p w:rsidR="0021479E" w:rsidRPr="0076276A" w:rsidRDefault="0021479E" w:rsidP="0021479E">
      <w:pPr>
        <w:ind w:firstLine="360"/>
        <w:jc w:val="both"/>
        <w:rPr>
          <w:sz w:val="24"/>
          <w:szCs w:val="24"/>
        </w:rPr>
      </w:pPr>
      <w:r w:rsidRPr="0076276A">
        <w:rPr>
          <w:sz w:val="24"/>
          <w:szCs w:val="24"/>
        </w:rPr>
        <w:t xml:space="preserve">19) самовільно підключатися до мереж водопостачання, зливової та </w:t>
      </w:r>
      <w:proofErr w:type="spellStart"/>
      <w:r w:rsidRPr="0076276A">
        <w:rPr>
          <w:sz w:val="24"/>
          <w:szCs w:val="24"/>
        </w:rPr>
        <w:t>госппобутової</w:t>
      </w:r>
      <w:proofErr w:type="spellEnd"/>
      <w:r w:rsidRPr="0076276A">
        <w:rPr>
          <w:sz w:val="24"/>
          <w:szCs w:val="24"/>
        </w:rPr>
        <w:t xml:space="preserve"> каналізації;</w:t>
      </w:r>
    </w:p>
    <w:p w:rsidR="0021479E" w:rsidRPr="0076276A" w:rsidRDefault="0021479E" w:rsidP="0021479E">
      <w:pPr>
        <w:ind w:firstLine="360"/>
        <w:jc w:val="both"/>
        <w:rPr>
          <w:sz w:val="24"/>
          <w:szCs w:val="24"/>
        </w:rPr>
      </w:pPr>
      <w:r w:rsidRPr="0076276A">
        <w:rPr>
          <w:sz w:val="24"/>
          <w:szCs w:val="24"/>
        </w:rPr>
        <w:t>20) самовільно займати земельні ділянки і використовувати їх при відсутності документа, що засвідчує право на використання та володіння землею;</w:t>
      </w:r>
    </w:p>
    <w:p w:rsidR="0021479E" w:rsidRPr="0076276A" w:rsidRDefault="0021479E" w:rsidP="0021479E">
      <w:pPr>
        <w:ind w:firstLine="360"/>
        <w:jc w:val="both"/>
        <w:rPr>
          <w:sz w:val="24"/>
          <w:szCs w:val="24"/>
        </w:rPr>
      </w:pPr>
      <w:r w:rsidRPr="0076276A">
        <w:rPr>
          <w:sz w:val="24"/>
          <w:szCs w:val="24"/>
        </w:rPr>
        <w:t>21) використовувати земельні ділянки не за цільовим призначенням;</w:t>
      </w:r>
    </w:p>
    <w:p w:rsidR="0021479E" w:rsidRPr="0076276A" w:rsidRDefault="0021479E" w:rsidP="0021479E">
      <w:pPr>
        <w:ind w:firstLine="360"/>
        <w:jc w:val="both"/>
        <w:rPr>
          <w:sz w:val="24"/>
          <w:szCs w:val="24"/>
        </w:rPr>
      </w:pPr>
      <w:r w:rsidRPr="0076276A">
        <w:rPr>
          <w:sz w:val="24"/>
          <w:szCs w:val="24"/>
        </w:rPr>
        <w:t>22) здійснювати діяльність, яка негативно впливає на довкілля при відсутності позитивного висновку державної екологічної експертизи проектної документації об’єктів будівництва, реконструкції;</w:t>
      </w:r>
    </w:p>
    <w:p w:rsidR="0021479E" w:rsidRPr="0076276A" w:rsidRDefault="0021479E" w:rsidP="0021479E">
      <w:pPr>
        <w:ind w:firstLine="360"/>
        <w:jc w:val="both"/>
        <w:rPr>
          <w:sz w:val="24"/>
          <w:szCs w:val="24"/>
        </w:rPr>
      </w:pPr>
      <w:r w:rsidRPr="0076276A">
        <w:rPr>
          <w:sz w:val="24"/>
          <w:szCs w:val="24"/>
        </w:rPr>
        <w:t>23) здійснювати викиди забруднюючих речовин в атмосферне повітря без відповідного на те дозволу;</w:t>
      </w:r>
    </w:p>
    <w:p w:rsidR="0021479E" w:rsidRPr="0076276A" w:rsidRDefault="0021479E" w:rsidP="0021479E">
      <w:pPr>
        <w:ind w:firstLine="360"/>
        <w:jc w:val="both"/>
        <w:rPr>
          <w:sz w:val="24"/>
          <w:szCs w:val="24"/>
        </w:rPr>
      </w:pPr>
      <w:r w:rsidRPr="0076276A">
        <w:rPr>
          <w:sz w:val="24"/>
          <w:szCs w:val="24"/>
        </w:rPr>
        <w:t>24) засмічувати водні об’єкти та забруднювати водні ресурси;</w:t>
      </w:r>
    </w:p>
    <w:p w:rsidR="0021479E" w:rsidRPr="0076276A" w:rsidRDefault="0021479E" w:rsidP="0021479E">
      <w:pPr>
        <w:ind w:firstLine="360"/>
        <w:jc w:val="both"/>
        <w:rPr>
          <w:sz w:val="24"/>
          <w:szCs w:val="24"/>
        </w:rPr>
      </w:pPr>
      <w:r w:rsidRPr="0076276A">
        <w:rPr>
          <w:sz w:val="24"/>
          <w:szCs w:val="24"/>
        </w:rPr>
        <w:lastRenderedPageBreak/>
        <w:t>25) забороняється перевищення норм забруднення атмосферного повітря та рівня шуму, у тому числі від транспортних засобів;</w:t>
      </w:r>
    </w:p>
    <w:p w:rsidR="0021479E" w:rsidRPr="0076276A" w:rsidRDefault="0021479E" w:rsidP="0021479E">
      <w:pPr>
        <w:ind w:firstLine="360"/>
        <w:jc w:val="both"/>
        <w:rPr>
          <w:sz w:val="24"/>
          <w:szCs w:val="24"/>
        </w:rPr>
      </w:pPr>
      <w:r w:rsidRPr="0076276A">
        <w:rPr>
          <w:sz w:val="24"/>
          <w:szCs w:val="24"/>
        </w:rPr>
        <w:t>26) забороняється вчиняти дії, які можуть привести до підтоплення територій та спровокувати зсувні процеси;</w:t>
      </w:r>
    </w:p>
    <w:p w:rsidR="0021479E" w:rsidRPr="0076276A" w:rsidRDefault="0021479E" w:rsidP="0021479E">
      <w:pPr>
        <w:ind w:firstLine="360"/>
        <w:jc w:val="both"/>
        <w:rPr>
          <w:sz w:val="24"/>
          <w:szCs w:val="24"/>
        </w:rPr>
      </w:pPr>
      <w:r w:rsidRPr="0076276A">
        <w:rPr>
          <w:sz w:val="24"/>
          <w:szCs w:val="24"/>
        </w:rPr>
        <w:t>27) вчиняти дії, що тягнуть порушення умов благоустрою, пошкодження (руйнування чи псування) вулично-дорожньої мережі, інших об'єктів та елементів благоустрою, ускладнення умов руху пішоходів та транспорту, та інші дії, заборонені цими Правилами, чинним законодавством України.</w:t>
      </w:r>
    </w:p>
    <w:p w:rsidR="0021479E" w:rsidRPr="0076276A" w:rsidRDefault="0021479E" w:rsidP="0021479E">
      <w:pPr>
        <w:ind w:firstLine="360"/>
        <w:jc w:val="both"/>
        <w:rPr>
          <w:sz w:val="24"/>
          <w:szCs w:val="24"/>
        </w:rPr>
      </w:pPr>
      <w:r w:rsidRPr="0076276A">
        <w:rPr>
          <w:sz w:val="24"/>
          <w:szCs w:val="24"/>
        </w:rPr>
        <w:t>28) забороняється здійснювати стихійну торгівлю продуктами харчування та будь-якими іншими товарами.</w:t>
      </w:r>
    </w:p>
    <w:p w:rsidR="0021479E" w:rsidRPr="0076276A" w:rsidRDefault="0021479E" w:rsidP="0021479E">
      <w:pPr>
        <w:ind w:firstLine="360"/>
        <w:rPr>
          <w:sz w:val="24"/>
          <w:szCs w:val="24"/>
        </w:rPr>
      </w:pPr>
      <w:r w:rsidRPr="0076276A">
        <w:rPr>
          <w:sz w:val="24"/>
          <w:szCs w:val="24"/>
        </w:rPr>
        <w:t>4.9. Обмеження щодо куріння тютюнових виробів</w:t>
      </w:r>
    </w:p>
    <w:p w:rsidR="0021479E" w:rsidRPr="0076276A" w:rsidRDefault="0021479E" w:rsidP="0021479E">
      <w:pPr>
        <w:ind w:firstLine="360"/>
        <w:jc w:val="both"/>
        <w:rPr>
          <w:sz w:val="24"/>
          <w:szCs w:val="24"/>
        </w:rPr>
      </w:pPr>
      <w:r w:rsidRPr="0076276A">
        <w:rPr>
          <w:sz w:val="24"/>
          <w:szCs w:val="24"/>
        </w:rPr>
        <w:t>         Забороняється куріння тютюнових виробів на робочих місцях та в громадських місцях (за винятком місць, спеціально для цього відведених), а саме:</w:t>
      </w:r>
    </w:p>
    <w:p w:rsidR="0021479E" w:rsidRPr="0076276A" w:rsidRDefault="0021479E" w:rsidP="0021479E">
      <w:pPr>
        <w:ind w:firstLine="360"/>
        <w:jc w:val="both"/>
        <w:rPr>
          <w:sz w:val="24"/>
          <w:szCs w:val="24"/>
        </w:rPr>
      </w:pPr>
      <w:r w:rsidRPr="0076276A">
        <w:rPr>
          <w:sz w:val="24"/>
          <w:szCs w:val="24"/>
        </w:rPr>
        <w:t>- в будівлях, спорудах (їх частинах), які доступні або відкриті для населення  вільно чи за запрошенням,;</w:t>
      </w:r>
    </w:p>
    <w:p w:rsidR="0021479E" w:rsidRPr="0076276A" w:rsidRDefault="0021479E" w:rsidP="0021479E">
      <w:pPr>
        <w:ind w:firstLine="360"/>
        <w:jc w:val="both"/>
        <w:rPr>
          <w:sz w:val="24"/>
          <w:szCs w:val="24"/>
        </w:rPr>
      </w:pPr>
      <w:r w:rsidRPr="0076276A">
        <w:rPr>
          <w:sz w:val="24"/>
          <w:szCs w:val="24"/>
        </w:rPr>
        <w:t>-  на стадіонах;</w:t>
      </w:r>
    </w:p>
    <w:p w:rsidR="0021479E" w:rsidRPr="0076276A" w:rsidRDefault="0021479E" w:rsidP="0021479E">
      <w:pPr>
        <w:ind w:firstLine="360"/>
        <w:jc w:val="both"/>
        <w:rPr>
          <w:sz w:val="24"/>
          <w:szCs w:val="24"/>
        </w:rPr>
      </w:pPr>
      <w:r w:rsidRPr="0076276A">
        <w:rPr>
          <w:sz w:val="24"/>
          <w:szCs w:val="24"/>
        </w:rPr>
        <w:t>-  на територіях закладів освіти;</w:t>
      </w:r>
    </w:p>
    <w:p w:rsidR="0021479E" w:rsidRPr="0076276A" w:rsidRDefault="0021479E" w:rsidP="0021479E">
      <w:pPr>
        <w:ind w:firstLine="360"/>
        <w:jc w:val="both"/>
        <w:rPr>
          <w:sz w:val="24"/>
          <w:szCs w:val="24"/>
        </w:rPr>
      </w:pPr>
      <w:r w:rsidRPr="0076276A">
        <w:rPr>
          <w:sz w:val="24"/>
          <w:szCs w:val="24"/>
        </w:rPr>
        <w:t xml:space="preserve">- на територіях та безпосередньо поряд з територіями дитячих майданчиків, майданчиків       </w:t>
      </w:r>
    </w:p>
    <w:p w:rsidR="0021479E" w:rsidRPr="0076276A" w:rsidRDefault="0021479E" w:rsidP="0021479E">
      <w:pPr>
        <w:ind w:firstLine="360"/>
        <w:jc w:val="both"/>
        <w:rPr>
          <w:sz w:val="24"/>
          <w:szCs w:val="24"/>
        </w:rPr>
      </w:pPr>
      <w:r w:rsidRPr="0076276A">
        <w:rPr>
          <w:sz w:val="24"/>
          <w:szCs w:val="24"/>
        </w:rPr>
        <w:t xml:space="preserve">    для відпочинку та дозвілля;</w:t>
      </w:r>
    </w:p>
    <w:p w:rsidR="0021479E" w:rsidRPr="0076276A" w:rsidRDefault="0021479E" w:rsidP="0021479E">
      <w:pPr>
        <w:ind w:firstLine="360"/>
        <w:jc w:val="both"/>
        <w:rPr>
          <w:sz w:val="24"/>
          <w:szCs w:val="24"/>
        </w:rPr>
      </w:pPr>
      <w:r w:rsidRPr="0076276A">
        <w:rPr>
          <w:sz w:val="24"/>
          <w:szCs w:val="24"/>
        </w:rPr>
        <w:t>-  у приміщеннях  органів місцевого самоврядування, інших державних установ.</w:t>
      </w:r>
    </w:p>
    <w:p w:rsidR="0021479E" w:rsidRPr="0076276A" w:rsidRDefault="0021479E" w:rsidP="0021479E">
      <w:pPr>
        <w:ind w:firstLine="360"/>
        <w:jc w:val="both"/>
        <w:rPr>
          <w:sz w:val="24"/>
          <w:szCs w:val="24"/>
        </w:rPr>
      </w:pPr>
      <w:r w:rsidRPr="0076276A">
        <w:rPr>
          <w:sz w:val="24"/>
          <w:szCs w:val="24"/>
        </w:rPr>
        <w:t>        Власник або уповноважені ним особи, чи орендарі відповідних споруд, окремих приміщень зобов'язані відвести спеціальні місця для куріння, обладнані витяжною вентиляцією чи іншими засобами для видалення тютюнового диму, а також розмістити наочну інформацію про розташування таких місць та про шкоду, якої завдають здоров'ю людини куріння тютюнових виробів чи інші способи їх вживання. Законом можуть встановлюватися й інші обмеження щодо місць вживання тютюнових виробів.</w:t>
      </w:r>
    </w:p>
    <w:p w:rsidR="0021479E" w:rsidRPr="0076276A" w:rsidRDefault="0021479E" w:rsidP="0021479E">
      <w:pPr>
        <w:ind w:firstLine="360"/>
        <w:jc w:val="both"/>
        <w:rPr>
          <w:sz w:val="24"/>
          <w:szCs w:val="24"/>
        </w:rPr>
      </w:pPr>
      <w:r w:rsidRPr="0076276A">
        <w:rPr>
          <w:sz w:val="24"/>
          <w:szCs w:val="24"/>
        </w:rPr>
        <w:t>       У громадських місцях для осіб, які не курять, відводиться не менше ніж 50 відсотків площі цих громадських місць, розміщеної так, щоб тютюновий дим не поширювався на цю територію.</w:t>
      </w:r>
    </w:p>
    <w:p w:rsidR="0021479E" w:rsidRPr="0076276A" w:rsidRDefault="0021479E" w:rsidP="0021479E">
      <w:pPr>
        <w:ind w:firstLine="360"/>
        <w:jc w:val="both"/>
        <w:rPr>
          <w:sz w:val="24"/>
          <w:szCs w:val="24"/>
        </w:rPr>
      </w:pPr>
      <w:r w:rsidRPr="0076276A">
        <w:rPr>
          <w:sz w:val="24"/>
          <w:szCs w:val="24"/>
        </w:rPr>
        <w:t>4.10. Обмеження (обтяження) на використання земельних ділянок об'єктів благоустрою</w:t>
      </w:r>
    </w:p>
    <w:p w:rsidR="0021479E" w:rsidRPr="0076276A" w:rsidRDefault="0021479E" w:rsidP="0021479E">
      <w:pPr>
        <w:ind w:firstLine="360"/>
        <w:jc w:val="both"/>
        <w:rPr>
          <w:sz w:val="24"/>
          <w:szCs w:val="24"/>
        </w:rPr>
      </w:pPr>
      <w:r w:rsidRPr="0076276A">
        <w:rPr>
          <w:sz w:val="24"/>
          <w:szCs w:val="24"/>
        </w:rPr>
        <w:t>       На використання власником або землекористувачем земельної ділянки або її частини може бути встановлено обмеження (обтяження) в обсязі, передбаченому законом або договором. Перехід права власності або права користування земельною ділянкою не припиняє встановленого обмеження (обтяження).</w:t>
      </w:r>
    </w:p>
    <w:p w:rsidR="0021479E" w:rsidRPr="0076276A" w:rsidRDefault="0021479E" w:rsidP="0021479E">
      <w:pPr>
        <w:ind w:firstLine="360"/>
        <w:jc w:val="both"/>
        <w:rPr>
          <w:sz w:val="24"/>
          <w:szCs w:val="24"/>
        </w:rPr>
      </w:pPr>
      <w:r w:rsidRPr="0076276A">
        <w:rPr>
          <w:sz w:val="24"/>
          <w:szCs w:val="24"/>
        </w:rPr>
        <w:t>      Право на земельну ділянку може бути обмежено законом або договором у випадках, передбачених Земельним кодексом України, а також інших випадках, встановлених законом.</w:t>
      </w:r>
    </w:p>
    <w:p w:rsidR="0021479E" w:rsidRPr="0076276A" w:rsidRDefault="0021479E" w:rsidP="0021479E">
      <w:pPr>
        <w:ind w:firstLine="360"/>
        <w:jc w:val="both"/>
        <w:rPr>
          <w:sz w:val="24"/>
          <w:szCs w:val="24"/>
        </w:rPr>
      </w:pPr>
      <w:r w:rsidRPr="0076276A">
        <w:rPr>
          <w:sz w:val="24"/>
          <w:szCs w:val="24"/>
        </w:rPr>
        <w:t>      Правовий режим земель охоронних зон визначається законодавством України. Охоронні зони створюються:</w:t>
      </w:r>
    </w:p>
    <w:p w:rsidR="0021479E" w:rsidRPr="0076276A" w:rsidRDefault="0021479E" w:rsidP="0021479E">
      <w:pPr>
        <w:ind w:firstLine="360"/>
        <w:jc w:val="both"/>
        <w:rPr>
          <w:sz w:val="24"/>
          <w:szCs w:val="24"/>
        </w:rPr>
      </w:pPr>
      <w:r w:rsidRPr="0076276A">
        <w:rPr>
          <w:sz w:val="24"/>
          <w:szCs w:val="24"/>
        </w:rPr>
        <w:t>1) навколо особливо цінних природних об'єктів, об'єктів культурної спадщини з метою охорони і захисту їх від несприятливих антропогенних впливів;</w:t>
      </w:r>
    </w:p>
    <w:p w:rsidR="0021479E" w:rsidRPr="0076276A" w:rsidRDefault="0021479E" w:rsidP="0021479E">
      <w:pPr>
        <w:ind w:firstLine="360"/>
        <w:jc w:val="both"/>
        <w:rPr>
          <w:sz w:val="24"/>
          <w:szCs w:val="24"/>
        </w:rPr>
      </w:pPr>
      <w:r w:rsidRPr="0076276A">
        <w:rPr>
          <w:sz w:val="24"/>
          <w:szCs w:val="24"/>
        </w:rPr>
        <w:t>2) уздовж ліній зв'язку, електропередач, земель транспорту  запобігання ушкодження, а також зменшення їх негативного впливу на людей та довкілля, суміжні землі та інші природні об'єкти.</w:t>
      </w:r>
    </w:p>
    <w:p w:rsidR="0021479E" w:rsidRPr="0076276A" w:rsidRDefault="0021479E" w:rsidP="0021479E">
      <w:pPr>
        <w:ind w:firstLine="360"/>
        <w:jc w:val="both"/>
        <w:rPr>
          <w:sz w:val="24"/>
          <w:szCs w:val="24"/>
        </w:rPr>
      </w:pPr>
      <w:r w:rsidRPr="0076276A">
        <w:rPr>
          <w:sz w:val="24"/>
          <w:szCs w:val="24"/>
        </w:rPr>
        <w:t>      Правовий режим земель зон санітарної охорони визначається законодавством України. Зони санітарної охорони створюються навколо об'єктів, де є підземні та відкриті джерела водопостачання, водозабірні та водоочисні споруди, водоводи, об'єкти оздоровчого призначення та інші, для їх санітарно-епідеміологічної захищеності. У межах зон санітарної охорони забороняється діяльність, яка може призвести 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w:t>
      </w:r>
    </w:p>
    <w:p w:rsidR="0021479E" w:rsidRPr="0076276A" w:rsidRDefault="0021479E" w:rsidP="0021479E">
      <w:pPr>
        <w:ind w:firstLine="360"/>
        <w:jc w:val="both"/>
        <w:rPr>
          <w:sz w:val="24"/>
          <w:szCs w:val="24"/>
        </w:rPr>
      </w:pPr>
      <w:r w:rsidRPr="0076276A">
        <w:rPr>
          <w:sz w:val="24"/>
          <w:szCs w:val="24"/>
        </w:rPr>
        <w:t>У межах санітарно-захисних зон забороняється будівництво житлових об'єктів, об'єктів соціальної інфраструктури та інших об'єктів, пов'язаних з постійним перебуванням людей.</w:t>
      </w:r>
    </w:p>
    <w:p w:rsidR="0021479E" w:rsidRPr="0076276A" w:rsidRDefault="0021479E" w:rsidP="0021479E">
      <w:pPr>
        <w:ind w:firstLine="360"/>
        <w:jc w:val="both"/>
        <w:rPr>
          <w:sz w:val="24"/>
          <w:szCs w:val="24"/>
        </w:rPr>
      </w:pPr>
      <w:r w:rsidRPr="0076276A">
        <w:rPr>
          <w:sz w:val="24"/>
          <w:szCs w:val="24"/>
        </w:rPr>
        <w:lastRenderedPageBreak/>
        <w:t>        Прибережні захисні смуги є природоохоронною територією з режимом обмеженої господарської діяльності. У прибережних захисних смугах уздовж річок, навколо водоймищ забороняється:</w:t>
      </w:r>
    </w:p>
    <w:p w:rsidR="0021479E" w:rsidRPr="0076276A" w:rsidRDefault="0021479E" w:rsidP="0021479E">
      <w:pPr>
        <w:ind w:firstLine="360"/>
        <w:jc w:val="both"/>
        <w:rPr>
          <w:sz w:val="24"/>
          <w:szCs w:val="24"/>
        </w:rPr>
      </w:pPr>
      <w:r w:rsidRPr="0076276A">
        <w:rPr>
          <w:sz w:val="24"/>
          <w:szCs w:val="24"/>
        </w:rPr>
        <w:t>1) розорювання земель (крім підготовки ґрунту для залуження і залісення), а також садівництво та городництво;</w:t>
      </w:r>
    </w:p>
    <w:p w:rsidR="0021479E" w:rsidRPr="0076276A" w:rsidRDefault="0021479E" w:rsidP="0021479E">
      <w:pPr>
        <w:ind w:firstLine="360"/>
        <w:jc w:val="both"/>
        <w:rPr>
          <w:sz w:val="24"/>
          <w:szCs w:val="24"/>
        </w:rPr>
      </w:pPr>
      <w:r w:rsidRPr="0076276A">
        <w:rPr>
          <w:sz w:val="24"/>
          <w:szCs w:val="24"/>
        </w:rPr>
        <w:t xml:space="preserve">2) зберігання залишків від тварин, складування тирси та </w:t>
      </w:r>
      <w:proofErr w:type="spellStart"/>
      <w:r w:rsidRPr="0076276A">
        <w:rPr>
          <w:sz w:val="24"/>
          <w:szCs w:val="24"/>
        </w:rPr>
        <w:t>пиловідходів</w:t>
      </w:r>
      <w:proofErr w:type="spellEnd"/>
      <w:r w:rsidRPr="0076276A">
        <w:rPr>
          <w:sz w:val="24"/>
          <w:szCs w:val="24"/>
        </w:rPr>
        <w:t>;</w:t>
      </w:r>
    </w:p>
    <w:p w:rsidR="0021479E" w:rsidRPr="0076276A" w:rsidRDefault="0021479E" w:rsidP="0021479E">
      <w:pPr>
        <w:ind w:firstLine="360"/>
        <w:jc w:val="both"/>
        <w:rPr>
          <w:sz w:val="24"/>
          <w:szCs w:val="24"/>
        </w:rPr>
      </w:pPr>
      <w:r w:rsidRPr="0076276A">
        <w:rPr>
          <w:sz w:val="24"/>
          <w:szCs w:val="24"/>
        </w:rPr>
        <w:t>3) будівництво будь-яких споруд (крім гідротехнічних, гідрометричних та лінійних), у тому числі баз відпочинку, дач, гаражів та стоянок автомобілів;</w:t>
      </w:r>
    </w:p>
    <w:p w:rsidR="0021479E" w:rsidRPr="0076276A" w:rsidRDefault="0021479E" w:rsidP="0021479E">
      <w:pPr>
        <w:ind w:firstLine="360"/>
        <w:jc w:val="both"/>
        <w:rPr>
          <w:sz w:val="24"/>
          <w:szCs w:val="24"/>
        </w:rPr>
      </w:pPr>
      <w:r w:rsidRPr="0076276A">
        <w:rPr>
          <w:sz w:val="24"/>
          <w:szCs w:val="24"/>
        </w:rPr>
        <w:t>4) влаштування звалищ сміття, гноєсховищ, накопичувачів рідких і твердих відходів виробництва, кладовищ, скотомогильників,  тощо;</w:t>
      </w:r>
    </w:p>
    <w:p w:rsidR="0021479E" w:rsidRPr="0076276A" w:rsidRDefault="0021479E" w:rsidP="0021479E">
      <w:pPr>
        <w:ind w:firstLine="360"/>
        <w:jc w:val="both"/>
        <w:rPr>
          <w:sz w:val="24"/>
          <w:szCs w:val="24"/>
        </w:rPr>
      </w:pPr>
      <w:r w:rsidRPr="0076276A">
        <w:rPr>
          <w:sz w:val="24"/>
          <w:szCs w:val="24"/>
        </w:rPr>
        <w:t>5) миття та обслуговування транспортних засобів і техніки.</w:t>
      </w:r>
    </w:p>
    <w:p w:rsidR="0021479E" w:rsidRPr="0076276A" w:rsidRDefault="0021479E" w:rsidP="0021479E">
      <w:pPr>
        <w:ind w:firstLine="360"/>
        <w:jc w:val="both"/>
        <w:rPr>
          <w:sz w:val="24"/>
          <w:szCs w:val="24"/>
        </w:rPr>
      </w:pPr>
      <w:r w:rsidRPr="0076276A">
        <w:rPr>
          <w:sz w:val="24"/>
          <w:szCs w:val="24"/>
        </w:rPr>
        <w:t>       На землях рекреаційного призначення забороняється діяльність, що перешкоджає або може перешкоджати використанню їх за призначенням, а також негативно впливає або може вплинути на природний стан цих земель. Порядок використання земель рекреаційного призначення визначається законом.</w:t>
      </w:r>
    </w:p>
    <w:p w:rsidR="0021479E" w:rsidRPr="0076276A" w:rsidRDefault="0021479E" w:rsidP="0021479E">
      <w:pPr>
        <w:ind w:firstLine="360"/>
        <w:rPr>
          <w:sz w:val="24"/>
          <w:szCs w:val="24"/>
        </w:rPr>
      </w:pPr>
    </w:p>
    <w:p w:rsidR="0021479E" w:rsidRPr="0076276A" w:rsidRDefault="0021479E" w:rsidP="0021479E">
      <w:pPr>
        <w:ind w:firstLine="360"/>
        <w:rPr>
          <w:b/>
          <w:sz w:val="24"/>
          <w:szCs w:val="24"/>
        </w:rPr>
      </w:pPr>
      <w:r w:rsidRPr="0076276A">
        <w:rPr>
          <w:b/>
          <w:sz w:val="24"/>
          <w:szCs w:val="24"/>
        </w:rPr>
        <w:t>Розділ 5. Вимоги до утримання елементів благоустрою території.</w:t>
      </w:r>
    </w:p>
    <w:p w:rsidR="0021479E" w:rsidRPr="0076276A" w:rsidRDefault="0021479E" w:rsidP="0021479E">
      <w:pPr>
        <w:ind w:firstLine="360"/>
        <w:jc w:val="both"/>
        <w:rPr>
          <w:sz w:val="24"/>
          <w:szCs w:val="24"/>
        </w:rPr>
      </w:pPr>
      <w:r w:rsidRPr="0076276A">
        <w:rPr>
          <w:sz w:val="24"/>
          <w:szCs w:val="24"/>
        </w:rPr>
        <w:t>5.1. Порядок утримання покриття  вулиць, доріг, тротуарів</w:t>
      </w:r>
    </w:p>
    <w:p w:rsidR="0021479E" w:rsidRPr="0076276A" w:rsidRDefault="0021479E" w:rsidP="0021479E">
      <w:pPr>
        <w:ind w:firstLine="360"/>
        <w:jc w:val="both"/>
        <w:rPr>
          <w:sz w:val="24"/>
          <w:szCs w:val="24"/>
        </w:rPr>
      </w:pPr>
      <w:r w:rsidRPr="0076276A">
        <w:rPr>
          <w:sz w:val="24"/>
          <w:szCs w:val="24"/>
        </w:rPr>
        <w:t>5.1.1. Єдині правила ремонту й утримання автомобільних доріг, вулиць, правила користування ними та їх охорони затверджуються Кабінетом Міністрів України.</w:t>
      </w:r>
    </w:p>
    <w:p w:rsidR="0021479E" w:rsidRPr="0076276A" w:rsidRDefault="0021479E" w:rsidP="0021479E">
      <w:pPr>
        <w:ind w:firstLine="360"/>
        <w:jc w:val="both"/>
        <w:rPr>
          <w:sz w:val="24"/>
          <w:szCs w:val="24"/>
        </w:rPr>
      </w:pPr>
      <w:r w:rsidRPr="0076276A">
        <w:rPr>
          <w:sz w:val="24"/>
          <w:szCs w:val="24"/>
        </w:rPr>
        <w:t>5.1.2. Правила користування, ремонту і утримання приватних і відомчих дорожніх об'єктів та правила їх охорони встановлюються власниками цих об'єктів за погодженням з  відповідними службами безпеки дорожнього руху МВС України.</w:t>
      </w:r>
    </w:p>
    <w:p w:rsidR="0021479E" w:rsidRPr="0076276A" w:rsidRDefault="0021479E" w:rsidP="0021479E">
      <w:pPr>
        <w:ind w:firstLine="360"/>
        <w:jc w:val="both"/>
        <w:rPr>
          <w:sz w:val="24"/>
          <w:szCs w:val="24"/>
        </w:rPr>
      </w:pPr>
      <w:r w:rsidRPr="0076276A">
        <w:rPr>
          <w:sz w:val="24"/>
          <w:szCs w:val="24"/>
        </w:rPr>
        <w:t>5.1.3. Усі роботи по будівництву, реконструкції і ремонту автомобільних доріг, вулиць, , пішохідних зон та доріжок, іншого покриття повинні здійснюватись згідно з проектами та вимогами правил, нормативів і стандартів України з безпеки дорожнього руху.</w:t>
      </w:r>
    </w:p>
    <w:p w:rsidR="0021479E" w:rsidRPr="0076276A" w:rsidRDefault="0021479E" w:rsidP="0021479E">
      <w:pPr>
        <w:ind w:firstLine="360"/>
        <w:jc w:val="both"/>
        <w:rPr>
          <w:sz w:val="24"/>
          <w:szCs w:val="24"/>
        </w:rPr>
      </w:pPr>
      <w:r w:rsidRPr="0076276A">
        <w:rPr>
          <w:sz w:val="24"/>
          <w:szCs w:val="24"/>
        </w:rPr>
        <w:t>5.1.4. У разі виникнення умов, за яких неможливо реалізувати окремі проектні рішення, виконавець робіт зобов'язаний повідомити про це проектувальника і замовника з метою розробки додаткових заходів щодо безпеки дорожнього руху.</w:t>
      </w:r>
    </w:p>
    <w:p w:rsidR="0021479E" w:rsidRPr="0076276A" w:rsidRDefault="0021479E" w:rsidP="0021479E">
      <w:pPr>
        <w:ind w:firstLine="360"/>
        <w:jc w:val="both"/>
        <w:rPr>
          <w:sz w:val="24"/>
          <w:szCs w:val="24"/>
        </w:rPr>
      </w:pPr>
      <w:r w:rsidRPr="0076276A">
        <w:rPr>
          <w:sz w:val="24"/>
          <w:szCs w:val="24"/>
        </w:rPr>
        <w:t>5.1.5. Утримання в належному стані покриття площ, вулиць, доріг, тротуарів, у тому числі їх санітарне очищення, здійснюється відповідно до цих Правил.</w:t>
      </w:r>
    </w:p>
    <w:p w:rsidR="0021479E" w:rsidRPr="0076276A" w:rsidRDefault="0021479E" w:rsidP="0021479E">
      <w:pPr>
        <w:ind w:firstLine="360"/>
        <w:rPr>
          <w:sz w:val="24"/>
          <w:szCs w:val="24"/>
        </w:rPr>
      </w:pPr>
      <w:r w:rsidRPr="0076276A">
        <w:rPr>
          <w:bCs/>
          <w:sz w:val="24"/>
          <w:szCs w:val="24"/>
        </w:rPr>
        <w:t>При виконанні робіт забороняється:</w:t>
      </w:r>
    </w:p>
    <w:p w:rsidR="0021479E" w:rsidRPr="0076276A" w:rsidRDefault="0021479E" w:rsidP="0021479E">
      <w:pPr>
        <w:tabs>
          <w:tab w:val="left" w:pos="540"/>
        </w:tabs>
        <w:autoSpaceDE w:val="0"/>
        <w:autoSpaceDN w:val="0"/>
        <w:adjustRightInd w:val="0"/>
        <w:jc w:val="both"/>
        <w:rPr>
          <w:bCs/>
          <w:sz w:val="24"/>
          <w:szCs w:val="24"/>
        </w:rPr>
      </w:pPr>
      <w:r w:rsidRPr="0076276A">
        <w:rPr>
          <w:bCs/>
          <w:sz w:val="24"/>
          <w:szCs w:val="24"/>
        </w:rPr>
        <w:t>-</w:t>
      </w:r>
      <w:r w:rsidRPr="0076276A">
        <w:rPr>
          <w:bCs/>
          <w:sz w:val="24"/>
          <w:szCs w:val="24"/>
        </w:rPr>
        <w:tab/>
        <w:t xml:space="preserve">засипати землею та будівельними матеріалами дерева, кущі, газони, люки колодязів, лотка, водоприймальні решітки, перепускні труби та дренажі, геодезичні знаки, проїжджу частину вулиці, тротуари на виділених для виконання робіт ділянках; </w:t>
      </w:r>
    </w:p>
    <w:p w:rsidR="0021479E" w:rsidRPr="0076276A" w:rsidRDefault="0021479E" w:rsidP="0021479E">
      <w:pPr>
        <w:numPr>
          <w:ilvl w:val="1"/>
          <w:numId w:val="10"/>
        </w:numPr>
        <w:tabs>
          <w:tab w:val="left" w:pos="540"/>
        </w:tabs>
        <w:autoSpaceDE w:val="0"/>
        <w:autoSpaceDN w:val="0"/>
        <w:adjustRightInd w:val="0"/>
        <w:ind w:left="0" w:firstLine="0"/>
        <w:jc w:val="both"/>
        <w:rPr>
          <w:bCs/>
          <w:sz w:val="24"/>
          <w:szCs w:val="24"/>
        </w:rPr>
      </w:pPr>
      <w:r w:rsidRPr="0076276A">
        <w:rPr>
          <w:bCs/>
          <w:sz w:val="24"/>
          <w:szCs w:val="24"/>
        </w:rPr>
        <w:t xml:space="preserve">псувати існуючі споруди, зелені насадження, елементи благоустрою, засоби регулювання дорожнього руху; </w:t>
      </w:r>
    </w:p>
    <w:p w:rsidR="0021479E" w:rsidRPr="0076276A" w:rsidRDefault="0021479E" w:rsidP="0021479E">
      <w:pPr>
        <w:numPr>
          <w:ilvl w:val="1"/>
          <w:numId w:val="10"/>
        </w:numPr>
        <w:tabs>
          <w:tab w:val="left" w:pos="540"/>
        </w:tabs>
        <w:autoSpaceDE w:val="0"/>
        <w:autoSpaceDN w:val="0"/>
        <w:adjustRightInd w:val="0"/>
        <w:ind w:left="0" w:firstLine="0"/>
        <w:jc w:val="both"/>
        <w:rPr>
          <w:bCs/>
          <w:sz w:val="24"/>
          <w:szCs w:val="24"/>
        </w:rPr>
      </w:pPr>
      <w:r w:rsidRPr="0076276A">
        <w:rPr>
          <w:bCs/>
          <w:sz w:val="24"/>
          <w:szCs w:val="24"/>
        </w:rPr>
        <w:t xml:space="preserve">залишати на проїжджій частині вулиць, тротуарах, газонах землю та будівельне сміття після закінчення робіт; </w:t>
      </w:r>
    </w:p>
    <w:p w:rsidR="0021479E" w:rsidRPr="0076276A" w:rsidRDefault="0021479E" w:rsidP="0021479E">
      <w:pPr>
        <w:numPr>
          <w:ilvl w:val="1"/>
          <w:numId w:val="10"/>
        </w:numPr>
        <w:tabs>
          <w:tab w:val="left" w:pos="540"/>
        </w:tabs>
        <w:autoSpaceDE w:val="0"/>
        <w:autoSpaceDN w:val="0"/>
        <w:adjustRightInd w:val="0"/>
        <w:ind w:left="0" w:firstLine="0"/>
        <w:jc w:val="both"/>
        <w:rPr>
          <w:bCs/>
          <w:sz w:val="24"/>
          <w:szCs w:val="24"/>
        </w:rPr>
      </w:pPr>
      <w:r w:rsidRPr="0076276A">
        <w:rPr>
          <w:bCs/>
          <w:sz w:val="24"/>
          <w:szCs w:val="24"/>
        </w:rPr>
        <w:t xml:space="preserve">займати зайві площі для складування матеріалів, огороджувати територію для проведення робіт більше відведеної; </w:t>
      </w:r>
    </w:p>
    <w:p w:rsidR="0021479E" w:rsidRPr="0076276A" w:rsidRDefault="0021479E" w:rsidP="0021479E">
      <w:pPr>
        <w:numPr>
          <w:ilvl w:val="1"/>
          <w:numId w:val="10"/>
        </w:numPr>
        <w:tabs>
          <w:tab w:val="left" w:pos="540"/>
        </w:tabs>
        <w:autoSpaceDE w:val="0"/>
        <w:autoSpaceDN w:val="0"/>
        <w:adjustRightInd w:val="0"/>
        <w:ind w:left="0" w:firstLine="0"/>
        <w:jc w:val="both"/>
        <w:rPr>
          <w:bCs/>
          <w:sz w:val="24"/>
          <w:szCs w:val="24"/>
        </w:rPr>
      </w:pPr>
      <w:r w:rsidRPr="0076276A">
        <w:rPr>
          <w:bCs/>
          <w:sz w:val="24"/>
          <w:szCs w:val="24"/>
        </w:rPr>
        <w:t>захаращувати проходи і проїзди у двори, порушувати нормальний проїзд автотранспорту і рух пішоходів.</w:t>
      </w:r>
    </w:p>
    <w:p w:rsidR="0021479E" w:rsidRPr="0076276A" w:rsidRDefault="0021479E" w:rsidP="0021479E">
      <w:pPr>
        <w:ind w:firstLine="360"/>
        <w:rPr>
          <w:sz w:val="24"/>
          <w:szCs w:val="24"/>
        </w:rPr>
      </w:pPr>
    </w:p>
    <w:p w:rsidR="0021479E" w:rsidRPr="0076276A" w:rsidRDefault="0021479E" w:rsidP="0021479E">
      <w:pPr>
        <w:ind w:firstLine="360"/>
        <w:rPr>
          <w:sz w:val="24"/>
          <w:szCs w:val="24"/>
        </w:rPr>
      </w:pPr>
      <w:r w:rsidRPr="0076276A">
        <w:rPr>
          <w:sz w:val="24"/>
          <w:szCs w:val="24"/>
        </w:rPr>
        <w:t>5.2. Порядок утримання зелених насаджень на об'єктах благоустрою.</w:t>
      </w:r>
    </w:p>
    <w:p w:rsidR="0021479E" w:rsidRPr="0076276A" w:rsidRDefault="0021479E" w:rsidP="0021479E">
      <w:pPr>
        <w:ind w:firstLine="360"/>
        <w:jc w:val="both"/>
        <w:rPr>
          <w:sz w:val="24"/>
          <w:szCs w:val="24"/>
        </w:rPr>
      </w:pPr>
      <w:r w:rsidRPr="0076276A">
        <w:rPr>
          <w:sz w:val="24"/>
          <w:szCs w:val="24"/>
        </w:rPr>
        <w:t>5.2.1. Утримання зелених насаджень на об’єктах благоустрою - територіях загального користування здійснюється згідно з </w:t>
      </w:r>
      <w:hyperlink r:id="rId16" w:tgtFrame="_blank" w:history="1">
        <w:r w:rsidRPr="0076276A">
          <w:rPr>
            <w:rStyle w:val="a8"/>
            <w:color w:val="000000"/>
            <w:sz w:val="24"/>
            <w:szCs w:val="24"/>
          </w:rPr>
          <w:t>Правилами утримання зелених насаджень у населених пунктах України</w:t>
        </w:r>
      </w:hyperlink>
      <w:r w:rsidRPr="0076276A">
        <w:rPr>
          <w:color w:val="000000"/>
          <w:sz w:val="24"/>
          <w:szCs w:val="24"/>
        </w:rPr>
        <w:t>, затвердженими наказом Міністерства будівництва, архітектури та житлово-комунал</w:t>
      </w:r>
      <w:r w:rsidRPr="0076276A">
        <w:rPr>
          <w:sz w:val="24"/>
          <w:szCs w:val="24"/>
        </w:rPr>
        <w:t>ьного господарства України від 10 квітня 2006 року № 105, зареєстрованими у Міністерстві юстиції України 27 липня 2006 року за № 880/12754, та цими Правилами.</w:t>
      </w:r>
    </w:p>
    <w:p w:rsidR="0021479E" w:rsidRPr="0076276A" w:rsidRDefault="0021479E" w:rsidP="0021479E">
      <w:pPr>
        <w:ind w:firstLine="360"/>
        <w:jc w:val="both"/>
        <w:rPr>
          <w:sz w:val="24"/>
          <w:szCs w:val="24"/>
        </w:rPr>
      </w:pPr>
      <w:r w:rsidRPr="0076276A">
        <w:rPr>
          <w:sz w:val="24"/>
          <w:szCs w:val="24"/>
        </w:rPr>
        <w:t>5.2.2. Інвентаризація зелених насаджень здійснюється відповідно до </w:t>
      </w:r>
      <w:hyperlink r:id="rId17" w:tgtFrame="_blank" w:history="1">
        <w:r w:rsidRPr="0076276A">
          <w:rPr>
            <w:rStyle w:val="a8"/>
            <w:sz w:val="24"/>
            <w:szCs w:val="24"/>
          </w:rPr>
          <w:t>Інструкції з інвентаризації зелених насаджень у населених пунктах України</w:t>
        </w:r>
      </w:hyperlink>
      <w:r w:rsidRPr="0076276A">
        <w:rPr>
          <w:sz w:val="24"/>
          <w:szCs w:val="24"/>
        </w:rPr>
        <w:t xml:space="preserve">, затвердженої наказом Державного комітету будівництва, архітектури та житлової політики України від 24 грудня </w:t>
      </w:r>
      <w:r w:rsidRPr="0076276A">
        <w:rPr>
          <w:sz w:val="24"/>
          <w:szCs w:val="24"/>
        </w:rPr>
        <w:lastRenderedPageBreak/>
        <w:t>2001 року № 226, зареєстрованої у Міністерстві юстиції України 25 лютого 2002 року за № 182/6470.</w:t>
      </w:r>
    </w:p>
    <w:p w:rsidR="0021479E" w:rsidRPr="0076276A" w:rsidRDefault="0021479E" w:rsidP="0021479E">
      <w:pPr>
        <w:ind w:firstLine="360"/>
        <w:jc w:val="both"/>
        <w:rPr>
          <w:sz w:val="24"/>
          <w:szCs w:val="24"/>
        </w:rPr>
      </w:pPr>
      <w:r w:rsidRPr="0076276A">
        <w:rPr>
          <w:sz w:val="24"/>
          <w:szCs w:val="24"/>
        </w:rPr>
        <w:t>5.2.3. Замовники будівництва повинні огороджувати зелені насадження, щоб запобігти їх пошкодженню.</w:t>
      </w:r>
    </w:p>
    <w:p w:rsidR="0021479E" w:rsidRPr="0076276A" w:rsidRDefault="0021479E" w:rsidP="0021479E">
      <w:pPr>
        <w:ind w:firstLine="360"/>
        <w:jc w:val="both"/>
        <w:rPr>
          <w:sz w:val="24"/>
          <w:szCs w:val="24"/>
        </w:rPr>
      </w:pPr>
      <w:r w:rsidRPr="0076276A">
        <w:rPr>
          <w:sz w:val="24"/>
          <w:szCs w:val="24"/>
        </w:rPr>
        <w:t>5.2.4. Видалення дерев, кущів, газонів і квітників здійснюється відповідно до </w:t>
      </w:r>
      <w:hyperlink r:id="rId18" w:anchor="n10" w:tgtFrame="_blank" w:history="1">
        <w:r w:rsidRPr="0076276A">
          <w:rPr>
            <w:rStyle w:val="a8"/>
            <w:sz w:val="24"/>
            <w:szCs w:val="24"/>
          </w:rPr>
          <w:t>Порядку видалення дерев, кущів, газонів і квітників у населених пунктах</w:t>
        </w:r>
      </w:hyperlink>
      <w:r w:rsidRPr="0076276A">
        <w:rPr>
          <w:sz w:val="24"/>
          <w:szCs w:val="24"/>
        </w:rPr>
        <w:t>, затвердженого постановою Кабінету Міністрів України від 01 серпня 2006 року № 1045.</w:t>
      </w:r>
    </w:p>
    <w:p w:rsidR="0021479E" w:rsidRPr="0076276A" w:rsidRDefault="0021479E" w:rsidP="0021479E">
      <w:pPr>
        <w:ind w:firstLine="360"/>
        <w:jc w:val="both"/>
        <w:rPr>
          <w:sz w:val="24"/>
          <w:szCs w:val="24"/>
        </w:rPr>
      </w:pPr>
      <w:r w:rsidRPr="0076276A">
        <w:rPr>
          <w:sz w:val="24"/>
          <w:szCs w:val="24"/>
        </w:rPr>
        <w:t>5.2.5. Забороняється самовільне знищення, пошкодження або видалення зелених насаджень.</w:t>
      </w:r>
    </w:p>
    <w:p w:rsidR="0021479E" w:rsidRPr="0076276A" w:rsidRDefault="0021479E" w:rsidP="0021479E">
      <w:pPr>
        <w:ind w:firstLine="360"/>
        <w:jc w:val="both"/>
        <w:rPr>
          <w:sz w:val="24"/>
          <w:szCs w:val="24"/>
        </w:rPr>
      </w:pPr>
      <w:r w:rsidRPr="0076276A">
        <w:rPr>
          <w:sz w:val="24"/>
          <w:szCs w:val="24"/>
        </w:rPr>
        <w:t>Видалення зелених насаджень, збір квітів, грибів на територіях парків, рекреаційних зон, садів, скверів, майданчиків здійснюється відповідно до законодавства у сфері охорони та утримання зелених насаджень.</w:t>
      </w:r>
    </w:p>
    <w:p w:rsidR="0021479E" w:rsidRPr="0076276A" w:rsidRDefault="0021479E" w:rsidP="0021479E">
      <w:pPr>
        <w:ind w:firstLine="360"/>
        <w:jc w:val="both"/>
        <w:rPr>
          <w:sz w:val="24"/>
          <w:szCs w:val="24"/>
        </w:rPr>
      </w:pPr>
      <w:r w:rsidRPr="0076276A">
        <w:rPr>
          <w:sz w:val="24"/>
          <w:szCs w:val="24"/>
        </w:rPr>
        <w:t>5.2.6. Для озеленення території використовуються види рослин аборигенної флори та їх декоративні форми.</w:t>
      </w:r>
    </w:p>
    <w:p w:rsidR="0021479E" w:rsidRPr="0076276A" w:rsidRDefault="0021479E" w:rsidP="0021479E">
      <w:pPr>
        <w:ind w:firstLine="360"/>
        <w:jc w:val="both"/>
        <w:rPr>
          <w:sz w:val="24"/>
          <w:szCs w:val="24"/>
        </w:rPr>
      </w:pPr>
      <w:r w:rsidRPr="0076276A">
        <w:rPr>
          <w:sz w:val="24"/>
          <w:szCs w:val="24"/>
        </w:rPr>
        <w:t xml:space="preserve">5.2.7. Забороняється використовувати в озелененні території </w:t>
      </w:r>
      <w:proofErr w:type="spellStart"/>
      <w:r w:rsidRPr="0076276A">
        <w:rPr>
          <w:sz w:val="24"/>
          <w:szCs w:val="24"/>
        </w:rPr>
        <w:t>інвазивні</w:t>
      </w:r>
      <w:proofErr w:type="spellEnd"/>
      <w:r w:rsidRPr="0076276A">
        <w:rPr>
          <w:sz w:val="24"/>
          <w:szCs w:val="24"/>
        </w:rPr>
        <w:t xml:space="preserve"> (чужорідні) види рослин.</w:t>
      </w:r>
    </w:p>
    <w:p w:rsidR="0021479E" w:rsidRPr="0076276A" w:rsidRDefault="0021479E" w:rsidP="0021479E">
      <w:pPr>
        <w:ind w:firstLine="360"/>
        <w:rPr>
          <w:sz w:val="24"/>
          <w:szCs w:val="24"/>
        </w:rPr>
      </w:pPr>
      <w:r w:rsidRPr="0076276A">
        <w:rPr>
          <w:sz w:val="24"/>
          <w:szCs w:val="24"/>
        </w:rPr>
        <w:t>5.3. Порядок утримання пам’яток культурної та історичної спадщини</w:t>
      </w:r>
    </w:p>
    <w:p w:rsidR="0021479E" w:rsidRPr="0076276A" w:rsidRDefault="0021479E" w:rsidP="0021479E">
      <w:pPr>
        <w:ind w:firstLine="360"/>
        <w:jc w:val="both"/>
        <w:rPr>
          <w:sz w:val="24"/>
          <w:szCs w:val="24"/>
        </w:rPr>
      </w:pPr>
      <w:r w:rsidRPr="0076276A">
        <w:rPr>
          <w:sz w:val="24"/>
          <w:szCs w:val="24"/>
        </w:rPr>
        <w:t>5.3.1. Власник або уповноважений ним орган, користувач зобов'язані утримувати пам’ятники культурної та історичної спадщини, пам'ятки в належному стані, своєчасно проводити ремонт, захищати від пошкодження, руйнування або знищення відповідно до вимог законодавства та охоронного договору.</w:t>
      </w:r>
    </w:p>
    <w:p w:rsidR="0021479E" w:rsidRPr="0076276A" w:rsidRDefault="0021479E" w:rsidP="0021479E">
      <w:pPr>
        <w:ind w:firstLine="360"/>
        <w:jc w:val="both"/>
        <w:rPr>
          <w:sz w:val="24"/>
          <w:szCs w:val="24"/>
        </w:rPr>
      </w:pPr>
      <w:r w:rsidRPr="0076276A">
        <w:rPr>
          <w:sz w:val="24"/>
          <w:szCs w:val="24"/>
        </w:rPr>
        <w:t>5.3.2. Забороняється змінювати призначення пам’ятників культурної та історичної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rsidR="0021479E" w:rsidRPr="0076276A" w:rsidRDefault="0021479E" w:rsidP="0021479E">
      <w:pPr>
        <w:ind w:firstLine="360"/>
        <w:jc w:val="both"/>
        <w:rPr>
          <w:sz w:val="24"/>
          <w:szCs w:val="24"/>
        </w:rPr>
      </w:pPr>
      <w:r w:rsidRPr="0076276A">
        <w:rPr>
          <w:sz w:val="24"/>
          <w:szCs w:val="24"/>
        </w:rPr>
        <w:t>5.3.3. Роботи із збереження об'єктів культурної спадщини проводяться згідно з реставраційними нормами та правилами, погодженими центральним органом виконавчої влади у сфері охорони культурної спадщини. Будівельні норми та правила застосовуються уразі проведення робіт із збереження об'єкта культурної спадщини лише у випадках, що не суперечать інтересам збереження цього об'єкта.</w:t>
      </w:r>
    </w:p>
    <w:p w:rsidR="0021479E" w:rsidRPr="0076276A" w:rsidRDefault="0021479E" w:rsidP="0021479E">
      <w:pPr>
        <w:ind w:firstLine="360"/>
        <w:jc w:val="both"/>
        <w:rPr>
          <w:sz w:val="24"/>
          <w:szCs w:val="24"/>
        </w:rPr>
      </w:pPr>
      <w:r w:rsidRPr="0076276A">
        <w:rPr>
          <w:sz w:val="24"/>
          <w:szCs w:val="24"/>
        </w:rPr>
        <w:t>5.3.4. У разі, коли пам'ятці загрожує небезпека пошкодження, руйнування чи знищення, власник або уповноважений ним орган, особа, яка набула права володіння, користування чи управління, зобов'язані привести цю пам'ятку до належного стану (змінити вид або спосіб її використання, провести роботи з її консервації, реставрації, реабілітації, музеєфікації, ремонту та пристосування).</w:t>
      </w:r>
    </w:p>
    <w:p w:rsidR="0021479E" w:rsidRPr="0076276A" w:rsidRDefault="0021479E" w:rsidP="0021479E">
      <w:pPr>
        <w:ind w:firstLine="360"/>
        <w:jc w:val="both"/>
        <w:rPr>
          <w:sz w:val="24"/>
          <w:szCs w:val="24"/>
        </w:rPr>
      </w:pPr>
      <w:r w:rsidRPr="0076276A">
        <w:rPr>
          <w:sz w:val="24"/>
          <w:szCs w:val="24"/>
        </w:rPr>
        <w:t>5.3.6.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заходи, погоджені з відповідним органом охорони культурної спадщини, для запобігання такій загрозі та підтримання пам’ятки в належному стані за власні кошти.</w:t>
      </w:r>
    </w:p>
    <w:p w:rsidR="0021479E" w:rsidRPr="0076276A" w:rsidRDefault="0021479E" w:rsidP="0021479E">
      <w:pPr>
        <w:ind w:firstLine="360"/>
        <w:jc w:val="both"/>
        <w:rPr>
          <w:sz w:val="24"/>
          <w:szCs w:val="24"/>
        </w:rPr>
      </w:pPr>
      <w:r w:rsidRPr="0076276A">
        <w:rPr>
          <w:sz w:val="24"/>
          <w:szCs w:val="24"/>
        </w:rPr>
        <w:t>5.3.7. Забороняється будь-яка діяльність юридичних або фізичних осіб, що створює загрозу пам’ятнику культурної та історичної спадщини, пам'ятці або порушує законодавство, державні стандарти, норми і правила у сфері охорони культурної спадщини.</w:t>
      </w:r>
    </w:p>
    <w:p w:rsidR="0021479E" w:rsidRPr="0076276A" w:rsidRDefault="0021479E" w:rsidP="0021479E">
      <w:pPr>
        <w:ind w:firstLine="360"/>
        <w:jc w:val="both"/>
        <w:rPr>
          <w:sz w:val="24"/>
          <w:szCs w:val="24"/>
        </w:rPr>
      </w:pPr>
      <w:r w:rsidRPr="0076276A">
        <w:rPr>
          <w:sz w:val="24"/>
          <w:szCs w:val="24"/>
        </w:rPr>
        <w:t>5.3.8.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rsidR="0021479E" w:rsidRPr="0076276A" w:rsidRDefault="0021479E" w:rsidP="0021479E">
      <w:pPr>
        <w:ind w:firstLine="360"/>
        <w:jc w:val="both"/>
        <w:rPr>
          <w:sz w:val="24"/>
          <w:szCs w:val="24"/>
        </w:rPr>
      </w:pPr>
      <w:r w:rsidRPr="0076276A">
        <w:rPr>
          <w:sz w:val="24"/>
          <w:szCs w:val="24"/>
        </w:rPr>
        <w:t xml:space="preserve">5.3.9. Пам’ятники культурної та історичної спадщини, пам'ятки,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 (обміри, </w:t>
      </w:r>
      <w:proofErr w:type="spellStart"/>
      <w:r w:rsidRPr="0076276A">
        <w:rPr>
          <w:sz w:val="24"/>
          <w:szCs w:val="24"/>
        </w:rPr>
        <w:t>фотофіксація</w:t>
      </w:r>
      <w:proofErr w:type="spellEnd"/>
      <w:r w:rsidRPr="0076276A">
        <w:rPr>
          <w:sz w:val="24"/>
          <w:szCs w:val="24"/>
        </w:rPr>
        <w:t xml:space="preserve"> тощо).</w:t>
      </w:r>
    </w:p>
    <w:p w:rsidR="0021479E" w:rsidRPr="0076276A" w:rsidRDefault="0021479E" w:rsidP="0021479E">
      <w:pPr>
        <w:ind w:firstLine="360"/>
        <w:jc w:val="both"/>
        <w:rPr>
          <w:sz w:val="24"/>
          <w:szCs w:val="24"/>
        </w:rPr>
      </w:pPr>
      <w:r w:rsidRPr="0076276A">
        <w:rPr>
          <w:sz w:val="24"/>
          <w:szCs w:val="24"/>
        </w:rPr>
        <w:t>5.4. Порядок утримання спортивних споруд, дитячих та інших майданчиків для дозвілля та відпочинку, обладнання та елементів благоустрою.</w:t>
      </w:r>
    </w:p>
    <w:p w:rsidR="0021479E" w:rsidRPr="0076276A" w:rsidRDefault="0021479E" w:rsidP="0021479E">
      <w:pPr>
        <w:ind w:firstLine="360"/>
        <w:jc w:val="both"/>
        <w:rPr>
          <w:sz w:val="24"/>
          <w:szCs w:val="24"/>
        </w:rPr>
      </w:pPr>
      <w:r w:rsidRPr="0076276A">
        <w:rPr>
          <w:sz w:val="24"/>
          <w:szCs w:val="24"/>
        </w:rPr>
        <w:lastRenderedPageBreak/>
        <w:t>5.4.1. Матеріально-технічну базу фізичної культури і спорту складають усі види фізкультурно-оздоровчих і спортивних споруд (</w:t>
      </w:r>
      <w:proofErr w:type="spellStart"/>
      <w:r w:rsidRPr="0076276A">
        <w:rPr>
          <w:sz w:val="24"/>
          <w:szCs w:val="24"/>
        </w:rPr>
        <w:t>стадіни</w:t>
      </w:r>
      <w:proofErr w:type="spellEnd"/>
      <w:r w:rsidRPr="0076276A">
        <w:rPr>
          <w:sz w:val="24"/>
          <w:szCs w:val="24"/>
        </w:rPr>
        <w:t>,майданчики), фізкультурно-спортивного спорядження і обладнання, інше майно, призначене для занять фізичною культурою і спортом.</w:t>
      </w:r>
    </w:p>
    <w:p w:rsidR="0021479E" w:rsidRPr="0076276A" w:rsidRDefault="0021479E" w:rsidP="0021479E">
      <w:pPr>
        <w:ind w:firstLine="360"/>
        <w:jc w:val="both"/>
        <w:rPr>
          <w:sz w:val="24"/>
          <w:szCs w:val="24"/>
        </w:rPr>
      </w:pPr>
      <w:r w:rsidRPr="0076276A">
        <w:rPr>
          <w:sz w:val="24"/>
          <w:szCs w:val="24"/>
        </w:rPr>
        <w:t>5.4.2. Власники фізкультурно-оздоровчих і спортивних споруд, спеціальних приміщень для занять фізкультурою і спортом та фізкультурно-оздоровчого і спортивного інвентарю або уповноважені ними органи зобов'язані забезпечувати їх належний стан, безпечний для життя і здоров'я людей, майна та навколишнього природного середовища.</w:t>
      </w:r>
    </w:p>
    <w:p w:rsidR="0021479E" w:rsidRPr="0076276A" w:rsidRDefault="0021479E" w:rsidP="0021479E">
      <w:pPr>
        <w:ind w:firstLine="360"/>
        <w:jc w:val="both"/>
        <w:rPr>
          <w:sz w:val="24"/>
          <w:szCs w:val="24"/>
        </w:rPr>
      </w:pPr>
      <w:r w:rsidRPr="0076276A">
        <w:rPr>
          <w:sz w:val="24"/>
          <w:szCs w:val="24"/>
        </w:rPr>
        <w:t>5.4.3. Не допускається:</w:t>
      </w:r>
    </w:p>
    <w:p w:rsidR="0021479E" w:rsidRPr="0076276A" w:rsidRDefault="0021479E" w:rsidP="0021479E">
      <w:pPr>
        <w:ind w:firstLine="360"/>
        <w:jc w:val="both"/>
        <w:rPr>
          <w:sz w:val="24"/>
          <w:szCs w:val="24"/>
        </w:rPr>
      </w:pPr>
      <w:r w:rsidRPr="0076276A">
        <w:rPr>
          <w:sz w:val="24"/>
          <w:szCs w:val="24"/>
        </w:rPr>
        <w:t>1) будівництво нових та реконструкція наявних дошкільних виховних, загальноосвітніх та професійних навчально-виховних, вищих навчальних закладів без передбачених нормативами фізкультурно-спортивних споруд та функціональних приміщень;</w:t>
      </w:r>
    </w:p>
    <w:p w:rsidR="0021479E" w:rsidRPr="0076276A" w:rsidRDefault="0021479E" w:rsidP="0021479E">
      <w:pPr>
        <w:ind w:firstLine="360"/>
        <w:jc w:val="both"/>
        <w:rPr>
          <w:sz w:val="24"/>
          <w:szCs w:val="24"/>
        </w:rPr>
      </w:pPr>
      <w:r w:rsidRPr="0076276A">
        <w:rPr>
          <w:sz w:val="24"/>
          <w:szCs w:val="24"/>
        </w:rPr>
        <w:t>2) перепрофілювання та ліквідація діючих фізкультурно-оздоровчих і спортивних споруд без створення рівноцінних споруд.</w:t>
      </w:r>
    </w:p>
    <w:p w:rsidR="0021479E" w:rsidRPr="0076276A" w:rsidRDefault="0021479E" w:rsidP="0021479E">
      <w:pPr>
        <w:ind w:firstLine="360"/>
        <w:jc w:val="both"/>
        <w:rPr>
          <w:sz w:val="24"/>
          <w:szCs w:val="24"/>
        </w:rPr>
      </w:pPr>
      <w:r w:rsidRPr="0076276A">
        <w:rPr>
          <w:sz w:val="24"/>
          <w:szCs w:val="24"/>
        </w:rPr>
        <w:t>5.4.4. Експлуатація спортивних споруд та обладнання, що не забезпечує безпеки спортсменів та глядачів, не допускається. Спортивні споруди повинні відповідати вимогам загальної та спеціальної безпеки учасників і глядачів.</w:t>
      </w:r>
    </w:p>
    <w:p w:rsidR="0021479E" w:rsidRPr="0076276A" w:rsidRDefault="0021479E" w:rsidP="0021479E">
      <w:pPr>
        <w:ind w:firstLine="360"/>
        <w:jc w:val="both"/>
        <w:rPr>
          <w:sz w:val="24"/>
          <w:szCs w:val="24"/>
        </w:rPr>
      </w:pPr>
      <w:r w:rsidRPr="0076276A">
        <w:rPr>
          <w:sz w:val="24"/>
          <w:szCs w:val="24"/>
        </w:rPr>
        <w:t xml:space="preserve">5.4.5. Утримання в належному стані обладнання та елементів благоустрою дитячих, спортивних та інших майданчиків для дозвілля та відпочинку покладається на виконком селищної ради та </w:t>
      </w:r>
      <w:proofErr w:type="spellStart"/>
      <w:r w:rsidRPr="0076276A">
        <w:rPr>
          <w:sz w:val="24"/>
          <w:szCs w:val="24"/>
        </w:rPr>
        <w:t>балансоутримувачів</w:t>
      </w:r>
      <w:proofErr w:type="spellEnd"/>
      <w:r w:rsidRPr="0076276A">
        <w:rPr>
          <w:sz w:val="24"/>
          <w:szCs w:val="24"/>
        </w:rPr>
        <w:t xml:space="preserve"> вказаного майна або осіб, на території яких розміщені вказані майданчики.</w:t>
      </w:r>
    </w:p>
    <w:p w:rsidR="0021479E" w:rsidRPr="0076276A" w:rsidRDefault="0021479E" w:rsidP="0021479E">
      <w:pPr>
        <w:ind w:firstLine="360"/>
        <w:jc w:val="both"/>
        <w:rPr>
          <w:sz w:val="24"/>
          <w:szCs w:val="24"/>
        </w:rPr>
      </w:pPr>
      <w:r w:rsidRPr="0076276A">
        <w:rPr>
          <w:sz w:val="24"/>
          <w:szCs w:val="24"/>
        </w:rPr>
        <w:t>5.4.6. Утримання дитячих, спортивних та інших майданчиків для дозвілля та відпочинку повинно здійснюватися з додержанням санітарних та технічних норм, забезпечувати безпечне користування ними.</w:t>
      </w:r>
    </w:p>
    <w:p w:rsidR="0021479E" w:rsidRPr="0076276A" w:rsidRDefault="0021479E" w:rsidP="0021479E">
      <w:pPr>
        <w:ind w:firstLine="360"/>
        <w:jc w:val="both"/>
        <w:rPr>
          <w:sz w:val="24"/>
          <w:szCs w:val="24"/>
        </w:rPr>
      </w:pPr>
      <w:r w:rsidRPr="0076276A">
        <w:rPr>
          <w:sz w:val="24"/>
          <w:szCs w:val="24"/>
        </w:rPr>
        <w:t>5.4.7. Обладнання майданчиків для дозвілля та відпочинку необхідно підтримувати у справному стані, регулярно обстежувати, своєчасно ремонтувати, щорічно фарбувати.</w:t>
      </w:r>
    </w:p>
    <w:p w:rsidR="0021479E" w:rsidRPr="0076276A" w:rsidRDefault="0021479E" w:rsidP="0021479E">
      <w:pPr>
        <w:ind w:firstLine="360"/>
        <w:jc w:val="both"/>
        <w:rPr>
          <w:sz w:val="24"/>
          <w:szCs w:val="24"/>
        </w:rPr>
      </w:pPr>
      <w:r w:rsidRPr="0076276A">
        <w:rPr>
          <w:sz w:val="24"/>
          <w:szCs w:val="24"/>
        </w:rPr>
        <w:t xml:space="preserve">5.4.8. Будова, виготовлення, установлення, монтаж, експлуатація, ремонт та реконструкція атракціонної техніки здійснюється відповідно до </w:t>
      </w:r>
      <w:proofErr w:type="spellStart"/>
      <w:r w:rsidRPr="0076276A">
        <w:rPr>
          <w:sz w:val="24"/>
          <w:szCs w:val="24"/>
        </w:rPr>
        <w:t>„Правил</w:t>
      </w:r>
      <w:proofErr w:type="spellEnd"/>
      <w:r w:rsidRPr="0076276A">
        <w:rPr>
          <w:sz w:val="24"/>
          <w:szCs w:val="24"/>
        </w:rPr>
        <w:t xml:space="preserve"> будови і безпечної експлуатації атракціонної </w:t>
      </w:r>
      <w:proofErr w:type="spellStart"/>
      <w:r w:rsidRPr="0076276A">
        <w:rPr>
          <w:sz w:val="24"/>
          <w:szCs w:val="24"/>
        </w:rPr>
        <w:t>техніки”</w:t>
      </w:r>
      <w:proofErr w:type="spellEnd"/>
      <w:r w:rsidRPr="0076276A">
        <w:rPr>
          <w:sz w:val="24"/>
          <w:szCs w:val="24"/>
        </w:rPr>
        <w:t>, затвердженого наказом Міністерства України з питань надзвичайних ситуацій та у справах захисту населення від наслідків Чорнобильської катастрофи від 01.03.2006 р. №110.</w:t>
      </w:r>
    </w:p>
    <w:p w:rsidR="0021479E" w:rsidRPr="0076276A" w:rsidRDefault="0021479E" w:rsidP="0021479E">
      <w:pPr>
        <w:ind w:firstLine="360"/>
        <w:jc w:val="both"/>
        <w:rPr>
          <w:sz w:val="24"/>
          <w:szCs w:val="24"/>
        </w:rPr>
      </w:pPr>
      <w:r w:rsidRPr="0076276A">
        <w:rPr>
          <w:sz w:val="24"/>
          <w:szCs w:val="24"/>
        </w:rPr>
        <w:t>5.4.9. До стаціонарних, пересувних і мобільних атракціонів належать атракціони катальні механізовані та немеханізовані, у тому числі каруселі, гойдалки, качалки, катальні гори.</w:t>
      </w:r>
    </w:p>
    <w:p w:rsidR="0021479E" w:rsidRPr="0076276A" w:rsidRDefault="0021479E" w:rsidP="0021479E">
      <w:pPr>
        <w:ind w:firstLine="360"/>
        <w:jc w:val="both"/>
        <w:rPr>
          <w:sz w:val="24"/>
          <w:szCs w:val="24"/>
        </w:rPr>
      </w:pPr>
      <w:r w:rsidRPr="0076276A">
        <w:rPr>
          <w:sz w:val="24"/>
          <w:szCs w:val="24"/>
        </w:rPr>
        <w:t>5.5. Вимоги до утримання ліхтарів вуличного освітлення, засобів та обладнання зовнішнього освітлення, установок по декоративному підсвічуванню будинків і пам'ятників, вивісок, вітрин</w:t>
      </w:r>
    </w:p>
    <w:p w:rsidR="0021479E" w:rsidRPr="0076276A" w:rsidRDefault="0021479E" w:rsidP="0021479E">
      <w:pPr>
        <w:ind w:firstLine="360"/>
        <w:jc w:val="both"/>
        <w:rPr>
          <w:sz w:val="24"/>
          <w:szCs w:val="24"/>
        </w:rPr>
      </w:pPr>
      <w:r w:rsidRPr="0076276A">
        <w:rPr>
          <w:sz w:val="24"/>
          <w:szCs w:val="24"/>
        </w:rPr>
        <w:t>5.5.1. Підприємства, установи організації, особи, які експлуатують ліхтарі вуличного освітлення, засоби та обладнання зовнішнього освітлення, установки по декоративному підсвічуванню будинків і пам'ятників, вивісок, вітрин, світлової реклами, зобов’язані забезпечити їх належний режим роботи та технічний стан.</w:t>
      </w:r>
    </w:p>
    <w:p w:rsidR="0021479E" w:rsidRPr="0076276A" w:rsidRDefault="0021479E" w:rsidP="0021479E">
      <w:pPr>
        <w:ind w:firstLine="360"/>
        <w:jc w:val="both"/>
        <w:rPr>
          <w:sz w:val="24"/>
          <w:szCs w:val="24"/>
        </w:rPr>
      </w:pPr>
      <w:r w:rsidRPr="0076276A">
        <w:rPr>
          <w:sz w:val="24"/>
          <w:szCs w:val="24"/>
        </w:rPr>
        <w:t>5.5.2. Усі вітрини повинні бути обладнані спеціальною освітлювальною апаратурою, переважно енергозберігаючою.</w:t>
      </w:r>
    </w:p>
    <w:p w:rsidR="0021479E" w:rsidRPr="0076276A" w:rsidRDefault="0021479E" w:rsidP="0021479E">
      <w:pPr>
        <w:ind w:firstLine="360"/>
        <w:jc w:val="both"/>
        <w:rPr>
          <w:sz w:val="24"/>
          <w:szCs w:val="24"/>
        </w:rPr>
      </w:pPr>
      <w:r w:rsidRPr="0076276A">
        <w:rPr>
          <w:sz w:val="24"/>
          <w:szCs w:val="24"/>
        </w:rPr>
        <w:t>5.5.3. Освітлення має бути рівномірним і не повинно засліплювати учасників дорожнього руху та освітлювати  житлові будинки.</w:t>
      </w:r>
    </w:p>
    <w:p w:rsidR="0021479E" w:rsidRPr="0076276A" w:rsidRDefault="0021479E" w:rsidP="0021479E">
      <w:pPr>
        <w:ind w:firstLine="360"/>
        <w:jc w:val="both"/>
        <w:rPr>
          <w:sz w:val="24"/>
          <w:szCs w:val="24"/>
        </w:rPr>
      </w:pPr>
      <w:r w:rsidRPr="0076276A">
        <w:rPr>
          <w:sz w:val="24"/>
          <w:szCs w:val="24"/>
        </w:rPr>
        <w:t>5.5.4. Ліхтарі вуличного освітлення повинні вмикатися відповідно до встановленого селищною радою графіка, в залежності від пори року та природних умов.</w:t>
      </w:r>
    </w:p>
    <w:p w:rsidR="0021479E" w:rsidRPr="0076276A" w:rsidRDefault="0021479E" w:rsidP="0021479E">
      <w:pPr>
        <w:ind w:firstLine="360"/>
        <w:jc w:val="both"/>
        <w:rPr>
          <w:sz w:val="24"/>
          <w:szCs w:val="24"/>
        </w:rPr>
      </w:pPr>
      <w:r w:rsidRPr="0076276A">
        <w:rPr>
          <w:sz w:val="24"/>
          <w:szCs w:val="24"/>
        </w:rPr>
        <w:t xml:space="preserve">5.5.5. Розміщення обладнання архітектурно-художнього </w:t>
      </w:r>
      <w:proofErr w:type="spellStart"/>
      <w:r w:rsidRPr="0076276A">
        <w:rPr>
          <w:sz w:val="24"/>
          <w:szCs w:val="24"/>
        </w:rPr>
        <w:t>підсвітлювання</w:t>
      </w:r>
      <w:proofErr w:type="spellEnd"/>
      <w:r w:rsidRPr="0076276A">
        <w:rPr>
          <w:sz w:val="24"/>
          <w:szCs w:val="24"/>
        </w:rPr>
        <w:t xml:space="preserve"> на фасаді будівель та споруд здійснюється виключно на підставі відповідного дозволу, згоди власника будівлі або приміщень.</w:t>
      </w:r>
    </w:p>
    <w:p w:rsidR="0021479E" w:rsidRPr="0076276A" w:rsidRDefault="0021479E" w:rsidP="0021479E">
      <w:pPr>
        <w:ind w:firstLine="360"/>
        <w:jc w:val="both"/>
        <w:rPr>
          <w:sz w:val="24"/>
          <w:szCs w:val="24"/>
        </w:rPr>
      </w:pPr>
      <w:r w:rsidRPr="0076276A">
        <w:rPr>
          <w:sz w:val="24"/>
          <w:szCs w:val="24"/>
        </w:rPr>
        <w:t>5.5.6. На пішохідних переходах, а також ділянках автомобільних доріг з високим рівнем небезпеки відключення освітлення у темний час доби забороняється.</w:t>
      </w:r>
    </w:p>
    <w:p w:rsidR="0021479E" w:rsidRPr="0076276A" w:rsidRDefault="0021479E" w:rsidP="0021479E">
      <w:pPr>
        <w:ind w:firstLine="360"/>
        <w:jc w:val="both"/>
        <w:rPr>
          <w:sz w:val="24"/>
          <w:szCs w:val="24"/>
        </w:rPr>
      </w:pPr>
      <w:r w:rsidRPr="0076276A">
        <w:rPr>
          <w:sz w:val="24"/>
          <w:szCs w:val="24"/>
        </w:rPr>
        <w:t xml:space="preserve">5.5.7. Зовнішнє освітлення вулиць, доріг і площ з регулярним транспортним рухом повинно відповідати ДСТУ 3587 і </w:t>
      </w:r>
      <w:proofErr w:type="spellStart"/>
      <w:r w:rsidRPr="0076276A">
        <w:rPr>
          <w:sz w:val="24"/>
          <w:szCs w:val="24"/>
        </w:rPr>
        <w:t>СніП</w:t>
      </w:r>
      <w:proofErr w:type="spellEnd"/>
      <w:r w:rsidRPr="0076276A">
        <w:rPr>
          <w:sz w:val="24"/>
          <w:szCs w:val="24"/>
        </w:rPr>
        <w:t xml:space="preserve"> ІІ-4, ДБН В.2.3.-5-2001.</w:t>
      </w:r>
    </w:p>
    <w:p w:rsidR="0021479E" w:rsidRPr="0076276A" w:rsidRDefault="0021479E" w:rsidP="0021479E">
      <w:pPr>
        <w:ind w:firstLine="360"/>
        <w:jc w:val="both"/>
        <w:rPr>
          <w:color w:val="000000" w:themeColor="text1"/>
          <w:sz w:val="24"/>
          <w:szCs w:val="24"/>
        </w:rPr>
      </w:pPr>
      <w:r w:rsidRPr="0076276A">
        <w:rPr>
          <w:color w:val="000000" w:themeColor="text1"/>
          <w:sz w:val="24"/>
          <w:szCs w:val="24"/>
        </w:rPr>
        <w:lastRenderedPageBreak/>
        <w:t>5.6. Порядок утримання малих архітектурних форм для провадження підприємницької діяльності.</w:t>
      </w:r>
    </w:p>
    <w:p w:rsidR="0021479E" w:rsidRPr="0076276A" w:rsidRDefault="0021479E" w:rsidP="0021479E">
      <w:pPr>
        <w:ind w:firstLine="360"/>
        <w:jc w:val="both"/>
        <w:rPr>
          <w:color w:val="000000" w:themeColor="text1"/>
          <w:sz w:val="24"/>
          <w:szCs w:val="24"/>
        </w:rPr>
      </w:pPr>
      <w:r w:rsidRPr="0076276A">
        <w:rPr>
          <w:color w:val="000000" w:themeColor="text1"/>
          <w:sz w:val="24"/>
          <w:szCs w:val="24"/>
        </w:rPr>
        <w:t>5.6.1. Самовільне встановлення малих архітектурних форм заборонене.</w:t>
      </w:r>
    </w:p>
    <w:p w:rsidR="0021479E" w:rsidRPr="0076276A" w:rsidRDefault="0021479E" w:rsidP="0021479E">
      <w:pPr>
        <w:ind w:firstLine="360"/>
        <w:jc w:val="both"/>
        <w:rPr>
          <w:color w:val="000000" w:themeColor="text1"/>
          <w:sz w:val="24"/>
          <w:szCs w:val="24"/>
        </w:rPr>
      </w:pPr>
      <w:r w:rsidRPr="0076276A">
        <w:rPr>
          <w:color w:val="000000" w:themeColor="text1"/>
          <w:sz w:val="24"/>
          <w:szCs w:val="24"/>
        </w:rPr>
        <w:t xml:space="preserve">5.6.2. Утримання малих архітектурних форм для провадження підприємницької діяльності (далі у цьому параграфі – малих архітектурних форм) здійснюється їх </w:t>
      </w:r>
      <w:proofErr w:type="spellStart"/>
      <w:r w:rsidRPr="0076276A">
        <w:rPr>
          <w:color w:val="000000" w:themeColor="text1"/>
          <w:sz w:val="24"/>
          <w:szCs w:val="24"/>
        </w:rPr>
        <w:t>балансоутримувачами</w:t>
      </w:r>
      <w:proofErr w:type="spellEnd"/>
      <w:r w:rsidRPr="0076276A">
        <w:rPr>
          <w:color w:val="000000" w:themeColor="text1"/>
          <w:sz w:val="24"/>
          <w:szCs w:val="24"/>
        </w:rPr>
        <w:t>.</w:t>
      </w:r>
    </w:p>
    <w:p w:rsidR="0021479E" w:rsidRPr="0076276A" w:rsidRDefault="0021479E" w:rsidP="0021479E">
      <w:pPr>
        <w:ind w:firstLine="360"/>
        <w:jc w:val="both"/>
        <w:rPr>
          <w:color w:val="000000" w:themeColor="text1"/>
          <w:sz w:val="24"/>
          <w:szCs w:val="24"/>
        </w:rPr>
      </w:pPr>
      <w:r w:rsidRPr="0076276A">
        <w:rPr>
          <w:color w:val="000000" w:themeColor="text1"/>
          <w:sz w:val="24"/>
          <w:szCs w:val="24"/>
        </w:rPr>
        <w:t>5.6.3. Біля кожної малої архітектурної форми повинно бути зовнішнє штучне освітлення, а також впритул до неї покриття вдосконаленого типу відповідно до вимог законодавства.</w:t>
      </w:r>
    </w:p>
    <w:p w:rsidR="0021479E" w:rsidRPr="0076276A" w:rsidRDefault="0021479E" w:rsidP="0021479E">
      <w:pPr>
        <w:ind w:firstLine="360"/>
        <w:jc w:val="both"/>
        <w:rPr>
          <w:color w:val="000000" w:themeColor="text1"/>
          <w:sz w:val="24"/>
          <w:szCs w:val="24"/>
        </w:rPr>
      </w:pPr>
      <w:r w:rsidRPr="0076276A">
        <w:rPr>
          <w:color w:val="000000" w:themeColor="text1"/>
          <w:sz w:val="24"/>
          <w:szCs w:val="24"/>
        </w:rPr>
        <w:t xml:space="preserve">5.6.4. У разі розміщення малої архітектурної форми на відстані більше 2 метрів від тротуару до неї з тротуару повинна бути побудована пішохідна доріжка завширшки </w:t>
      </w:r>
      <w:smartTag w:uri="urn:schemas-microsoft-com:office:smarttags" w:element="metricconverter">
        <w:smartTagPr>
          <w:attr w:name="ProductID" w:val="1,5 метра"/>
        </w:smartTagPr>
        <w:r w:rsidRPr="0076276A">
          <w:rPr>
            <w:color w:val="000000" w:themeColor="text1"/>
            <w:sz w:val="24"/>
            <w:szCs w:val="24"/>
          </w:rPr>
          <w:t>1,5 метра</w:t>
        </w:r>
      </w:smartTag>
      <w:r w:rsidRPr="0076276A">
        <w:rPr>
          <w:color w:val="000000" w:themeColor="text1"/>
          <w:sz w:val="24"/>
          <w:szCs w:val="24"/>
        </w:rPr>
        <w:t>.</w:t>
      </w:r>
    </w:p>
    <w:p w:rsidR="0021479E" w:rsidRPr="0076276A" w:rsidRDefault="0021479E" w:rsidP="0021479E">
      <w:pPr>
        <w:ind w:firstLine="360"/>
        <w:jc w:val="both"/>
        <w:rPr>
          <w:color w:val="000000" w:themeColor="text1"/>
          <w:sz w:val="24"/>
          <w:szCs w:val="24"/>
        </w:rPr>
      </w:pPr>
      <w:r w:rsidRPr="0076276A">
        <w:rPr>
          <w:color w:val="000000" w:themeColor="text1"/>
          <w:sz w:val="24"/>
          <w:szCs w:val="24"/>
        </w:rPr>
        <w:t>5.6.5. Біля кожної малої архітектурної форми встановлюється урна для сміття.</w:t>
      </w:r>
    </w:p>
    <w:p w:rsidR="0021479E" w:rsidRPr="0076276A" w:rsidRDefault="0021479E" w:rsidP="0021479E">
      <w:pPr>
        <w:ind w:firstLine="360"/>
        <w:jc w:val="both"/>
        <w:rPr>
          <w:color w:val="000000" w:themeColor="text1"/>
          <w:sz w:val="24"/>
          <w:szCs w:val="24"/>
        </w:rPr>
      </w:pPr>
      <w:r w:rsidRPr="0076276A">
        <w:rPr>
          <w:color w:val="000000" w:themeColor="text1"/>
          <w:sz w:val="24"/>
          <w:szCs w:val="24"/>
        </w:rPr>
        <w:t>5.6.6. Підключення малих архітектурних форм до інженерних мереж здійснюється з дотриманням умов і правил технічної експлуатації відповідних мереж і має гарантувати безпеку користувачам дорожніх об'єктів.</w:t>
      </w:r>
    </w:p>
    <w:p w:rsidR="0021479E" w:rsidRPr="0076276A" w:rsidRDefault="0021479E" w:rsidP="0021479E">
      <w:pPr>
        <w:ind w:firstLine="360"/>
        <w:jc w:val="both"/>
        <w:rPr>
          <w:color w:val="000000" w:themeColor="text1"/>
          <w:sz w:val="24"/>
          <w:szCs w:val="24"/>
        </w:rPr>
      </w:pPr>
      <w:r w:rsidRPr="0076276A">
        <w:rPr>
          <w:color w:val="000000" w:themeColor="text1"/>
          <w:sz w:val="24"/>
          <w:szCs w:val="24"/>
        </w:rPr>
        <w:t>5.6.7. Забороняється користуватися малими архітектурними формами, а також пересувними елементами вуличної торгівлі, якщо їх власниками (користувачами) не забезпечене закрите стікання використаної ними води в підземні мережі водовідведення.</w:t>
      </w:r>
    </w:p>
    <w:p w:rsidR="0021479E" w:rsidRPr="0076276A" w:rsidRDefault="0021479E" w:rsidP="0021479E">
      <w:pPr>
        <w:ind w:firstLine="360"/>
        <w:jc w:val="both"/>
        <w:rPr>
          <w:color w:val="000000" w:themeColor="text1"/>
          <w:sz w:val="24"/>
          <w:szCs w:val="24"/>
        </w:rPr>
      </w:pPr>
      <w:r w:rsidRPr="0076276A">
        <w:rPr>
          <w:color w:val="000000" w:themeColor="text1"/>
          <w:sz w:val="24"/>
          <w:szCs w:val="24"/>
        </w:rPr>
        <w:t>5.6.8. Під час експлуатації малих архітектурних форм не допускається пошкодження або знищення зелених насаджень, якщо інше не передбачено узгодженим проектним рішенням, висновком органу охорони навколишнього природного середовища та розрахунком відшкодування втрат озеленення, відповідною угодою.</w:t>
      </w:r>
    </w:p>
    <w:p w:rsidR="0021479E" w:rsidRPr="0076276A" w:rsidRDefault="0021479E" w:rsidP="0021479E">
      <w:pPr>
        <w:ind w:firstLine="360"/>
        <w:jc w:val="both"/>
        <w:rPr>
          <w:sz w:val="24"/>
          <w:szCs w:val="24"/>
        </w:rPr>
      </w:pPr>
      <w:r w:rsidRPr="0076276A">
        <w:rPr>
          <w:sz w:val="24"/>
          <w:szCs w:val="24"/>
        </w:rPr>
        <w:t>5.7. Порядок утримання елементів благоустрою при розташуванні зовнішньої реклами</w:t>
      </w:r>
    </w:p>
    <w:p w:rsidR="0021479E" w:rsidRPr="0076276A" w:rsidRDefault="0021479E" w:rsidP="0021479E">
      <w:pPr>
        <w:ind w:firstLine="360"/>
        <w:jc w:val="both"/>
        <w:rPr>
          <w:sz w:val="24"/>
          <w:szCs w:val="24"/>
        </w:rPr>
      </w:pPr>
      <w:r w:rsidRPr="0076276A">
        <w:rPr>
          <w:sz w:val="24"/>
          <w:szCs w:val="24"/>
        </w:rPr>
        <w:t>5.7.1. Рекламні засоби (спеціальні конструкції) розташовуються на підставі дозволів на розміщення зовнішньої реклами, наданих у встановленому виконкомом селищної  ради порядку.</w:t>
      </w:r>
    </w:p>
    <w:p w:rsidR="0021479E" w:rsidRPr="0076276A" w:rsidRDefault="0021479E" w:rsidP="0021479E">
      <w:pPr>
        <w:ind w:firstLine="360"/>
        <w:jc w:val="both"/>
        <w:rPr>
          <w:sz w:val="24"/>
          <w:szCs w:val="24"/>
        </w:rPr>
      </w:pPr>
      <w:r w:rsidRPr="0076276A">
        <w:rPr>
          <w:sz w:val="24"/>
          <w:szCs w:val="24"/>
        </w:rPr>
        <w:t>5.7.2. Проведення робіт, пов’язаних з розташуванням (монтажем, реконструкцією, перенесенням, демонтажем) рекламних засобів на   території громади, здійснюється на підставі дозволів на проведення цих робіт, наданих виконкомом селищної ради.</w:t>
      </w:r>
    </w:p>
    <w:p w:rsidR="0021479E" w:rsidRPr="0076276A" w:rsidRDefault="0021479E" w:rsidP="0021479E">
      <w:pPr>
        <w:ind w:firstLine="360"/>
        <w:jc w:val="both"/>
        <w:rPr>
          <w:sz w:val="24"/>
          <w:szCs w:val="24"/>
        </w:rPr>
      </w:pPr>
      <w:r w:rsidRPr="0076276A">
        <w:rPr>
          <w:sz w:val="24"/>
          <w:szCs w:val="24"/>
        </w:rPr>
        <w:t>5.7.3. Виконання робіт, пов’язаних з розташуванням рекламних засобів  здійснюється спеціалізованими підприємствами, установами та організаціями.</w:t>
      </w:r>
    </w:p>
    <w:p w:rsidR="0021479E" w:rsidRPr="0076276A" w:rsidRDefault="0021479E" w:rsidP="0021479E">
      <w:pPr>
        <w:ind w:firstLine="360"/>
        <w:jc w:val="both"/>
        <w:rPr>
          <w:sz w:val="24"/>
          <w:szCs w:val="24"/>
        </w:rPr>
      </w:pPr>
      <w:r w:rsidRPr="0076276A">
        <w:rPr>
          <w:sz w:val="24"/>
          <w:szCs w:val="24"/>
        </w:rPr>
        <w:t xml:space="preserve">5.7.4. Роботи, пов’язані з розташуванням рекламних засобів  виконуються з дотриманням правил техніки безпеки, Правил благоустрою території громади, </w:t>
      </w:r>
      <w:proofErr w:type="spellStart"/>
      <w:r w:rsidRPr="0076276A">
        <w:rPr>
          <w:sz w:val="24"/>
          <w:szCs w:val="24"/>
        </w:rPr>
        <w:t>БНіП</w:t>
      </w:r>
      <w:proofErr w:type="spellEnd"/>
      <w:r w:rsidRPr="0076276A">
        <w:rPr>
          <w:sz w:val="24"/>
          <w:szCs w:val="24"/>
        </w:rPr>
        <w:t>, проекту (схеми) організації дорожнього руху, правил проведення робіт в охоронних зонах інженерних мереж із забезпеченням захисту комунікацій під час проведення цих робіт та наглядом представника підприємства, яке експлуатує ці комунікації.</w:t>
      </w:r>
    </w:p>
    <w:p w:rsidR="0021479E" w:rsidRPr="0076276A" w:rsidRDefault="0021479E" w:rsidP="0021479E">
      <w:pPr>
        <w:ind w:firstLine="360"/>
        <w:jc w:val="both"/>
        <w:rPr>
          <w:sz w:val="24"/>
          <w:szCs w:val="24"/>
        </w:rPr>
      </w:pPr>
      <w:r w:rsidRPr="0076276A">
        <w:rPr>
          <w:sz w:val="24"/>
          <w:szCs w:val="24"/>
        </w:rPr>
        <w:t>5.7.5. Роботи, пов’язані з розташуванням рекламних засобів  виконуються з обов'язковим відновленням благоустрою місця (території, споруди) у передбачений дозволом термін. Підключення рекламних засобів до існуючих мереж зовнішнього освітлення здійснюється відповідно до вимог, передбачених чинним законодавством.</w:t>
      </w:r>
    </w:p>
    <w:p w:rsidR="0021479E" w:rsidRPr="0076276A" w:rsidRDefault="0021479E" w:rsidP="0021479E">
      <w:pPr>
        <w:ind w:firstLine="360"/>
        <w:jc w:val="both"/>
        <w:rPr>
          <w:sz w:val="24"/>
          <w:szCs w:val="24"/>
        </w:rPr>
      </w:pPr>
      <w:r w:rsidRPr="0076276A">
        <w:rPr>
          <w:sz w:val="24"/>
          <w:szCs w:val="24"/>
        </w:rPr>
        <w:t>5.7.6. У разі проведення робіт, пов’язаних з розташуванням рекламних засобів, на територіях з твердим покриттям (трав’яним покровом) і необхідністю проведення земляних робіт виконується попередня підготовка, яка гарантує максимальне збереження твердого покриття (трав’яного покрову) та необхідну якість його відновлення з використанням аналогічного матеріалу покриття за технологією, яка гарантує його належну якість та відсутність осідання ґрунту.</w:t>
      </w:r>
    </w:p>
    <w:p w:rsidR="0021479E" w:rsidRPr="0076276A" w:rsidRDefault="0021479E" w:rsidP="0021479E">
      <w:pPr>
        <w:ind w:firstLine="360"/>
        <w:jc w:val="both"/>
        <w:rPr>
          <w:sz w:val="24"/>
          <w:szCs w:val="24"/>
        </w:rPr>
      </w:pPr>
      <w:r w:rsidRPr="0076276A">
        <w:rPr>
          <w:sz w:val="24"/>
          <w:szCs w:val="24"/>
        </w:rPr>
        <w:t>5.7.7. Роботи, пов’язані з розташуванням рекламних засобів, вважаються закінченими, якщо проведено відновлення твердого покриття, трав’яного покрову, вивезено зайвий ґрунт, сміття, залишки матеріалів та виконано у повному обсязі інші роботи з відновлення благоустрою території, що підтверджено актом.</w:t>
      </w:r>
    </w:p>
    <w:p w:rsidR="0021479E" w:rsidRPr="0076276A" w:rsidRDefault="0021479E" w:rsidP="0021479E">
      <w:pPr>
        <w:ind w:firstLine="360"/>
        <w:jc w:val="both"/>
        <w:rPr>
          <w:sz w:val="24"/>
          <w:szCs w:val="24"/>
        </w:rPr>
      </w:pPr>
      <w:r w:rsidRPr="0076276A">
        <w:rPr>
          <w:sz w:val="24"/>
          <w:szCs w:val="24"/>
        </w:rPr>
        <w:t xml:space="preserve">5.7.8. Проведення робіт з розташування рекламного засобу з порушенням визначеного дозволом місця їх проведення (визначеного місця розташування рекламного засобу), в тому числі при короткостроковому розміщенні зовнішньої реклами, тягне за собою відповідальність згідно з чинним законодавством, що не звільняє розповсюджувача </w:t>
      </w:r>
      <w:r w:rsidRPr="0076276A">
        <w:rPr>
          <w:sz w:val="24"/>
          <w:szCs w:val="24"/>
        </w:rPr>
        <w:lastRenderedPageBreak/>
        <w:t>зовнішньої реклами від відшкодування шкоди, завданої об’єкту благоустрою, та виконання робіт щодо повного відновлення порушених елементів благоустрою цього об’єкта.</w:t>
      </w:r>
    </w:p>
    <w:p w:rsidR="0021479E" w:rsidRPr="0076276A" w:rsidRDefault="0021479E" w:rsidP="0021479E">
      <w:pPr>
        <w:ind w:firstLine="360"/>
        <w:jc w:val="both"/>
        <w:rPr>
          <w:sz w:val="24"/>
          <w:szCs w:val="24"/>
        </w:rPr>
      </w:pPr>
      <w:r w:rsidRPr="0076276A">
        <w:rPr>
          <w:sz w:val="24"/>
          <w:szCs w:val="24"/>
        </w:rPr>
        <w:t>5.7.9. Рекламні засоби не повинні створювати перешкоди руху пішоходів і транспорту, механізованому прибиранню вулиць, обслуговуванню інженерних мереж і споруд, викошуванню газонів.</w:t>
      </w:r>
    </w:p>
    <w:p w:rsidR="0021479E" w:rsidRPr="0076276A" w:rsidRDefault="0021479E" w:rsidP="0021479E">
      <w:pPr>
        <w:ind w:firstLine="360"/>
        <w:jc w:val="both"/>
        <w:rPr>
          <w:sz w:val="24"/>
          <w:szCs w:val="24"/>
        </w:rPr>
      </w:pPr>
      <w:r w:rsidRPr="0076276A">
        <w:rPr>
          <w:sz w:val="24"/>
          <w:szCs w:val="24"/>
        </w:rPr>
        <w:t>5.7.10. Освітлення зовнішньої реклами повинно бути рівномірним і не повинно засліплювати учасників дорожнього руху.</w:t>
      </w:r>
    </w:p>
    <w:p w:rsidR="0021479E" w:rsidRPr="0076276A" w:rsidRDefault="0021479E" w:rsidP="0021479E">
      <w:pPr>
        <w:ind w:firstLine="360"/>
        <w:jc w:val="both"/>
        <w:rPr>
          <w:sz w:val="24"/>
          <w:szCs w:val="24"/>
        </w:rPr>
      </w:pPr>
      <w:r w:rsidRPr="0076276A">
        <w:rPr>
          <w:sz w:val="24"/>
          <w:szCs w:val="24"/>
        </w:rPr>
        <w:t>5.7.11. Освітлення зовнішньої реклами повинно виконуватися енергозберігаючими приладами.</w:t>
      </w:r>
    </w:p>
    <w:p w:rsidR="0021479E" w:rsidRPr="0076276A" w:rsidRDefault="0021479E" w:rsidP="0021479E">
      <w:pPr>
        <w:ind w:firstLine="360"/>
        <w:jc w:val="both"/>
        <w:rPr>
          <w:sz w:val="24"/>
          <w:szCs w:val="24"/>
        </w:rPr>
      </w:pPr>
      <w:r w:rsidRPr="0076276A">
        <w:rPr>
          <w:sz w:val="24"/>
          <w:szCs w:val="24"/>
        </w:rPr>
        <w:t>5.7.12. Рекламні засоби не повинні виступати джерелами шуму, вібрації, світлових, електромагнітних та інших випромінювань чи полів з порушенням діючих санітарних норм.</w:t>
      </w:r>
    </w:p>
    <w:p w:rsidR="0021479E" w:rsidRPr="0076276A" w:rsidRDefault="0021479E" w:rsidP="0021479E">
      <w:pPr>
        <w:ind w:firstLine="360"/>
        <w:jc w:val="both"/>
        <w:rPr>
          <w:sz w:val="24"/>
          <w:szCs w:val="24"/>
        </w:rPr>
      </w:pPr>
      <w:r w:rsidRPr="0076276A">
        <w:rPr>
          <w:sz w:val="24"/>
          <w:szCs w:val="24"/>
        </w:rPr>
        <w:t>5.7.13. При розміщенні рекламних засобів поблизу перехресть, біля дорожніх знаків,  пішохідних переходів та зупинок транспорту загального користування повинна забезпечуватись видимість дорожніх знаків, перехресть, пішохідних переходів, зупинок транспорту загального користування.</w:t>
      </w:r>
    </w:p>
    <w:p w:rsidR="0021479E" w:rsidRPr="0076276A" w:rsidRDefault="0021479E" w:rsidP="0021479E">
      <w:pPr>
        <w:ind w:firstLine="360"/>
        <w:jc w:val="both"/>
        <w:rPr>
          <w:sz w:val="24"/>
          <w:szCs w:val="24"/>
        </w:rPr>
      </w:pPr>
      <w:r w:rsidRPr="0076276A">
        <w:rPr>
          <w:sz w:val="24"/>
          <w:szCs w:val="24"/>
        </w:rPr>
        <w:t>5.7.14. Забороняється розташування рекламних засобів:</w:t>
      </w:r>
    </w:p>
    <w:p w:rsidR="0021479E" w:rsidRPr="0076276A" w:rsidRDefault="0021479E" w:rsidP="0021479E">
      <w:pPr>
        <w:ind w:firstLine="360"/>
        <w:jc w:val="both"/>
        <w:rPr>
          <w:sz w:val="24"/>
          <w:szCs w:val="24"/>
        </w:rPr>
      </w:pPr>
      <w:r w:rsidRPr="0076276A">
        <w:rPr>
          <w:sz w:val="24"/>
          <w:szCs w:val="24"/>
        </w:rPr>
        <w:t>1) на пішохідних доріжках, якщо це перешкоджає вільному руху пішоходів;</w:t>
      </w:r>
    </w:p>
    <w:p w:rsidR="0021479E" w:rsidRPr="0076276A" w:rsidRDefault="0021479E" w:rsidP="0021479E">
      <w:pPr>
        <w:ind w:firstLine="360"/>
        <w:jc w:val="both"/>
        <w:rPr>
          <w:sz w:val="24"/>
          <w:szCs w:val="24"/>
        </w:rPr>
      </w:pPr>
      <w:r w:rsidRPr="0076276A">
        <w:rPr>
          <w:sz w:val="24"/>
          <w:szCs w:val="24"/>
        </w:rPr>
        <w:t>2) на територіях пам’яток садово-паркового мистецтва, парків, на квітниках та деревах;</w:t>
      </w:r>
    </w:p>
    <w:p w:rsidR="0021479E" w:rsidRPr="0076276A" w:rsidRDefault="0021479E" w:rsidP="0021479E">
      <w:pPr>
        <w:ind w:firstLine="360"/>
        <w:jc w:val="both"/>
        <w:rPr>
          <w:sz w:val="24"/>
          <w:szCs w:val="24"/>
        </w:rPr>
      </w:pPr>
      <w:r w:rsidRPr="0076276A">
        <w:rPr>
          <w:sz w:val="24"/>
          <w:szCs w:val="24"/>
        </w:rPr>
        <w:t>5.7.15. Забороняється розміщення друкованої реклами безпосередньо на зовнішній поверхні  будівель, споруд, на парканах, огорожах, стовпах та деревах.</w:t>
      </w:r>
    </w:p>
    <w:p w:rsidR="0021479E" w:rsidRPr="0076276A" w:rsidRDefault="0021479E" w:rsidP="0021479E">
      <w:pPr>
        <w:ind w:firstLine="360"/>
        <w:jc w:val="both"/>
        <w:rPr>
          <w:sz w:val="24"/>
          <w:szCs w:val="24"/>
        </w:rPr>
      </w:pPr>
      <w:r w:rsidRPr="0076276A">
        <w:rPr>
          <w:sz w:val="24"/>
          <w:szCs w:val="24"/>
        </w:rPr>
        <w:t xml:space="preserve">5.7.16. Місця розташування рекламних засобів повинні </w:t>
      </w:r>
      <w:proofErr w:type="spellStart"/>
      <w:r w:rsidRPr="0076276A">
        <w:rPr>
          <w:sz w:val="24"/>
          <w:szCs w:val="24"/>
        </w:rPr>
        <w:t>утримуватисья</w:t>
      </w:r>
      <w:proofErr w:type="spellEnd"/>
      <w:r w:rsidRPr="0076276A">
        <w:rPr>
          <w:sz w:val="24"/>
          <w:szCs w:val="24"/>
        </w:rPr>
        <w:t xml:space="preserve"> в належному санітарно-технічному стані з забезпеченням їх своєчасного прибирання та впорядкування.</w:t>
      </w:r>
    </w:p>
    <w:p w:rsidR="0021479E" w:rsidRPr="0076276A" w:rsidRDefault="0021479E" w:rsidP="0021479E">
      <w:pPr>
        <w:ind w:firstLine="360"/>
        <w:jc w:val="both"/>
        <w:rPr>
          <w:sz w:val="24"/>
          <w:szCs w:val="24"/>
        </w:rPr>
      </w:pPr>
      <w:r w:rsidRPr="0076276A">
        <w:rPr>
          <w:sz w:val="24"/>
          <w:szCs w:val="24"/>
        </w:rPr>
        <w:t>5.7.17. Рекламні засоби повинні мати постійне рекламно-інформаційне заповнення.</w:t>
      </w:r>
    </w:p>
    <w:p w:rsidR="0021479E" w:rsidRPr="0076276A" w:rsidRDefault="0021479E" w:rsidP="0021479E">
      <w:pPr>
        <w:ind w:firstLine="360"/>
        <w:jc w:val="both"/>
        <w:rPr>
          <w:sz w:val="24"/>
          <w:szCs w:val="24"/>
        </w:rPr>
      </w:pPr>
      <w:r w:rsidRPr="0076276A">
        <w:rPr>
          <w:sz w:val="24"/>
          <w:szCs w:val="24"/>
        </w:rPr>
        <w:t>5.7.18. Матеріали, які використовуються при виготовленні усіх типів рекламних засобів, повинні відповідати сучасним вимогам з якості та екологічної безпеки.</w:t>
      </w:r>
    </w:p>
    <w:p w:rsidR="0021479E" w:rsidRPr="0076276A" w:rsidRDefault="0021479E" w:rsidP="0021479E">
      <w:pPr>
        <w:ind w:firstLine="360"/>
        <w:jc w:val="both"/>
        <w:rPr>
          <w:sz w:val="24"/>
          <w:szCs w:val="24"/>
        </w:rPr>
      </w:pPr>
      <w:r w:rsidRPr="0076276A">
        <w:rPr>
          <w:sz w:val="24"/>
          <w:szCs w:val="24"/>
        </w:rPr>
        <w:t>5.7.19. Фундаменти рекламних засобів повинні бути заглибленими на 15–20 см нижче рівня ґрунту, а у випадку розміщення на поверхні – декоративно оформленими.</w:t>
      </w:r>
    </w:p>
    <w:p w:rsidR="0021479E" w:rsidRPr="0076276A" w:rsidRDefault="0021479E" w:rsidP="0021479E">
      <w:pPr>
        <w:ind w:firstLine="360"/>
        <w:jc w:val="both"/>
        <w:rPr>
          <w:sz w:val="24"/>
          <w:szCs w:val="24"/>
        </w:rPr>
      </w:pPr>
      <w:r w:rsidRPr="0076276A">
        <w:rPr>
          <w:sz w:val="24"/>
          <w:szCs w:val="24"/>
        </w:rPr>
        <w:t>5.7.20. В зимовий період при насипанні поверхового шару ґрунту над фундаментом рекламного засобу або відновленні благоустрою при демонтажі рекламного засобу (відновлення після демонтажу фундаменту рекламного засобу) заборонено використовувати змерзлий, кусковий ґрунт.</w:t>
      </w:r>
    </w:p>
    <w:p w:rsidR="0021479E" w:rsidRPr="0076276A" w:rsidRDefault="0021479E" w:rsidP="0021479E">
      <w:pPr>
        <w:ind w:firstLine="360"/>
        <w:jc w:val="both"/>
        <w:rPr>
          <w:sz w:val="24"/>
          <w:szCs w:val="24"/>
        </w:rPr>
      </w:pPr>
      <w:r w:rsidRPr="0076276A">
        <w:rPr>
          <w:sz w:val="24"/>
          <w:szCs w:val="24"/>
        </w:rPr>
        <w:t>5.7.21. Великорозмірні рекламні засоби повинні мати екранну монолітну конструкцію (місця з'єднань, частини конструкції, силові елементи, опори, торцеві поверхні, елементи кріплення освітлювальної арматури, місця з'єднання з фундаментом закрито обшивним матеріалом) з двосторонньою інформаційною площиною або мати декоративно оформлену зворотну сторону.</w:t>
      </w:r>
    </w:p>
    <w:p w:rsidR="0021479E" w:rsidRPr="0076276A" w:rsidRDefault="0021479E" w:rsidP="0021479E">
      <w:pPr>
        <w:ind w:firstLine="360"/>
        <w:jc w:val="both"/>
        <w:rPr>
          <w:sz w:val="24"/>
          <w:szCs w:val="24"/>
        </w:rPr>
      </w:pPr>
      <w:r w:rsidRPr="0076276A">
        <w:rPr>
          <w:sz w:val="24"/>
          <w:szCs w:val="24"/>
        </w:rPr>
        <w:t>5.7.22.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rsidR="0021479E" w:rsidRPr="0076276A" w:rsidRDefault="0021479E" w:rsidP="0021479E">
      <w:pPr>
        <w:ind w:firstLine="360"/>
        <w:jc w:val="both"/>
        <w:rPr>
          <w:sz w:val="24"/>
          <w:szCs w:val="24"/>
        </w:rPr>
      </w:pPr>
      <w:r w:rsidRPr="0076276A">
        <w:rPr>
          <w:sz w:val="24"/>
          <w:szCs w:val="24"/>
        </w:rPr>
        <w:t>5.7.23. При заміні рекламного сюжету не припускається розташування автотранспортних засобів на трав’яному покритті.</w:t>
      </w:r>
    </w:p>
    <w:p w:rsidR="0021479E" w:rsidRPr="0076276A" w:rsidRDefault="0021479E" w:rsidP="0021479E">
      <w:pPr>
        <w:ind w:firstLine="360"/>
        <w:jc w:val="both"/>
        <w:rPr>
          <w:sz w:val="24"/>
          <w:szCs w:val="24"/>
        </w:rPr>
      </w:pPr>
      <w:r w:rsidRPr="0076276A">
        <w:rPr>
          <w:sz w:val="24"/>
          <w:szCs w:val="24"/>
        </w:rPr>
        <w:t>5.7.24. Відповідальність за технічний, естетичний стан рекламних засобів, розміщеної реклами, стан благоустрою місць розташування рекламних засобів несе розповсюджувач зовнішньої реклами згідно із законодавством.</w:t>
      </w:r>
    </w:p>
    <w:p w:rsidR="0021479E" w:rsidRPr="0076276A" w:rsidRDefault="0021479E" w:rsidP="0021479E">
      <w:pPr>
        <w:ind w:firstLine="360"/>
        <w:jc w:val="both"/>
        <w:rPr>
          <w:sz w:val="24"/>
          <w:szCs w:val="24"/>
        </w:rPr>
      </w:pPr>
      <w:r w:rsidRPr="0076276A">
        <w:rPr>
          <w:sz w:val="24"/>
          <w:szCs w:val="24"/>
        </w:rPr>
        <w:t>5.7.25. У випадках укладення договору щодо використання елементів благоустрою на місці розташування рекламного засобу між власником рекламного засобу та утримувачем елементу благоустрою  відповідальність за технічний та естетичний стан всього елементу благоустрою несе його утримувач (крім безпосередньо місця розташування рекламного засобу).</w:t>
      </w:r>
    </w:p>
    <w:p w:rsidR="0021479E" w:rsidRPr="0076276A" w:rsidRDefault="0021479E" w:rsidP="0021479E">
      <w:pPr>
        <w:ind w:firstLine="360"/>
        <w:jc w:val="both"/>
        <w:rPr>
          <w:sz w:val="24"/>
          <w:szCs w:val="24"/>
        </w:rPr>
      </w:pPr>
      <w:r w:rsidRPr="0076276A">
        <w:rPr>
          <w:sz w:val="24"/>
          <w:szCs w:val="24"/>
        </w:rPr>
        <w:t>5.7.26. Роботи, пов’язані з розташуванням рекламних засобів, без додержання порядку, визначеного виконкомом селищної ради, щодо проведення таких робіт та вимог цих Правил, вважаються незаконними і тягнуть за собою відповідальність згідно з законодавством.</w:t>
      </w:r>
    </w:p>
    <w:p w:rsidR="0021479E" w:rsidRPr="0076276A" w:rsidRDefault="0021479E" w:rsidP="0021479E">
      <w:pPr>
        <w:ind w:firstLine="360"/>
        <w:jc w:val="both"/>
        <w:rPr>
          <w:sz w:val="24"/>
          <w:szCs w:val="24"/>
        </w:rPr>
      </w:pPr>
      <w:r w:rsidRPr="0076276A">
        <w:rPr>
          <w:sz w:val="24"/>
          <w:szCs w:val="24"/>
        </w:rPr>
        <w:lastRenderedPageBreak/>
        <w:t>5.7.27. Рекламні засоби, які розташовано з порушеннями Порядку розміщення зовнішньої реклами, Положення про порядок оплати за тимчасове користування місцями розташування рекламних засобів, (без дозволів, у разі закінчення терміну дії дозволів – без продовження строку дії, у разі скасування дозволу, з недодержанням визначеної у дозволі конструкції рекламного засобу, недодержання визначеного місця розташування рекламного засобу), а також в інших випадках, визначених у нормативно-правових актах або в договорі про тимчасове користування місцями розташування рекламних засобів, підлягають демонтажу в порядку, встановленому виконкомом селищної ради.</w:t>
      </w:r>
    </w:p>
    <w:p w:rsidR="0021479E" w:rsidRPr="0076276A" w:rsidRDefault="0021479E" w:rsidP="0021479E">
      <w:pPr>
        <w:ind w:firstLine="360"/>
        <w:jc w:val="both"/>
        <w:rPr>
          <w:sz w:val="24"/>
          <w:szCs w:val="24"/>
        </w:rPr>
      </w:pPr>
      <w:r w:rsidRPr="0076276A">
        <w:rPr>
          <w:sz w:val="24"/>
          <w:szCs w:val="24"/>
        </w:rPr>
        <w:t>5.7.28. Шкода, завдана при розміщенні зовнішньої реклами внаслідок порушення законодавства з благоустрою населених пунктів, підлягає компенсації у встановленому законодавством порядку.</w:t>
      </w:r>
    </w:p>
    <w:p w:rsidR="0021479E" w:rsidRPr="0076276A" w:rsidRDefault="0021479E" w:rsidP="0021479E">
      <w:pPr>
        <w:ind w:firstLine="360"/>
        <w:jc w:val="both"/>
        <w:rPr>
          <w:sz w:val="24"/>
          <w:szCs w:val="24"/>
        </w:rPr>
      </w:pPr>
      <w:r w:rsidRPr="0076276A">
        <w:rPr>
          <w:sz w:val="24"/>
          <w:szCs w:val="24"/>
        </w:rPr>
        <w:t>5.7.29. Контроль за додержанням Правил благоустрою  при розміщенні зовнішньої реклами здійснюють виконавчий комітет селищної ради та інші органи відповідно до законодавства. </w:t>
      </w:r>
    </w:p>
    <w:p w:rsidR="0021479E" w:rsidRPr="0076276A" w:rsidRDefault="0021479E" w:rsidP="0021479E">
      <w:pPr>
        <w:ind w:firstLine="360"/>
        <w:jc w:val="both"/>
        <w:rPr>
          <w:sz w:val="24"/>
          <w:szCs w:val="24"/>
        </w:rPr>
      </w:pPr>
    </w:p>
    <w:p w:rsidR="0021479E" w:rsidRPr="0076276A" w:rsidRDefault="0021479E" w:rsidP="0021479E">
      <w:pPr>
        <w:ind w:firstLine="360"/>
        <w:jc w:val="both"/>
        <w:rPr>
          <w:sz w:val="24"/>
          <w:szCs w:val="24"/>
        </w:rPr>
      </w:pPr>
      <w:r w:rsidRPr="0076276A">
        <w:rPr>
          <w:sz w:val="24"/>
          <w:szCs w:val="24"/>
        </w:rPr>
        <w:t>5.8. Порядок утримання технічних засобів регулювання дорожнього руху</w:t>
      </w:r>
    </w:p>
    <w:p w:rsidR="0021479E" w:rsidRPr="0076276A" w:rsidRDefault="0021479E" w:rsidP="0021479E">
      <w:pPr>
        <w:ind w:firstLine="360"/>
        <w:jc w:val="both"/>
        <w:rPr>
          <w:sz w:val="24"/>
          <w:szCs w:val="24"/>
        </w:rPr>
      </w:pPr>
      <w:r w:rsidRPr="0076276A">
        <w:rPr>
          <w:sz w:val="24"/>
          <w:szCs w:val="24"/>
        </w:rPr>
        <w:t xml:space="preserve">5.8.1. Утримання у належному стані дорожніх знаків, дорожньої розмітки, маршрутних покажчиків,  здійснюють </w:t>
      </w:r>
      <w:proofErr w:type="spellStart"/>
      <w:r w:rsidRPr="0076276A">
        <w:rPr>
          <w:sz w:val="24"/>
          <w:szCs w:val="24"/>
        </w:rPr>
        <w:t>підприємства-</w:t>
      </w:r>
      <w:proofErr w:type="spellEnd"/>
      <w:r w:rsidRPr="0076276A">
        <w:rPr>
          <w:sz w:val="24"/>
          <w:szCs w:val="24"/>
        </w:rPr>
        <w:t xml:space="preserve"> власники доріг.</w:t>
      </w:r>
    </w:p>
    <w:p w:rsidR="0021479E" w:rsidRPr="0076276A" w:rsidRDefault="0021479E" w:rsidP="0021479E">
      <w:pPr>
        <w:ind w:firstLine="360"/>
        <w:jc w:val="both"/>
        <w:rPr>
          <w:sz w:val="24"/>
          <w:szCs w:val="24"/>
        </w:rPr>
      </w:pPr>
      <w:r w:rsidRPr="0076276A">
        <w:rPr>
          <w:sz w:val="24"/>
          <w:szCs w:val="24"/>
        </w:rPr>
        <w:t xml:space="preserve">5.8.2. Використання та утримання вказаних у цьому пункті елементів благоустрою здійснюється згідно з Законом України </w:t>
      </w:r>
      <w:proofErr w:type="spellStart"/>
      <w:r w:rsidRPr="0076276A">
        <w:rPr>
          <w:sz w:val="24"/>
          <w:szCs w:val="24"/>
        </w:rPr>
        <w:t>“Про</w:t>
      </w:r>
      <w:proofErr w:type="spellEnd"/>
      <w:r w:rsidRPr="0076276A">
        <w:rPr>
          <w:sz w:val="24"/>
          <w:szCs w:val="24"/>
        </w:rPr>
        <w:t xml:space="preserve"> дорожній </w:t>
      </w:r>
      <w:proofErr w:type="spellStart"/>
      <w:r w:rsidRPr="0076276A">
        <w:rPr>
          <w:sz w:val="24"/>
          <w:szCs w:val="24"/>
        </w:rPr>
        <w:t>рух”</w:t>
      </w:r>
      <w:proofErr w:type="spellEnd"/>
      <w:r w:rsidRPr="0076276A">
        <w:rPr>
          <w:sz w:val="24"/>
          <w:szCs w:val="24"/>
        </w:rPr>
        <w:t xml:space="preserve">, Правил дорожнього руху, ДСТУ 2587-94 </w:t>
      </w:r>
      <w:proofErr w:type="spellStart"/>
      <w:r w:rsidRPr="0076276A">
        <w:rPr>
          <w:sz w:val="24"/>
          <w:szCs w:val="24"/>
        </w:rPr>
        <w:t>„Розмітка</w:t>
      </w:r>
      <w:proofErr w:type="spellEnd"/>
      <w:r w:rsidRPr="0076276A">
        <w:rPr>
          <w:sz w:val="24"/>
          <w:szCs w:val="24"/>
        </w:rPr>
        <w:t xml:space="preserve"> </w:t>
      </w:r>
      <w:proofErr w:type="spellStart"/>
      <w:r w:rsidRPr="0076276A">
        <w:rPr>
          <w:sz w:val="24"/>
          <w:szCs w:val="24"/>
        </w:rPr>
        <w:t>дорожня”</w:t>
      </w:r>
      <w:proofErr w:type="spellEnd"/>
      <w:r w:rsidRPr="0076276A">
        <w:rPr>
          <w:sz w:val="24"/>
          <w:szCs w:val="24"/>
        </w:rPr>
        <w:t xml:space="preserve">, ДСТУ 4100-02 </w:t>
      </w:r>
      <w:proofErr w:type="spellStart"/>
      <w:r w:rsidRPr="0076276A">
        <w:rPr>
          <w:sz w:val="24"/>
          <w:szCs w:val="24"/>
        </w:rPr>
        <w:t>„Знаки</w:t>
      </w:r>
      <w:proofErr w:type="spellEnd"/>
      <w:r w:rsidRPr="0076276A">
        <w:rPr>
          <w:sz w:val="24"/>
          <w:szCs w:val="24"/>
        </w:rPr>
        <w:t xml:space="preserve"> дорожні. Загальні технічні умови. Правила </w:t>
      </w:r>
      <w:proofErr w:type="spellStart"/>
      <w:r w:rsidRPr="0076276A">
        <w:rPr>
          <w:sz w:val="24"/>
          <w:szCs w:val="24"/>
        </w:rPr>
        <w:t>застосування”</w:t>
      </w:r>
      <w:proofErr w:type="spellEnd"/>
      <w:r w:rsidRPr="0076276A">
        <w:rPr>
          <w:sz w:val="24"/>
          <w:szCs w:val="24"/>
        </w:rPr>
        <w:t xml:space="preserve">, ДСТУ 2735-95 </w:t>
      </w:r>
      <w:proofErr w:type="spellStart"/>
      <w:r w:rsidRPr="0076276A">
        <w:rPr>
          <w:sz w:val="24"/>
          <w:szCs w:val="24"/>
        </w:rPr>
        <w:t>„Огородження</w:t>
      </w:r>
      <w:proofErr w:type="spellEnd"/>
      <w:r w:rsidRPr="0076276A">
        <w:rPr>
          <w:sz w:val="24"/>
          <w:szCs w:val="24"/>
        </w:rPr>
        <w:t xml:space="preserve"> дорожні і напрямні </w:t>
      </w:r>
      <w:proofErr w:type="spellStart"/>
      <w:r w:rsidRPr="0076276A">
        <w:rPr>
          <w:sz w:val="24"/>
          <w:szCs w:val="24"/>
        </w:rPr>
        <w:t>пристрої”</w:t>
      </w:r>
      <w:proofErr w:type="spellEnd"/>
      <w:r w:rsidRPr="0076276A">
        <w:rPr>
          <w:sz w:val="24"/>
          <w:szCs w:val="24"/>
        </w:rPr>
        <w:t xml:space="preserve">. Загальні технічні вимоги. Правила </w:t>
      </w:r>
      <w:proofErr w:type="spellStart"/>
      <w:r w:rsidRPr="0076276A">
        <w:rPr>
          <w:sz w:val="24"/>
          <w:szCs w:val="24"/>
        </w:rPr>
        <w:t>застосування”</w:t>
      </w:r>
      <w:proofErr w:type="spellEnd"/>
      <w:r w:rsidRPr="0076276A">
        <w:rPr>
          <w:sz w:val="24"/>
          <w:szCs w:val="24"/>
        </w:rPr>
        <w:t>, інших норм та правил.</w:t>
      </w:r>
    </w:p>
    <w:p w:rsidR="0021479E" w:rsidRPr="0076276A" w:rsidRDefault="0021479E" w:rsidP="0021479E">
      <w:pPr>
        <w:ind w:firstLine="360"/>
        <w:jc w:val="both"/>
        <w:rPr>
          <w:sz w:val="24"/>
          <w:szCs w:val="24"/>
        </w:rPr>
      </w:pPr>
      <w:r w:rsidRPr="0076276A">
        <w:rPr>
          <w:sz w:val="24"/>
          <w:szCs w:val="24"/>
        </w:rPr>
        <w:t>5.8.3. Кожний учасник дорожнього руху повинен використовувати елементи дорожніх об'єктів відповідно до їх призначення з дотриманням вимог чинного законодавства.</w:t>
      </w:r>
    </w:p>
    <w:p w:rsidR="0021479E" w:rsidRPr="0076276A" w:rsidRDefault="0021479E" w:rsidP="0021479E">
      <w:pPr>
        <w:ind w:firstLine="360"/>
        <w:jc w:val="both"/>
        <w:rPr>
          <w:sz w:val="24"/>
          <w:szCs w:val="24"/>
        </w:rPr>
      </w:pPr>
      <w:r w:rsidRPr="0076276A">
        <w:rPr>
          <w:sz w:val="24"/>
          <w:szCs w:val="24"/>
        </w:rPr>
        <w:t xml:space="preserve">5.8.4. Вивішувати дорожні знаки, встановлювати інші технічні засоби регулювання дорожнього руху необхідно у відповідності з вимогами Закону України </w:t>
      </w:r>
      <w:proofErr w:type="spellStart"/>
      <w:r w:rsidRPr="0076276A">
        <w:rPr>
          <w:sz w:val="24"/>
          <w:szCs w:val="24"/>
        </w:rPr>
        <w:t>“Про</w:t>
      </w:r>
      <w:proofErr w:type="spellEnd"/>
      <w:r w:rsidRPr="0076276A">
        <w:rPr>
          <w:sz w:val="24"/>
          <w:szCs w:val="24"/>
        </w:rPr>
        <w:t xml:space="preserve"> дорожній </w:t>
      </w:r>
      <w:proofErr w:type="spellStart"/>
      <w:r w:rsidRPr="0076276A">
        <w:rPr>
          <w:sz w:val="24"/>
          <w:szCs w:val="24"/>
        </w:rPr>
        <w:t>рух”</w:t>
      </w:r>
      <w:proofErr w:type="spellEnd"/>
      <w:r w:rsidRPr="0076276A">
        <w:rPr>
          <w:sz w:val="24"/>
          <w:szCs w:val="24"/>
        </w:rPr>
        <w:t>, Правил дорожнього руху.</w:t>
      </w:r>
    </w:p>
    <w:p w:rsidR="0021479E" w:rsidRPr="0076276A" w:rsidRDefault="0021479E" w:rsidP="0021479E">
      <w:pPr>
        <w:ind w:firstLine="360"/>
        <w:jc w:val="both"/>
        <w:rPr>
          <w:sz w:val="24"/>
          <w:szCs w:val="24"/>
        </w:rPr>
      </w:pPr>
    </w:p>
    <w:p w:rsidR="0021479E" w:rsidRPr="0076276A" w:rsidRDefault="0021479E" w:rsidP="0021479E">
      <w:pPr>
        <w:ind w:firstLine="360"/>
        <w:jc w:val="both"/>
        <w:rPr>
          <w:sz w:val="24"/>
          <w:szCs w:val="24"/>
        </w:rPr>
      </w:pPr>
      <w:r w:rsidRPr="0076276A">
        <w:rPr>
          <w:sz w:val="24"/>
          <w:szCs w:val="24"/>
        </w:rPr>
        <w:t>5.9. Порядок утримання інших елементів благоустрою</w:t>
      </w:r>
    </w:p>
    <w:p w:rsidR="0021479E" w:rsidRPr="0076276A" w:rsidRDefault="0021479E" w:rsidP="0021479E">
      <w:pPr>
        <w:ind w:firstLine="360"/>
        <w:jc w:val="both"/>
        <w:rPr>
          <w:sz w:val="24"/>
          <w:szCs w:val="24"/>
        </w:rPr>
      </w:pPr>
      <w:r w:rsidRPr="0076276A">
        <w:rPr>
          <w:sz w:val="24"/>
          <w:szCs w:val="24"/>
        </w:rPr>
        <w:t>(малих архітектурних форм некомерційного призначення, садових лав, покажчиків найменування вулиць, будинкових номерних знаків, меморіальних дощок та інших)</w:t>
      </w:r>
    </w:p>
    <w:p w:rsidR="0021479E" w:rsidRPr="0076276A" w:rsidRDefault="0021479E" w:rsidP="0021479E">
      <w:pPr>
        <w:ind w:firstLine="360"/>
        <w:jc w:val="both"/>
        <w:rPr>
          <w:sz w:val="24"/>
          <w:szCs w:val="24"/>
        </w:rPr>
      </w:pPr>
      <w:r w:rsidRPr="0076276A">
        <w:rPr>
          <w:sz w:val="24"/>
          <w:szCs w:val="24"/>
        </w:rPr>
        <w:t xml:space="preserve"> 5.9.1. Утримання в належному стані малих архітектурних форм некомерційного призначення, садових лав, покажчиків найменування вулиць, будинкових номерних знаків, меморіальних дощок, та інших елементів благоустрою здійснюють їх </w:t>
      </w:r>
      <w:proofErr w:type="spellStart"/>
      <w:r w:rsidRPr="0076276A">
        <w:rPr>
          <w:sz w:val="24"/>
          <w:szCs w:val="24"/>
        </w:rPr>
        <w:t>балансоутримувачі</w:t>
      </w:r>
      <w:proofErr w:type="spellEnd"/>
      <w:r w:rsidRPr="0076276A">
        <w:rPr>
          <w:sz w:val="24"/>
          <w:szCs w:val="24"/>
        </w:rPr>
        <w:t xml:space="preserve"> або особи, на об’єктах яких розміщені елементи благоустрою.</w:t>
      </w:r>
    </w:p>
    <w:p w:rsidR="0021479E" w:rsidRPr="0076276A" w:rsidRDefault="0021479E" w:rsidP="0021479E">
      <w:pPr>
        <w:ind w:firstLine="360"/>
        <w:jc w:val="both"/>
        <w:rPr>
          <w:sz w:val="24"/>
          <w:szCs w:val="24"/>
        </w:rPr>
      </w:pPr>
      <w:r w:rsidRPr="0076276A">
        <w:rPr>
          <w:sz w:val="24"/>
          <w:szCs w:val="24"/>
        </w:rPr>
        <w:t>5.9.2. Відповідальність за збереження та контроль за утриманням малих архітектурних форм некомерційного призначення, розташованих на території громади, що належать до комунальної власності, покладається на виконком селищної ради.</w:t>
      </w:r>
    </w:p>
    <w:p w:rsidR="0021479E" w:rsidRPr="0076276A" w:rsidRDefault="0021479E" w:rsidP="0021479E">
      <w:pPr>
        <w:ind w:firstLine="360"/>
        <w:jc w:val="both"/>
        <w:rPr>
          <w:sz w:val="24"/>
          <w:szCs w:val="24"/>
        </w:rPr>
      </w:pPr>
      <w:r w:rsidRPr="0076276A">
        <w:rPr>
          <w:sz w:val="24"/>
          <w:szCs w:val="24"/>
        </w:rPr>
        <w:t>5.9.3. Садові, паркові лави слід розставляти згідно з планами скверів, зелених зон, утримувати в справному стані та фарбувати.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21479E" w:rsidRPr="0076276A" w:rsidRDefault="0021479E" w:rsidP="0021479E">
      <w:pPr>
        <w:ind w:firstLine="360"/>
        <w:rPr>
          <w:sz w:val="24"/>
          <w:szCs w:val="24"/>
        </w:rPr>
      </w:pPr>
    </w:p>
    <w:p w:rsidR="0021479E" w:rsidRPr="0076276A" w:rsidRDefault="0021479E" w:rsidP="0021479E">
      <w:pPr>
        <w:ind w:firstLine="360"/>
        <w:jc w:val="both"/>
        <w:rPr>
          <w:b/>
          <w:sz w:val="24"/>
          <w:szCs w:val="24"/>
        </w:rPr>
      </w:pPr>
      <w:r w:rsidRPr="0076276A">
        <w:rPr>
          <w:b/>
          <w:sz w:val="24"/>
          <w:szCs w:val="24"/>
        </w:rPr>
        <w:t>Розділ 6. Порядок здійснення благоустрою, утримання об’єктів та елементів благоустрою суб’єктами господарювання, що здійснюють окремі види діяльності</w:t>
      </w:r>
    </w:p>
    <w:p w:rsidR="0021479E" w:rsidRPr="0076276A" w:rsidRDefault="0021479E" w:rsidP="0021479E">
      <w:pPr>
        <w:ind w:firstLine="360"/>
        <w:rPr>
          <w:b/>
          <w:sz w:val="24"/>
          <w:szCs w:val="24"/>
        </w:rPr>
      </w:pPr>
    </w:p>
    <w:p w:rsidR="0021479E" w:rsidRPr="0076276A" w:rsidRDefault="0021479E" w:rsidP="0021479E">
      <w:pPr>
        <w:ind w:firstLine="360"/>
        <w:jc w:val="both"/>
        <w:rPr>
          <w:sz w:val="24"/>
          <w:szCs w:val="24"/>
        </w:rPr>
      </w:pPr>
      <w:r w:rsidRPr="0076276A">
        <w:rPr>
          <w:sz w:val="24"/>
          <w:szCs w:val="24"/>
        </w:rPr>
        <w:t>6.2.1. Замовники, суб’єкти господарювання у сфері будівництва та інші особи зобов'язані:</w:t>
      </w:r>
    </w:p>
    <w:p w:rsidR="0021479E" w:rsidRPr="0076276A" w:rsidRDefault="0021479E" w:rsidP="0021479E">
      <w:pPr>
        <w:ind w:firstLine="360"/>
        <w:jc w:val="both"/>
        <w:rPr>
          <w:sz w:val="24"/>
          <w:szCs w:val="24"/>
        </w:rPr>
      </w:pPr>
      <w:r w:rsidRPr="0076276A">
        <w:rPr>
          <w:sz w:val="24"/>
          <w:szCs w:val="24"/>
        </w:rPr>
        <w:t>1) утримувати в належному стані та у встановленому порядку огороджувати земельні ділянки, що відведені уповноваженими органами під будівництво;</w:t>
      </w:r>
    </w:p>
    <w:p w:rsidR="0021479E" w:rsidRPr="0076276A" w:rsidRDefault="0021479E" w:rsidP="0021479E">
      <w:pPr>
        <w:ind w:firstLine="360"/>
        <w:jc w:val="both"/>
        <w:rPr>
          <w:sz w:val="24"/>
          <w:szCs w:val="24"/>
        </w:rPr>
      </w:pPr>
      <w:r w:rsidRPr="0076276A">
        <w:rPr>
          <w:sz w:val="24"/>
          <w:szCs w:val="24"/>
        </w:rPr>
        <w:t>2) здійснювати виконання будівельних (монтажних) робіт (у тому числі з реконструкції та нового будівництва) з додержанням будівельних норм та правил на підставі дозволу на виконання будівельних робіт, який видається Інспекцією державного архітектурно-</w:t>
      </w:r>
      <w:r w:rsidRPr="0076276A">
        <w:rPr>
          <w:sz w:val="24"/>
          <w:szCs w:val="24"/>
        </w:rPr>
        <w:lastRenderedPageBreak/>
        <w:t>будівельного контролю у встановленому порядку. Забороняється закриття вказаних робіт без належного та якісного проведення благоустрою території;</w:t>
      </w:r>
    </w:p>
    <w:p w:rsidR="0021479E" w:rsidRPr="0076276A" w:rsidRDefault="0021479E" w:rsidP="0021479E">
      <w:pPr>
        <w:ind w:firstLine="360"/>
        <w:jc w:val="both"/>
        <w:rPr>
          <w:sz w:val="24"/>
          <w:szCs w:val="24"/>
        </w:rPr>
      </w:pPr>
      <w:r w:rsidRPr="0076276A">
        <w:rPr>
          <w:sz w:val="24"/>
          <w:szCs w:val="24"/>
        </w:rPr>
        <w:t xml:space="preserve">3) виконувати земляні, будівельні, ремонтні, монтажні та інші роботи на об’єктах благоустрою, що тягнуть погіршення благоустрою (пошкодження чи знищення елементів або об’єктів благоустрою, порушення умов благоустрою, ускладнення умов руху пішоходів та транспорту, розміщення конструкцій, матеріалів та обладнання) на підставі дозволу (ордера) виданого виконкомом селищної ради.  Забороняється закриття вказаних робіт та закриття дозволу (ордера) без належного та якісного відновлення благоустрою території. Зазначена вимога розповсюджується на випадки проведення робіт </w:t>
      </w:r>
      <w:proofErr w:type="spellStart"/>
      <w:r w:rsidRPr="0076276A">
        <w:rPr>
          <w:sz w:val="24"/>
          <w:szCs w:val="24"/>
        </w:rPr>
        <w:t>без-</w:t>
      </w:r>
      <w:proofErr w:type="spellEnd"/>
      <w:r w:rsidRPr="0076276A">
        <w:rPr>
          <w:sz w:val="24"/>
          <w:szCs w:val="24"/>
        </w:rPr>
        <w:t xml:space="preserve"> траншейним способом.</w:t>
      </w:r>
    </w:p>
    <w:p w:rsidR="0021479E" w:rsidRPr="0076276A" w:rsidRDefault="0021479E" w:rsidP="0021479E">
      <w:pPr>
        <w:ind w:firstLine="360"/>
        <w:jc w:val="both"/>
        <w:rPr>
          <w:sz w:val="24"/>
          <w:szCs w:val="24"/>
        </w:rPr>
      </w:pPr>
      <w:r w:rsidRPr="0076276A">
        <w:rPr>
          <w:sz w:val="24"/>
          <w:szCs w:val="24"/>
        </w:rPr>
        <w:t>5) у встановленому порядку отримувати дозвіл (ордер) на встановлення риштування, каркасно-плівкових та інших легких огорож під час ремонту (реконструкції) елементів будівель, споруд, що пов’язано з погіршенням благоустрою, виконувати умови такого дозволу (ордера) та проводити роботи відповідно до вимог цих Правил та чинного законодавства;</w:t>
      </w:r>
    </w:p>
    <w:p w:rsidR="0021479E" w:rsidRPr="0076276A" w:rsidRDefault="0021479E" w:rsidP="0021479E">
      <w:pPr>
        <w:ind w:firstLine="360"/>
        <w:jc w:val="both"/>
        <w:rPr>
          <w:sz w:val="24"/>
          <w:szCs w:val="24"/>
        </w:rPr>
      </w:pPr>
      <w:r w:rsidRPr="0076276A">
        <w:rPr>
          <w:sz w:val="24"/>
          <w:szCs w:val="24"/>
        </w:rPr>
        <w:t>6) встановлювати огорожі місць проведення будівельних та ремонтних робіт визначених типів відповідно до вимог будівельних норм та правил, інших нормативних актів;</w:t>
      </w:r>
    </w:p>
    <w:p w:rsidR="0021479E" w:rsidRPr="0076276A" w:rsidRDefault="0021479E" w:rsidP="0021479E">
      <w:pPr>
        <w:ind w:firstLine="360"/>
        <w:jc w:val="both"/>
        <w:rPr>
          <w:sz w:val="24"/>
          <w:szCs w:val="24"/>
        </w:rPr>
      </w:pPr>
      <w:r w:rsidRPr="0076276A">
        <w:rPr>
          <w:sz w:val="24"/>
          <w:szCs w:val="24"/>
        </w:rPr>
        <w:t>7) на період проведення робіт з улаштування місць паркування автомобілів на об’єктах благоустрою у встановленому порядку отримувати відповідний дозвіл (ордер) на проведення робіт, пов’язаних з тимчасовим погіршенням благоустрою;</w:t>
      </w:r>
    </w:p>
    <w:p w:rsidR="0021479E" w:rsidRPr="0076276A" w:rsidRDefault="0021479E" w:rsidP="0021479E">
      <w:pPr>
        <w:ind w:firstLine="360"/>
        <w:jc w:val="both"/>
        <w:rPr>
          <w:sz w:val="24"/>
          <w:szCs w:val="24"/>
        </w:rPr>
      </w:pPr>
      <w:r w:rsidRPr="0076276A">
        <w:rPr>
          <w:sz w:val="24"/>
          <w:szCs w:val="24"/>
        </w:rPr>
        <w:t>8) проводити підземні та будівельні роботи, насипання, намивання ґрунту, піску, встановлення огорож, механізмів та обладнання, тимчасових споруд, побутових вагончиків, складування конструкцій і матеріалів, з чітким додержання вимог та умов проекту організації будівництва, державних будівельних, санітарних норм та правил. Забороняється закриття вказаних робіт без належного та якісного відновлення благоустрою території;</w:t>
      </w:r>
    </w:p>
    <w:p w:rsidR="0021479E" w:rsidRPr="0076276A" w:rsidRDefault="0021479E" w:rsidP="0021479E">
      <w:pPr>
        <w:ind w:firstLine="360"/>
        <w:jc w:val="both"/>
        <w:rPr>
          <w:sz w:val="24"/>
          <w:szCs w:val="24"/>
        </w:rPr>
      </w:pPr>
      <w:r w:rsidRPr="0076276A">
        <w:rPr>
          <w:sz w:val="24"/>
          <w:szCs w:val="24"/>
        </w:rPr>
        <w:t>9) негайно не більше ніж за добу прибирати на прилеглих до будівельних майданчиків територіях залишки будівельних матеріалів, ґрунту і сміття, що виникли у процесі будівельних, ремонтних та відновлювальних робіт;</w:t>
      </w:r>
    </w:p>
    <w:p w:rsidR="0021479E" w:rsidRPr="0076276A" w:rsidRDefault="0021479E" w:rsidP="0021479E">
      <w:pPr>
        <w:ind w:firstLine="360"/>
        <w:jc w:val="both"/>
        <w:rPr>
          <w:sz w:val="24"/>
          <w:szCs w:val="24"/>
        </w:rPr>
      </w:pPr>
      <w:r w:rsidRPr="0076276A">
        <w:rPr>
          <w:sz w:val="24"/>
          <w:szCs w:val="24"/>
        </w:rPr>
        <w:t>10) не допускати випадків виїзду автотранспорту з будівельних майданчиків на проїзну частину вулиць із забрудненими колесами;</w:t>
      </w:r>
    </w:p>
    <w:p w:rsidR="0021479E" w:rsidRPr="0076276A" w:rsidRDefault="0021479E" w:rsidP="0021479E">
      <w:pPr>
        <w:ind w:firstLine="360"/>
        <w:jc w:val="both"/>
        <w:rPr>
          <w:sz w:val="24"/>
          <w:szCs w:val="24"/>
        </w:rPr>
      </w:pPr>
      <w:r w:rsidRPr="0076276A">
        <w:rPr>
          <w:sz w:val="24"/>
          <w:szCs w:val="24"/>
        </w:rPr>
        <w:t>11) організувати механічне або ручне очищення і миття автотранспортних засобів при їх виїзді з будівельних майданчиків на проїзну частину вулиць;</w:t>
      </w:r>
    </w:p>
    <w:p w:rsidR="0021479E" w:rsidRPr="0076276A" w:rsidRDefault="0021479E" w:rsidP="0021479E">
      <w:pPr>
        <w:ind w:firstLine="360"/>
        <w:jc w:val="both"/>
        <w:rPr>
          <w:sz w:val="24"/>
          <w:szCs w:val="24"/>
        </w:rPr>
      </w:pPr>
      <w:r w:rsidRPr="0076276A">
        <w:rPr>
          <w:sz w:val="24"/>
          <w:szCs w:val="24"/>
        </w:rPr>
        <w:t>12) вживати заходи щодо виключення можливості винесення автотранспортними засобами на дорожні об'єкти сипучих матеріалів і розчинів, а також засмічення вулиць внаслідок переповнення кузова матеріалами, пошкодження тари, розвіювання безтарних вантажів, руху із незакріпленим вантажем, забруднення або запилення повітря;</w:t>
      </w:r>
    </w:p>
    <w:p w:rsidR="0021479E" w:rsidRPr="0076276A" w:rsidRDefault="0021479E" w:rsidP="0021479E">
      <w:pPr>
        <w:ind w:firstLine="360"/>
        <w:jc w:val="both"/>
        <w:rPr>
          <w:sz w:val="24"/>
          <w:szCs w:val="24"/>
        </w:rPr>
      </w:pPr>
      <w:r w:rsidRPr="0076276A">
        <w:rPr>
          <w:sz w:val="24"/>
          <w:szCs w:val="24"/>
        </w:rPr>
        <w:t xml:space="preserve">14) не допускати </w:t>
      </w:r>
      <w:proofErr w:type="spellStart"/>
      <w:r w:rsidRPr="0076276A">
        <w:rPr>
          <w:sz w:val="24"/>
          <w:szCs w:val="24"/>
        </w:rPr>
        <w:t>позанормового</w:t>
      </w:r>
      <w:proofErr w:type="spellEnd"/>
      <w:r w:rsidRPr="0076276A">
        <w:rPr>
          <w:sz w:val="24"/>
          <w:szCs w:val="24"/>
        </w:rPr>
        <w:t xml:space="preserve"> накопичення будівельного сміття на будівельних майданчиках та прилеглих до них територіях, виконувати заходи по запобіганню запилювання повітря;</w:t>
      </w:r>
    </w:p>
    <w:p w:rsidR="0021479E" w:rsidRPr="0076276A" w:rsidRDefault="0021479E" w:rsidP="0021479E">
      <w:pPr>
        <w:ind w:firstLine="360"/>
        <w:jc w:val="both"/>
        <w:rPr>
          <w:sz w:val="24"/>
          <w:szCs w:val="24"/>
        </w:rPr>
      </w:pPr>
      <w:r w:rsidRPr="0076276A">
        <w:rPr>
          <w:sz w:val="24"/>
          <w:szCs w:val="24"/>
        </w:rPr>
        <w:t>15) не допускати відкачування та виливання води на проїзну частину вулиць, тротуари, у водойми, а також відведення стічних вод на тротуари, шляхи та інші місця, не передбачені технологією відводу стічних вод;</w:t>
      </w:r>
    </w:p>
    <w:p w:rsidR="0021479E" w:rsidRPr="0076276A" w:rsidRDefault="0021479E" w:rsidP="0021479E">
      <w:pPr>
        <w:ind w:firstLine="360"/>
        <w:jc w:val="both"/>
        <w:rPr>
          <w:sz w:val="24"/>
          <w:szCs w:val="24"/>
        </w:rPr>
      </w:pPr>
      <w:r w:rsidRPr="0076276A">
        <w:rPr>
          <w:sz w:val="24"/>
          <w:szCs w:val="24"/>
        </w:rPr>
        <w:t>16) при здачі в експлуатацію об'єктів нового будівництва, реконструкції та комплексного капітального ремонту будівель чи споруд проводити комплексний благоустрій відповідної території;</w:t>
      </w:r>
    </w:p>
    <w:p w:rsidR="0021479E" w:rsidRPr="0076276A" w:rsidRDefault="0021479E" w:rsidP="0021479E">
      <w:pPr>
        <w:ind w:firstLine="360"/>
        <w:jc w:val="both"/>
        <w:rPr>
          <w:sz w:val="24"/>
          <w:szCs w:val="24"/>
        </w:rPr>
      </w:pPr>
      <w:r w:rsidRPr="0076276A">
        <w:rPr>
          <w:sz w:val="24"/>
          <w:szCs w:val="24"/>
        </w:rPr>
        <w:t>17) не допускати забруднення, самовільної зміни межі прибережних смуг водних об'єктів.</w:t>
      </w:r>
    </w:p>
    <w:p w:rsidR="0021479E" w:rsidRPr="0076276A" w:rsidRDefault="0021479E" w:rsidP="0021479E">
      <w:pPr>
        <w:ind w:firstLine="360"/>
        <w:jc w:val="both"/>
        <w:rPr>
          <w:sz w:val="24"/>
          <w:szCs w:val="24"/>
        </w:rPr>
      </w:pPr>
    </w:p>
    <w:p w:rsidR="0021479E" w:rsidRPr="0076276A" w:rsidRDefault="0021479E" w:rsidP="0021479E">
      <w:pPr>
        <w:ind w:firstLine="360"/>
        <w:jc w:val="both"/>
        <w:rPr>
          <w:sz w:val="24"/>
          <w:szCs w:val="24"/>
        </w:rPr>
      </w:pPr>
      <w:r w:rsidRPr="0076276A">
        <w:rPr>
          <w:sz w:val="24"/>
          <w:szCs w:val="24"/>
        </w:rPr>
        <w:t>6.2.2. Тимчасове погіршення благоустрою дозволяється виключно на підставі аварійного або планового дозволу (ордера) на виконання земляних, будівельних, ремонтних, монтажних та інших робіт, що тягнуть погіршення благоустрою (пошкодження об’єктів та елементів благоустрою, порушення умов благоустрою, ускладнення умов руху пішоходів та транспорту, розміщення конструкцій, матеріалів, обладнання), який видається виконкомом селищної  ради та на наступних умовах:</w:t>
      </w:r>
    </w:p>
    <w:p w:rsidR="0021479E" w:rsidRPr="0076276A" w:rsidRDefault="0021479E" w:rsidP="0021479E">
      <w:pPr>
        <w:ind w:firstLine="360"/>
        <w:jc w:val="both"/>
        <w:rPr>
          <w:sz w:val="24"/>
          <w:szCs w:val="24"/>
        </w:rPr>
      </w:pPr>
      <w:r w:rsidRPr="0076276A">
        <w:rPr>
          <w:sz w:val="24"/>
          <w:szCs w:val="24"/>
        </w:rPr>
        <w:lastRenderedPageBreak/>
        <w:t>1) підприємство, установа, організація або її керівник, що виконує роботи, несе відповідальність за дотримання  умов, погоджень і вимог, викладених у дозволі (ордері) та правилах ведення робіт. Таку ж відповідальність несе субпідрядна організація;</w:t>
      </w:r>
    </w:p>
    <w:p w:rsidR="0021479E" w:rsidRPr="0076276A" w:rsidRDefault="0021479E" w:rsidP="0021479E">
      <w:pPr>
        <w:ind w:firstLine="360"/>
        <w:jc w:val="both"/>
        <w:rPr>
          <w:sz w:val="24"/>
          <w:szCs w:val="24"/>
        </w:rPr>
      </w:pPr>
      <w:r w:rsidRPr="0076276A">
        <w:rPr>
          <w:sz w:val="24"/>
          <w:szCs w:val="24"/>
        </w:rPr>
        <w:t>2) дозвіл (ордер) повинен знаходитися на місці проведення робіт у відповідальної особи;</w:t>
      </w:r>
    </w:p>
    <w:p w:rsidR="0021479E" w:rsidRPr="0076276A" w:rsidRDefault="0021479E" w:rsidP="0021479E">
      <w:pPr>
        <w:ind w:firstLine="360"/>
        <w:jc w:val="both"/>
        <w:rPr>
          <w:sz w:val="24"/>
          <w:szCs w:val="24"/>
        </w:rPr>
      </w:pPr>
      <w:r w:rsidRPr="0076276A">
        <w:rPr>
          <w:sz w:val="24"/>
          <w:szCs w:val="24"/>
        </w:rPr>
        <w:t>3) особа, яка здійснює будівельні роботи, зобов'язана до їх початку:</w:t>
      </w:r>
    </w:p>
    <w:p w:rsidR="0021479E" w:rsidRPr="0076276A" w:rsidRDefault="0021479E" w:rsidP="0021479E">
      <w:pPr>
        <w:ind w:firstLine="360"/>
        <w:jc w:val="both"/>
        <w:rPr>
          <w:sz w:val="24"/>
          <w:szCs w:val="24"/>
        </w:rPr>
      </w:pPr>
      <w:r w:rsidRPr="0076276A">
        <w:rPr>
          <w:sz w:val="24"/>
          <w:szCs w:val="24"/>
        </w:rPr>
        <w:t xml:space="preserve">- обгородити місце </w:t>
      </w:r>
      <w:proofErr w:type="spellStart"/>
      <w:r w:rsidRPr="0076276A">
        <w:rPr>
          <w:sz w:val="24"/>
          <w:szCs w:val="24"/>
        </w:rPr>
        <w:t>розриття</w:t>
      </w:r>
      <w:proofErr w:type="spellEnd"/>
      <w:r w:rsidRPr="0076276A">
        <w:rPr>
          <w:sz w:val="24"/>
          <w:szCs w:val="24"/>
        </w:rPr>
        <w:t xml:space="preserve"> стандартними бар'єрами, пофарбованими в яскраві кольори;</w:t>
      </w:r>
    </w:p>
    <w:p w:rsidR="0021479E" w:rsidRPr="0076276A" w:rsidRDefault="0021479E" w:rsidP="0021479E">
      <w:pPr>
        <w:ind w:firstLine="360"/>
        <w:jc w:val="both"/>
        <w:rPr>
          <w:sz w:val="24"/>
          <w:szCs w:val="24"/>
        </w:rPr>
      </w:pPr>
      <w:r w:rsidRPr="0076276A">
        <w:rPr>
          <w:sz w:val="24"/>
          <w:szCs w:val="24"/>
        </w:rPr>
        <w:t xml:space="preserve">- при обмеженій видимості встановити кутові ліхтарі або обгородити місце </w:t>
      </w:r>
      <w:proofErr w:type="spellStart"/>
      <w:r w:rsidRPr="0076276A">
        <w:rPr>
          <w:sz w:val="24"/>
          <w:szCs w:val="24"/>
        </w:rPr>
        <w:t>розриття</w:t>
      </w:r>
      <w:proofErr w:type="spellEnd"/>
      <w:r w:rsidRPr="0076276A">
        <w:rPr>
          <w:sz w:val="24"/>
          <w:szCs w:val="24"/>
        </w:rPr>
        <w:t xml:space="preserve"> світловим сигналом червоного кольору;</w:t>
      </w:r>
    </w:p>
    <w:p w:rsidR="0021479E" w:rsidRPr="0076276A" w:rsidRDefault="0021479E" w:rsidP="0021479E">
      <w:pPr>
        <w:ind w:firstLine="360"/>
        <w:jc w:val="both"/>
        <w:rPr>
          <w:sz w:val="24"/>
          <w:szCs w:val="24"/>
        </w:rPr>
      </w:pPr>
      <w:r w:rsidRPr="0076276A">
        <w:rPr>
          <w:sz w:val="24"/>
          <w:szCs w:val="24"/>
        </w:rPr>
        <w:t>- встановити шляхові знаки і покажчики стандартного типу;</w:t>
      </w:r>
    </w:p>
    <w:p w:rsidR="0021479E" w:rsidRPr="0076276A" w:rsidRDefault="0021479E" w:rsidP="0021479E">
      <w:pPr>
        <w:ind w:firstLine="360"/>
        <w:jc w:val="both"/>
        <w:rPr>
          <w:sz w:val="24"/>
          <w:szCs w:val="24"/>
        </w:rPr>
      </w:pPr>
      <w:r w:rsidRPr="0076276A">
        <w:rPr>
          <w:sz w:val="24"/>
          <w:szCs w:val="24"/>
        </w:rPr>
        <w:t>- на ділянках вулиці, де дозволене її перекриття, встановити чіткий покажчик об'їзду;</w:t>
      </w:r>
    </w:p>
    <w:p w:rsidR="0021479E" w:rsidRPr="0076276A" w:rsidRDefault="0021479E" w:rsidP="0021479E">
      <w:pPr>
        <w:ind w:firstLine="360"/>
        <w:jc w:val="both"/>
        <w:rPr>
          <w:sz w:val="24"/>
          <w:szCs w:val="24"/>
        </w:rPr>
      </w:pPr>
      <w:r w:rsidRPr="0076276A">
        <w:rPr>
          <w:sz w:val="24"/>
          <w:szCs w:val="24"/>
        </w:rPr>
        <w:t>- у випадках передбачених будівельними нормами та правилами, встановити інформаційний щит з найменуванням осіб, які є замовниками робіт та підрядниками, строками початку і закінчення робіт, іншою інформацією;</w:t>
      </w:r>
    </w:p>
    <w:p w:rsidR="0021479E" w:rsidRPr="0076276A" w:rsidRDefault="0021479E" w:rsidP="0021479E">
      <w:pPr>
        <w:ind w:firstLine="360"/>
        <w:jc w:val="both"/>
        <w:rPr>
          <w:sz w:val="24"/>
          <w:szCs w:val="24"/>
        </w:rPr>
      </w:pPr>
      <w:r w:rsidRPr="0076276A">
        <w:rPr>
          <w:sz w:val="24"/>
          <w:szCs w:val="24"/>
        </w:rPr>
        <w:t>4) з метою попередження випадків пошкодження існуючих підземних комунікацій замовник зобов'язаний не пізніше як за дві доби до початку робіт викликати представників зацікавлених організацій, встановити разом з ними і представником будівельної організації (підрядником) точне місцезнаходження підземних мереж, після чого відповідальна особа зобов'язана вжити необхідні заходи для збереження інженерних мереж і провести до початку робіт інструктаж робітників;</w:t>
      </w:r>
    </w:p>
    <w:p w:rsidR="0021479E" w:rsidRPr="0076276A" w:rsidRDefault="0021479E" w:rsidP="0021479E">
      <w:pPr>
        <w:ind w:firstLine="360"/>
        <w:jc w:val="both"/>
        <w:rPr>
          <w:sz w:val="24"/>
          <w:szCs w:val="24"/>
        </w:rPr>
      </w:pPr>
      <w:r w:rsidRPr="0076276A">
        <w:rPr>
          <w:sz w:val="24"/>
          <w:szCs w:val="24"/>
        </w:rPr>
        <w:t>5) керівники організацій, що експлуатують підземні комунікації, зобов'язані забезпечити своєчасну явку своїх представників до місця проведення робіт і дати письмові вказівки про умови забезпечення, збереження належних їм підземних комунікацій;</w:t>
      </w:r>
    </w:p>
    <w:p w:rsidR="0021479E" w:rsidRPr="0076276A" w:rsidRDefault="0021479E" w:rsidP="0021479E">
      <w:pPr>
        <w:ind w:firstLine="360"/>
        <w:jc w:val="both"/>
        <w:rPr>
          <w:sz w:val="24"/>
          <w:szCs w:val="24"/>
        </w:rPr>
      </w:pPr>
      <w:r w:rsidRPr="0076276A">
        <w:rPr>
          <w:sz w:val="24"/>
          <w:szCs w:val="24"/>
        </w:rPr>
        <w:t>6) організація і особа, яка відповідає за виконання робіт, несуть відповідальність за пошкодження підземних мереж, зелених насаджень. Пошкоджені комунікації повинні бути негайно полагоджені силами і засобами осіб, які їх пошкодили;</w:t>
      </w:r>
    </w:p>
    <w:p w:rsidR="0021479E" w:rsidRPr="0076276A" w:rsidRDefault="0021479E" w:rsidP="0021479E">
      <w:pPr>
        <w:ind w:firstLine="360"/>
        <w:jc w:val="both"/>
        <w:rPr>
          <w:sz w:val="24"/>
          <w:szCs w:val="24"/>
        </w:rPr>
      </w:pPr>
      <w:r w:rsidRPr="0076276A">
        <w:rPr>
          <w:sz w:val="24"/>
          <w:szCs w:val="24"/>
        </w:rPr>
        <w:t>7) забороняється перенесення існуючих підземних комунікацій, зелених насаджень, якщо це не передбачено проектом, без узгодження з зацікавленими організаціями;</w:t>
      </w:r>
    </w:p>
    <w:p w:rsidR="0021479E" w:rsidRPr="0076276A" w:rsidRDefault="0021479E" w:rsidP="0021479E">
      <w:pPr>
        <w:ind w:firstLine="360"/>
        <w:jc w:val="both"/>
        <w:rPr>
          <w:sz w:val="24"/>
          <w:szCs w:val="24"/>
        </w:rPr>
      </w:pPr>
      <w:r w:rsidRPr="0076276A">
        <w:rPr>
          <w:sz w:val="24"/>
          <w:szCs w:val="24"/>
        </w:rPr>
        <w:t>8) доставка матеріалів, конструкцій на місце робіт має проводитись завчасно, але не раніше одного дня до початку робіт. Матеріали повинні складатися з таким розрахунком, щоб не загромаджувати шляхів і переходів, зелених насаджень;</w:t>
      </w:r>
    </w:p>
    <w:p w:rsidR="0021479E" w:rsidRPr="0076276A" w:rsidRDefault="0021479E" w:rsidP="0021479E">
      <w:pPr>
        <w:ind w:firstLine="360"/>
        <w:jc w:val="both"/>
        <w:rPr>
          <w:sz w:val="24"/>
          <w:szCs w:val="24"/>
        </w:rPr>
      </w:pPr>
      <w:r w:rsidRPr="0076276A">
        <w:rPr>
          <w:sz w:val="24"/>
          <w:szCs w:val="24"/>
        </w:rPr>
        <w:t xml:space="preserve">9) при виконанні </w:t>
      </w:r>
      <w:proofErr w:type="spellStart"/>
      <w:r w:rsidRPr="0076276A">
        <w:rPr>
          <w:sz w:val="24"/>
          <w:szCs w:val="24"/>
        </w:rPr>
        <w:t>розриття</w:t>
      </w:r>
      <w:proofErr w:type="spellEnd"/>
      <w:r w:rsidRPr="0076276A">
        <w:rPr>
          <w:sz w:val="24"/>
          <w:szCs w:val="24"/>
        </w:rPr>
        <w:t xml:space="preserve"> в місцях руху транспорту і пішоходів необхідно дотримуватись черговості робіт, забезпечувати безпеку руху. Відповідальність за забезпечення руху транспорту і пішоходів несуть особи, які відповідають за виконання робіт;</w:t>
      </w:r>
    </w:p>
    <w:p w:rsidR="0021479E" w:rsidRPr="0076276A" w:rsidRDefault="0021479E" w:rsidP="0021479E">
      <w:pPr>
        <w:ind w:firstLine="360"/>
        <w:jc w:val="both"/>
        <w:rPr>
          <w:sz w:val="24"/>
          <w:szCs w:val="24"/>
        </w:rPr>
      </w:pPr>
      <w:r w:rsidRPr="0076276A">
        <w:rPr>
          <w:sz w:val="24"/>
          <w:szCs w:val="24"/>
        </w:rPr>
        <w:t xml:space="preserve">10) місця виконання земляних робіт та будівельні майданчики повинні бути огороджені й оснащені </w:t>
      </w:r>
      <w:proofErr w:type="spellStart"/>
      <w:r w:rsidRPr="0076276A">
        <w:rPr>
          <w:sz w:val="24"/>
          <w:szCs w:val="24"/>
        </w:rPr>
        <w:t>застерігаючими</w:t>
      </w:r>
      <w:proofErr w:type="spellEnd"/>
      <w:r w:rsidRPr="0076276A">
        <w:rPr>
          <w:sz w:val="24"/>
          <w:szCs w:val="24"/>
        </w:rPr>
        <w:t xml:space="preserve"> знаками стандартного типу, до </w:t>
      </w:r>
      <w:proofErr w:type="spellStart"/>
      <w:r w:rsidRPr="0076276A">
        <w:rPr>
          <w:sz w:val="24"/>
          <w:szCs w:val="24"/>
        </w:rPr>
        <w:t>будмайданчиків</w:t>
      </w:r>
      <w:proofErr w:type="spellEnd"/>
      <w:r w:rsidRPr="0076276A">
        <w:rPr>
          <w:sz w:val="24"/>
          <w:szCs w:val="24"/>
        </w:rPr>
        <w:t xml:space="preserve"> влаштовані під'їзні дороги з твердим покриттям;</w:t>
      </w:r>
    </w:p>
    <w:p w:rsidR="0021479E" w:rsidRPr="0076276A" w:rsidRDefault="0021479E" w:rsidP="0021479E">
      <w:pPr>
        <w:ind w:firstLine="360"/>
        <w:jc w:val="both"/>
        <w:rPr>
          <w:sz w:val="24"/>
          <w:szCs w:val="24"/>
        </w:rPr>
      </w:pPr>
      <w:r w:rsidRPr="0076276A">
        <w:rPr>
          <w:sz w:val="24"/>
          <w:szCs w:val="24"/>
        </w:rPr>
        <w:t xml:space="preserve">12) для найменшого загромадження вулиць вийнятий з траншеї ґрунт повинен прибиратись з місця робіт негайно. Забороняється завалювати ґрунтом, будівельними матеріалами дерева, кущі, інші зелені насадження, геодезичні знаки, кришки </w:t>
      </w:r>
      <w:proofErr w:type="spellStart"/>
      <w:r w:rsidRPr="0076276A">
        <w:rPr>
          <w:sz w:val="24"/>
          <w:szCs w:val="24"/>
        </w:rPr>
        <w:t>водоканалізаційних</w:t>
      </w:r>
      <w:proofErr w:type="spellEnd"/>
      <w:r w:rsidRPr="0076276A">
        <w:rPr>
          <w:sz w:val="24"/>
          <w:szCs w:val="24"/>
        </w:rPr>
        <w:t>, телефонних та інших колодязів;</w:t>
      </w:r>
    </w:p>
    <w:p w:rsidR="0021479E" w:rsidRPr="0076276A" w:rsidRDefault="0021479E" w:rsidP="0021479E">
      <w:pPr>
        <w:ind w:firstLine="360"/>
        <w:jc w:val="both"/>
        <w:rPr>
          <w:sz w:val="24"/>
          <w:szCs w:val="24"/>
        </w:rPr>
      </w:pPr>
      <w:r w:rsidRPr="0076276A">
        <w:rPr>
          <w:sz w:val="24"/>
          <w:szCs w:val="24"/>
        </w:rPr>
        <w:t>13) відновлення благоустрою, у тому числі твердого покриття та зеленої зони, повинно бути виконано у вказані в дозволі (ордері) терміни з додержанням державних будівельних норм України та санітарних норм і правил, відновленням дорожньої розмітки;</w:t>
      </w:r>
    </w:p>
    <w:p w:rsidR="0021479E" w:rsidRPr="0076276A" w:rsidRDefault="0021479E" w:rsidP="0021479E">
      <w:pPr>
        <w:ind w:firstLine="360"/>
        <w:jc w:val="both"/>
        <w:rPr>
          <w:sz w:val="24"/>
          <w:szCs w:val="24"/>
        </w:rPr>
      </w:pPr>
      <w:r w:rsidRPr="0076276A">
        <w:rPr>
          <w:sz w:val="24"/>
          <w:szCs w:val="24"/>
        </w:rPr>
        <w:t xml:space="preserve">14) зворотної засипки при виконанні робіт на твердому покритті, що проводиться з </w:t>
      </w:r>
      <w:proofErr w:type="spellStart"/>
      <w:r w:rsidRPr="0076276A">
        <w:rPr>
          <w:sz w:val="24"/>
          <w:szCs w:val="24"/>
        </w:rPr>
        <w:t>шаровим</w:t>
      </w:r>
      <w:proofErr w:type="spellEnd"/>
      <w:r w:rsidRPr="0076276A">
        <w:rPr>
          <w:sz w:val="24"/>
          <w:szCs w:val="24"/>
        </w:rPr>
        <w:t xml:space="preserve"> утрамбуванням на всю глибину з суворим додержанням будівельних норм та правил, з використанням матеріалів та типу покриття такого ж дорожнього одягу проїжджої частини;</w:t>
      </w:r>
    </w:p>
    <w:p w:rsidR="0021479E" w:rsidRPr="0076276A" w:rsidRDefault="0021479E" w:rsidP="0021479E">
      <w:pPr>
        <w:ind w:firstLine="360"/>
        <w:jc w:val="both"/>
        <w:rPr>
          <w:sz w:val="24"/>
          <w:szCs w:val="24"/>
        </w:rPr>
      </w:pPr>
      <w:r w:rsidRPr="0076276A">
        <w:rPr>
          <w:sz w:val="24"/>
          <w:szCs w:val="24"/>
        </w:rPr>
        <w:t>16) виконання робіт включає відновлення благоустрою; відновлення благоустрою включає відновлення твердого покриття, трав’яного покрову, висадку зелених насаджень, вивезення зайвого ґрунту, сміття, залишків матеріалів, обладнання, машин та механізмів, відновлення нормального руху пішоходів та транспорту, інші роботи з відновлення благоустрою;</w:t>
      </w:r>
    </w:p>
    <w:p w:rsidR="0021479E" w:rsidRPr="0076276A" w:rsidRDefault="0021479E" w:rsidP="0021479E">
      <w:pPr>
        <w:ind w:firstLine="360"/>
        <w:jc w:val="both"/>
        <w:rPr>
          <w:sz w:val="24"/>
          <w:szCs w:val="24"/>
        </w:rPr>
      </w:pPr>
      <w:r w:rsidRPr="0076276A">
        <w:rPr>
          <w:sz w:val="24"/>
          <w:szCs w:val="24"/>
        </w:rPr>
        <w:t xml:space="preserve">17) виконання робіт без отримання дозволу (ордера) або по закінченню вказаних у дозволі (ордері) термінів (без продовження дозволу або оформлення нового дозволу) – </w:t>
      </w:r>
      <w:r w:rsidRPr="0076276A">
        <w:rPr>
          <w:sz w:val="24"/>
          <w:szCs w:val="24"/>
        </w:rPr>
        <w:lastRenderedPageBreak/>
        <w:t>забороняється і вважається самовільним. Роботи, які проводяться без дозволу (ордера), повинні бути негайно припинені. Відбудова розритої ділянки проводиться силами та коштами порушника, винні особи (юридичні або фізичні) притягуються до відповідальності, передбаченої  цими Правилами, іншими нормативно-правовими актами;</w:t>
      </w:r>
    </w:p>
    <w:p w:rsidR="0021479E" w:rsidRPr="0076276A" w:rsidRDefault="0021479E" w:rsidP="0021479E">
      <w:pPr>
        <w:ind w:firstLine="360"/>
        <w:jc w:val="both"/>
        <w:rPr>
          <w:sz w:val="24"/>
          <w:szCs w:val="24"/>
        </w:rPr>
      </w:pPr>
      <w:r w:rsidRPr="0076276A">
        <w:rPr>
          <w:sz w:val="24"/>
          <w:szCs w:val="24"/>
        </w:rPr>
        <w:t>18) компенсації шкоди внаслідок погіршення благоустрою, у тому числі порушення умов благоустрою, пошкодження чи знищення елементів благоустрою вулично-дорожньої мережі, інших об'єктів та елементів благоустрою, ускладнення умов руху пішоходів та транспорту, розміщення конструкцій, обладнання та матеріалів;</w:t>
      </w:r>
    </w:p>
    <w:p w:rsidR="0021479E" w:rsidRPr="0076276A" w:rsidRDefault="0021479E" w:rsidP="0021479E">
      <w:pPr>
        <w:ind w:firstLine="360"/>
        <w:jc w:val="both"/>
        <w:rPr>
          <w:sz w:val="24"/>
          <w:szCs w:val="24"/>
        </w:rPr>
      </w:pPr>
      <w:r w:rsidRPr="0076276A">
        <w:rPr>
          <w:sz w:val="24"/>
          <w:szCs w:val="24"/>
        </w:rPr>
        <w:t xml:space="preserve">19) видачі планового дозволу (ордера) на проведення робіт, пов’язаних з </w:t>
      </w:r>
      <w:proofErr w:type="spellStart"/>
      <w:r w:rsidRPr="0076276A">
        <w:rPr>
          <w:sz w:val="24"/>
          <w:szCs w:val="24"/>
        </w:rPr>
        <w:t>розриттям</w:t>
      </w:r>
      <w:proofErr w:type="spellEnd"/>
      <w:r w:rsidRPr="0076276A">
        <w:rPr>
          <w:sz w:val="24"/>
          <w:szCs w:val="24"/>
        </w:rPr>
        <w:t xml:space="preserve"> проїжджої частини вулиць  проводиться тільки за розпорядженням селищного голови;</w:t>
      </w:r>
    </w:p>
    <w:p w:rsidR="0021479E" w:rsidRPr="0076276A" w:rsidRDefault="0021479E" w:rsidP="0021479E">
      <w:pPr>
        <w:ind w:firstLine="360"/>
        <w:jc w:val="both"/>
        <w:rPr>
          <w:sz w:val="24"/>
          <w:szCs w:val="24"/>
        </w:rPr>
      </w:pPr>
      <w:r w:rsidRPr="0076276A">
        <w:rPr>
          <w:sz w:val="24"/>
          <w:szCs w:val="24"/>
        </w:rPr>
        <w:t xml:space="preserve">20) при аваріях на підземних комунікаціях, ліквідація яких потребує негайного </w:t>
      </w:r>
      <w:proofErr w:type="spellStart"/>
      <w:r w:rsidRPr="0076276A">
        <w:rPr>
          <w:sz w:val="24"/>
          <w:szCs w:val="24"/>
        </w:rPr>
        <w:t>розриття</w:t>
      </w:r>
      <w:proofErr w:type="spellEnd"/>
      <w:r w:rsidRPr="0076276A">
        <w:rPr>
          <w:sz w:val="24"/>
          <w:szCs w:val="24"/>
        </w:rPr>
        <w:t xml:space="preserve"> вулиць, організація, яка веде роботи, може розпочати їх після повідомлення про початок робіт телефонограмою  селищної ради, пожежної інспекції, швидкої медичної допомоги, всіх організацій, які мають підземні комунікації на ділянці </w:t>
      </w:r>
      <w:proofErr w:type="spellStart"/>
      <w:r w:rsidRPr="0076276A">
        <w:rPr>
          <w:sz w:val="24"/>
          <w:szCs w:val="24"/>
        </w:rPr>
        <w:t>розриття</w:t>
      </w:r>
      <w:proofErr w:type="spellEnd"/>
      <w:r w:rsidRPr="0076276A">
        <w:rPr>
          <w:sz w:val="24"/>
          <w:szCs w:val="24"/>
        </w:rPr>
        <w:t xml:space="preserve">, з подальшим оформленням (не більше доби) аварійного ордера. Термін дії аварійного ордера не більше трьох діб. При відсутності дозволу (ордера)  </w:t>
      </w:r>
      <w:proofErr w:type="spellStart"/>
      <w:r w:rsidRPr="0076276A">
        <w:rPr>
          <w:sz w:val="24"/>
          <w:szCs w:val="24"/>
        </w:rPr>
        <w:t>розриття</w:t>
      </w:r>
      <w:proofErr w:type="spellEnd"/>
      <w:r w:rsidRPr="0076276A">
        <w:rPr>
          <w:sz w:val="24"/>
          <w:szCs w:val="24"/>
        </w:rPr>
        <w:t xml:space="preserve"> вважається самовільним.</w:t>
      </w:r>
    </w:p>
    <w:p w:rsidR="0021479E" w:rsidRPr="0076276A" w:rsidRDefault="0021479E" w:rsidP="0021479E">
      <w:pPr>
        <w:ind w:firstLine="360"/>
        <w:jc w:val="both"/>
        <w:rPr>
          <w:sz w:val="24"/>
          <w:szCs w:val="24"/>
        </w:rPr>
      </w:pPr>
      <w:r w:rsidRPr="0076276A">
        <w:rPr>
          <w:sz w:val="24"/>
          <w:szCs w:val="24"/>
        </w:rPr>
        <w:t>6.2.3. Контроль за додержанням цих Правил при проведенні земляних, будівельних, ремонтних, монтажних та інших робіт, що тягнуть погіршення благоустрою (пошкодження об’єктів та елементів благоустрою, порушення умов благоустрою, ускладнення умов руху пішоходів та транспорту та ін.), та відновлення благоустрою здійснює виконком селищної  ради та інші органи відповідно до законодавства.</w:t>
      </w:r>
    </w:p>
    <w:p w:rsidR="0021479E" w:rsidRPr="0076276A" w:rsidRDefault="0021479E" w:rsidP="0021479E">
      <w:pPr>
        <w:ind w:firstLine="360"/>
        <w:jc w:val="both"/>
        <w:rPr>
          <w:sz w:val="24"/>
          <w:szCs w:val="24"/>
        </w:rPr>
      </w:pPr>
      <w:r w:rsidRPr="0076276A">
        <w:rPr>
          <w:sz w:val="24"/>
          <w:szCs w:val="24"/>
        </w:rPr>
        <w:t>6.3. Порядок здійснення благоустрою, утримання об’єктів та елементів благоустрою під час проведення виставок, святкових, розважальних та інших масових заходів</w:t>
      </w:r>
    </w:p>
    <w:p w:rsidR="0021479E" w:rsidRPr="0076276A" w:rsidRDefault="0021479E" w:rsidP="0021479E">
      <w:pPr>
        <w:ind w:firstLine="360"/>
        <w:jc w:val="both"/>
        <w:rPr>
          <w:sz w:val="24"/>
          <w:szCs w:val="24"/>
        </w:rPr>
      </w:pPr>
      <w:r w:rsidRPr="0076276A">
        <w:rPr>
          <w:sz w:val="24"/>
          <w:szCs w:val="24"/>
        </w:rPr>
        <w:t>6.3.1. Під час проведення виставок, святкових, розважальних, концертних, рекламних та інших масових заходів організатори та замовники вказаних заходів зобов’язані забезпечити додержання чистоти та порядку, збереження зелених насаджень (клумб, газонів, дерев, кущів), своєчасне прибирання, збір та вивезення сміття з відповідної території, не допускати його накопичення.</w:t>
      </w:r>
    </w:p>
    <w:p w:rsidR="0021479E" w:rsidRPr="0076276A" w:rsidRDefault="0021479E" w:rsidP="0021479E">
      <w:pPr>
        <w:ind w:firstLine="360"/>
        <w:jc w:val="both"/>
        <w:rPr>
          <w:sz w:val="24"/>
          <w:szCs w:val="24"/>
        </w:rPr>
      </w:pPr>
      <w:r w:rsidRPr="0076276A">
        <w:rPr>
          <w:sz w:val="24"/>
          <w:szCs w:val="24"/>
        </w:rPr>
        <w:t xml:space="preserve">6.3.2. На час організації зазначених масових заходів, включаючи вуличну торгівлю, з метою забезпечення чистоти організатори та замовники встановлюють самостійно, або укладають договори відповідної форми із спеціалізованою організацією про встановлення необхідної кількості </w:t>
      </w:r>
      <w:proofErr w:type="spellStart"/>
      <w:r w:rsidRPr="0076276A">
        <w:rPr>
          <w:sz w:val="24"/>
          <w:szCs w:val="24"/>
        </w:rPr>
        <w:t>біотуалетів</w:t>
      </w:r>
      <w:proofErr w:type="spellEnd"/>
      <w:r w:rsidRPr="0076276A">
        <w:rPr>
          <w:sz w:val="24"/>
          <w:szCs w:val="24"/>
        </w:rPr>
        <w:t>, контейнерів для збору сміття, своєчасне прибирання, збір та вивіз сміття з відповідної території громади, відновлення зелених насаджень. Зазначені договори можуть укладатися як організаторами та замовниками масових заходів, так і юридичними особами та фізичними особами – підприємцями, які здійснюють торгівлю або надають послуги (виконують роботи) під час проведення вказаних заходів. Проведення заходів без укладення вказаного договору (договорів) не допускається, за винятком випадків прийняття обов’язку по прибиранню, збору та вивезенню сміття, відновлення зелених насаджень власними силами.</w:t>
      </w:r>
    </w:p>
    <w:p w:rsidR="0021479E" w:rsidRPr="0076276A" w:rsidRDefault="0021479E" w:rsidP="0021479E">
      <w:pPr>
        <w:ind w:firstLine="360"/>
        <w:jc w:val="both"/>
        <w:rPr>
          <w:sz w:val="24"/>
          <w:szCs w:val="24"/>
        </w:rPr>
      </w:pPr>
      <w:r w:rsidRPr="0076276A">
        <w:rPr>
          <w:sz w:val="24"/>
          <w:szCs w:val="24"/>
        </w:rPr>
        <w:t>6.3.3. Якщо організатором або замовником проведення святкових, розважальних та інших масових заходів виступає селищна  рада розпорядженням селищного голови або рішенням селищної ради призначаються відповідальні за забезпечення додержання чистоти та порядку, збір та вивезення сміття, збереження зелених насаджень. Проведення заходів без визначення вказаної особи (осіб) не допускається.</w:t>
      </w:r>
    </w:p>
    <w:p w:rsidR="0021479E" w:rsidRPr="0076276A" w:rsidRDefault="0021479E" w:rsidP="0021479E">
      <w:pPr>
        <w:ind w:firstLine="360"/>
        <w:jc w:val="both"/>
        <w:rPr>
          <w:sz w:val="24"/>
          <w:szCs w:val="24"/>
        </w:rPr>
      </w:pPr>
      <w:r w:rsidRPr="0076276A">
        <w:rPr>
          <w:sz w:val="24"/>
          <w:szCs w:val="24"/>
        </w:rPr>
        <w:t>6.3.4. Після завершення вказаних у цьому розділі заходів організатори, замовники або відповідальні зобов’язані забезпечити вивезення сміття, відновлення зелених насаджень. У разі тривалості вказаних заходів більше ніж один день збір та вивезення сміття проводиться щоденно.</w:t>
      </w:r>
    </w:p>
    <w:p w:rsidR="0021479E" w:rsidRPr="0076276A" w:rsidRDefault="0021479E" w:rsidP="0021479E">
      <w:pPr>
        <w:ind w:firstLine="360"/>
        <w:jc w:val="both"/>
        <w:rPr>
          <w:sz w:val="24"/>
          <w:szCs w:val="24"/>
        </w:rPr>
      </w:pPr>
      <w:r w:rsidRPr="0076276A">
        <w:rPr>
          <w:sz w:val="24"/>
          <w:szCs w:val="24"/>
        </w:rPr>
        <w:t xml:space="preserve">6.3.5. На час проведення виставок, святкових, розважальних та інших масових заходів встановлюються урни для тимчасового розміщення відходів та сміття, </w:t>
      </w:r>
      <w:proofErr w:type="spellStart"/>
      <w:r w:rsidRPr="0076276A">
        <w:rPr>
          <w:sz w:val="24"/>
          <w:szCs w:val="24"/>
        </w:rPr>
        <w:t>біотуалети</w:t>
      </w:r>
      <w:proofErr w:type="spellEnd"/>
      <w:r w:rsidRPr="0076276A">
        <w:rPr>
          <w:sz w:val="24"/>
          <w:szCs w:val="24"/>
        </w:rPr>
        <w:t xml:space="preserve">. Кількість встановлених урн та </w:t>
      </w:r>
      <w:proofErr w:type="spellStart"/>
      <w:r w:rsidRPr="0076276A">
        <w:rPr>
          <w:sz w:val="24"/>
          <w:szCs w:val="24"/>
        </w:rPr>
        <w:t>біотуалетів</w:t>
      </w:r>
      <w:proofErr w:type="spellEnd"/>
      <w:r w:rsidRPr="0076276A">
        <w:rPr>
          <w:sz w:val="24"/>
          <w:szCs w:val="24"/>
        </w:rPr>
        <w:t xml:space="preserve"> повинна забезпечувати додержання чистоти та санітарних норм.</w:t>
      </w:r>
    </w:p>
    <w:p w:rsidR="0021479E" w:rsidRPr="0076276A" w:rsidRDefault="0021479E" w:rsidP="0021479E">
      <w:pPr>
        <w:ind w:firstLine="360"/>
        <w:jc w:val="both"/>
        <w:rPr>
          <w:sz w:val="24"/>
          <w:szCs w:val="24"/>
        </w:rPr>
      </w:pPr>
      <w:r w:rsidRPr="0076276A">
        <w:rPr>
          <w:sz w:val="24"/>
          <w:szCs w:val="24"/>
        </w:rPr>
        <w:t xml:space="preserve">6.3.6. Тимчасове розміщення сцен, стендів, обладнання, механізмів і конструкцій, павільйонів, тентів тощо на період проведення виставочних, рекламних, концертних, </w:t>
      </w:r>
      <w:r w:rsidRPr="0076276A">
        <w:rPr>
          <w:sz w:val="24"/>
          <w:szCs w:val="24"/>
        </w:rPr>
        <w:lastRenderedPageBreak/>
        <w:t>розважальних та інших масових заходів здійснюється у встановленому порядку з отриманням відповідних дозволів.</w:t>
      </w:r>
    </w:p>
    <w:p w:rsidR="0021479E" w:rsidRPr="0076276A" w:rsidRDefault="0021479E" w:rsidP="0021479E">
      <w:pPr>
        <w:ind w:firstLine="360"/>
        <w:jc w:val="both"/>
        <w:rPr>
          <w:sz w:val="24"/>
          <w:szCs w:val="24"/>
        </w:rPr>
      </w:pPr>
      <w:r w:rsidRPr="0076276A">
        <w:rPr>
          <w:sz w:val="24"/>
          <w:szCs w:val="24"/>
        </w:rPr>
        <w:t xml:space="preserve">6.3.7. На період підготовки і проведення масових і офіційних заходів (свята, народні гуляння, фестивалі, спортивні змагання, з'їзди, конференції, симпозіуми та ін.) на  вулицях і дорогах допускається розміщувати над проїзною частиною засоби святкового оформлення та відповідну інформацію з дотриманням вимог законодавства і забезпечення видимості дорожніх </w:t>
      </w:r>
      <w:proofErr w:type="spellStart"/>
      <w:r w:rsidRPr="0076276A">
        <w:rPr>
          <w:sz w:val="24"/>
          <w:szCs w:val="24"/>
        </w:rPr>
        <w:t>знакі</w:t>
      </w:r>
      <w:proofErr w:type="spellEnd"/>
      <w:r w:rsidRPr="0076276A">
        <w:rPr>
          <w:sz w:val="24"/>
          <w:szCs w:val="24"/>
        </w:rPr>
        <w:t>, перехресть, пішохідних переходів, місць для зупинки маршрутних транспортних засобів.</w:t>
      </w:r>
    </w:p>
    <w:p w:rsidR="0021479E" w:rsidRPr="0076276A" w:rsidRDefault="0021479E" w:rsidP="0021479E">
      <w:pPr>
        <w:ind w:firstLine="360"/>
        <w:jc w:val="both"/>
        <w:rPr>
          <w:sz w:val="24"/>
          <w:szCs w:val="24"/>
        </w:rPr>
      </w:pPr>
      <w:r w:rsidRPr="0076276A">
        <w:rPr>
          <w:sz w:val="24"/>
          <w:szCs w:val="24"/>
        </w:rPr>
        <w:t>Тимчасові (короткострокові) засоби зовнішньої реклами розташовуються на території  з дотриманням   цих Правил та інших нормативно-правових актів.</w:t>
      </w:r>
    </w:p>
    <w:p w:rsidR="0021479E" w:rsidRPr="0076276A" w:rsidRDefault="0021479E" w:rsidP="0021479E">
      <w:pPr>
        <w:ind w:firstLine="360"/>
        <w:jc w:val="both"/>
        <w:rPr>
          <w:sz w:val="24"/>
          <w:szCs w:val="24"/>
        </w:rPr>
      </w:pPr>
      <w:r w:rsidRPr="0076276A">
        <w:rPr>
          <w:sz w:val="24"/>
          <w:szCs w:val="24"/>
        </w:rPr>
        <w:t>6.4. Порядок здійснення благоустрою, утримання об’єктів та елементів благоустрою суб’єктами господарювання, що здійснюють торговельну діяльність та діяльність з надання побутових послуг</w:t>
      </w:r>
    </w:p>
    <w:p w:rsidR="0021479E" w:rsidRPr="0076276A" w:rsidRDefault="0021479E" w:rsidP="0021479E">
      <w:pPr>
        <w:ind w:firstLine="360"/>
        <w:jc w:val="both"/>
        <w:rPr>
          <w:sz w:val="24"/>
          <w:szCs w:val="24"/>
        </w:rPr>
      </w:pPr>
      <w:r w:rsidRPr="0076276A">
        <w:rPr>
          <w:sz w:val="24"/>
          <w:szCs w:val="24"/>
        </w:rPr>
        <w:t>6.4.1. Суб’єкти господарювання, що здійснюють торговельну діяльність та/або діяльність з надання побутових послуг, зобов’язані утримувати у належному стані місця розміщення точок оптової і роздрібної торгівлі та сфери послуг.</w:t>
      </w:r>
    </w:p>
    <w:p w:rsidR="0021479E" w:rsidRPr="0076276A" w:rsidRDefault="0021479E" w:rsidP="0021479E">
      <w:pPr>
        <w:ind w:firstLine="360"/>
        <w:jc w:val="both"/>
        <w:rPr>
          <w:sz w:val="24"/>
          <w:szCs w:val="24"/>
        </w:rPr>
      </w:pPr>
      <w:r w:rsidRPr="0076276A">
        <w:rPr>
          <w:sz w:val="24"/>
          <w:szCs w:val="24"/>
        </w:rPr>
        <w:t>6.4.2. Приватні підприємці, керівники і власники підприємств торгівлі і громадського харчування, сфери послуг зобов'язані забезпечити своєчасне прибирання, збір сміття та снігу, вивезення сміття, не допускати їх накопичення, забезпечити прибирання територій, прилеглих до об’єктів торгівлі. Здійснювати заходи по роздільному збиранню ТПВ.</w:t>
      </w:r>
    </w:p>
    <w:p w:rsidR="0021479E" w:rsidRPr="0076276A" w:rsidRDefault="0021479E" w:rsidP="0021479E">
      <w:pPr>
        <w:ind w:firstLine="360"/>
        <w:jc w:val="both"/>
        <w:rPr>
          <w:sz w:val="24"/>
          <w:szCs w:val="24"/>
        </w:rPr>
      </w:pPr>
      <w:r w:rsidRPr="0076276A">
        <w:rPr>
          <w:sz w:val="24"/>
          <w:szCs w:val="24"/>
        </w:rPr>
        <w:t>6.4.3. Забороняється зберігати товари і тару на прилеглих до об’єктів торговельної діяльності або сфери послуг територіях, проїжджої частині вулиць, тротуарах, інших територіях загального користування.</w:t>
      </w:r>
    </w:p>
    <w:p w:rsidR="0021479E" w:rsidRPr="0076276A" w:rsidRDefault="0021479E" w:rsidP="0021479E">
      <w:pPr>
        <w:ind w:firstLine="360"/>
        <w:jc w:val="both"/>
        <w:rPr>
          <w:sz w:val="24"/>
          <w:szCs w:val="24"/>
        </w:rPr>
      </w:pPr>
      <w:r w:rsidRPr="0076276A">
        <w:rPr>
          <w:sz w:val="24"/>
          <w:szCs w:val="24"/>
        </w:rPr>
        <w:t>6.4.4. Забороняється самовільно встановлювати точки торгівлі з лотків, автомобілів, причепів, столиків, візків у не відведених для цього місцях та здійснювати перевізну торгівлю з автомобілів без наявності відповідного дозволу.</w:t>
      </w:r>
    </w:p>
    <w:p w:rsidR="0021479E" w:rsidRPr="0076276A" w:rsidRDefault="0021479E" w:rsidP="0021479E">
      <w:pPr>
        <w:ind w:firstLine="360"/>
        <w:jc w:val="both"/>
        <w:rPr>
          <w:sz w:val="24"/>
          <w:szCs w:val="24"/>
        </w:rPr>
      </w:pPr>
    </w:p>
    <w:p w:rsidR="0021479E" w:rsidRPr="0076276A" w:rsidRDefault="0021479E" w:rsidP="0021479E">
      <w:pPr>
        <w:ind w:firstLine="360"/>
        <w:rPr>
          <w:sz w:val="24"/>
          <w:szCs w:val="24"/>
        </w:rPr>
      </w:pPr>
    </w:p>
    <w:p w:rsidR="0021479E" w:rsidRPr="0076276A" w:rsidRDefault="0021479E" w:rsidP="0021479E">
      <w:pPr>
        <w:ind w:firstLine="360"/>
        <w:rPr>
          <w:b/>
          <w:sz w:val="24"/>
          <w:szCs w:val="24"/>
        </w:rPr>
      </w:pPr>
      <w:r w:rsidRPr="0076276A">
        <w:rPr>
          <w:b/>
          <w:sz w:val="24"/>
          <w:szCs w:val="24"/>
        </w:rPr>
        <w:t>Розділ 7. Контроль у сфері благоустрою території. </w:t>
      </w:r>
    </w:p>
    <w:p w:rsidR="0021479E" w:rsidRPr="0076276A" w:rsidRDefault="0021479E" w:rsidP="0021479E">
      <w:pPr>
        <w:ind w:firstLine="360"/>
        <w:rPr>
          <w:b/>
          <w:sz w:val="24"/>
          <w:szCs w:val="24"/>
        </w:rPr>
      </w:pPr>
    </w:p>
    <w:p w:rsidR="0021479E" w:rsidRPr="0076276A" w:rsidRDefault="0021479E" w:rsidP="0021479E">
      <w:pPr>
        <w:ind w:firstLine="360"/>
        <w:jc w:val="both"/>
        <w:rPr>
          <w:sz w:val="24"/>
          <w:szCs w:val="24"/>
        </w:rPr>
      </w:pPr>
      <w:r w:rsidRPr="0076276A">
        <w:rPr>
          <w:sz w:val="24"/>
          <w:szCs w:val="24"/>
        </w:rPr>
        <w:t xml:space="preserve"> 7.1. Контроль у сфері благоустрою території громади спрямований на забезпечення дотримання органами місцевого самоврядування, всіма підприємствами, установами, організаціями незалежно від форм власності та підпорядкування, приватними підприємцями, громадянами, у тому числі іноземцями та особами без громадянства, вимог Закону України </w:t>
      </w:r>
      <w:proofErr w:type="spellStart"/>
      <w:r w:rsidRPr="0076276A">
        <w:rPr>
          <w:sz w:val="24"/>
          <w:szCs w:val="24"/>
        </w:rPr>
        <w:t>„Про</w:t>
      </w:r>
      <w:proofErr w:type="spellEnd"/>
      <w:r w:rsidRPr="0076276A">
        <w:rPr>
          <w:sz w:val="24"/>
          <w:szCs w:val="24"/>
        </w:rPr>
        <w:t xml:space="preserve"> благоустрій населених </w:t>
      </w:r>
      <w:proofErr w:type="spellStart"/>
      <w:r w:rsidRPr="0076276A">
        <w:rPr>
          <w:sz w:val="24"/>
          <w:szCs w:val="24"/>
        </w:rPr>
        <w:t>пунктів”</w:t>
      </w:r>
      <w:proofErr w:type="spellEnd"/>
      <w:r w:rsidRPr="0076276A">
        <w:rPr>
          <w:sz w:val="24"/>
          <w:szCs w:val="24"/>
        </w:rPr>
        <w:t>, цих Правил та інших нормативно-правових актів.</w:t>
      </w:r>
    </w:p>
    <w:p w:rsidR="0021479E" w:rsidRPr="0076276A" w:rsidRDefault="0021479E" w:rsidP="0021479E">
      <w:pPr>
        <w:ind w:firstLine="360"/>
        <w:jc w:val="both"/>
        <w:rPr>
          <w:sz w:val="24"/>
          <w:szCs w:val="24"/>
        </w:rPr>
      </w:pPr>
      <w:r w:rsidRPr="0076276A">
        <w:rPr>
          <w:sz w:val="24"/>
          <w:szCs w:val="24"/>
        </w:rPr>
        <w:t xml:space="preserve">7.2. Контроль за станом благоустрою території, виконанням цих Правил, у тому числі охорону зелених насаджень, водоймищ, пам`ятників культури, археології та історичної спадщини, створення місць відпочинку громадян, контроль за утриманням в належному стані закріплених за підприємствами, установами, організаціями територій  покладається на виконком селищної ради, на працівників відділу благоустрою Верховинського </w:t>
      </w:r>
      <w:proofErr w:type="spellStart"/>
      <w:r w:rsidRPr="0076276A">
        <w:rPr>
          <w:sz w:val="24"/>
          <w:szCs w:val="24"/>
        </w:rPr>
        <w:t>ККП</w:t>
      </w:r>
      <w:proofErr w:type="spellEnd"/>
      <w:r w:rsidRPr="0076276A">
        <w:rPr>
          <w:sz w:val="24"/>
          <w:szCs w:val="24"/>
        </w:rPr>
        <w:t xml:space="preserve">, адміністративну комісію, уповноважених осіб та працівників відділення Національної поліції та </w:t>
      </w:r>
      <w:proofErr w:type="spellStart"/>
      <w:r w:rsidRPr="0076276A">
        <w:rPr>
          <w:sz w:val="24"/>
          <w:szCs w:val="24"/>
        </w:rPr>
        <w:t>дільничих</w:t>
      </w:r>
      <w:proofErr w:type="spellEnd"/>
      <w:r w:rsidRPr="0076276A">
        <w:rPr>
          <w:sz w:val="24"/>
          <w:szCs w:val="24"/>
        </w:rPr>
        <w:t xml:space="preserve"> інспекторів.</w:t>
      </w:r>
    </w:p>
    <w:p w:rsidR="0021479E" w:rsidRPr="0076276A" w:rsidRDefault="0021479E" w:rsidP="0021479E">
      <w:pPr>
        <w:ind w:firstLine="360"/>
        <w:jc w:val="both"/>
        <w:rPr>
          <w:sz w:val="24"/>
          <w:szCs w:val="24"/>
        </w:rPr>
      </w:pPr>
      <w:r w:rsidRPr="0076276A">
        <w:rPr>
          <w:sz w:val="24"/>
          <w:szCs w:val="24"/>
        </w:rPr>
        <w:t>7.3.  Контроль за станом благоустрою громади здійснюється шляхом:</w:t>
      </w:r>
    </w:p>
    <w:p w:rsidR="0021479E" w:rsidRPr="0076276A" w:rsidRDefault="0021479E" w:rsidP="0021479E">
      <w:pPr>
        <w:ind w:firstLine="360"/>
        <w:jc w:val="both"/>
        <w:rPr>
          <w:sz w:val="24"/>
          <w:szCs w:val="24"/>
        </w:rPr>
      </w:pPr>
      <w:r w:rsidRPr="0076276A">
        <w:rPr>
          <w:sz w:val="24"/>
          <w:szCs w:val="24"/>
        </w:rPr>
        <w:t>1) проведення перевірок території;</w:t>
      </w:r>
    </w:p>
    <w:p w:rsidR="0021479E" w:rsidRPr="0076276A" w:rsidRDefault="0021479E" w:rsidP="0021479E">
      <w:pPr>
        <w:ind w:firstLine="360"/>
        <w:jc w:val="both"/>
        <w:rPr>
          <w:sz w:val="24"/>
          <w:szCs w:val="24"/>
        </w:rPr>
      </w:pPr>
      <w:r w:rsidRPr="0076276A">
        <w:rPr>
          <w:sz w:val="24"/>
          <w:szCs w:val="24"/>
        </w:rPr>
        <w:t>2) розгляду звернень підприємств, установ, організацій та громадян;</w:t>
      </w:r>
    </w:p>
    <w:p w:rsidR="0021479E" w:rsidRPr="0076276A" w:rsidRDefault="0021479E" w:rsidP="0021479E">
      <w:pPr>
        <w:ind w:firstLine="360"/>
        <w:jc w:val="both"/>
        <w:rPr>
          <w:sz w:val="24"/>
          <w:szCs w:val="24"/>
        </w:rPr>
      </w:pPr>
      <w:r w:rsidRPr="0076276A">
        <w:rPr>
          <w:sz w:val="24"/>
          <w:szCs w:val="24"/>
        </w:rPr>
        <w:t>3) участі в обговоренні проектів благоустрою території, іншої технічної документації з питань благоустрою і внесення відповідних пропозицій на розгляд органів місцевого самоврядування, підприємств, установ, організацій;</w:t>
      </w:r>
    </w:p>
    <w:p w:rsidR="0021479E" w:rsidRPr="0076276A" w:rsidRDefault="0021479E" w:rsidP="0021479E">
      <w:pPr>
        <w:ind w:firstLine="360"/>
        <w:jc w:val="both"/>
        <w:rPr>
          <w:sz w:val="24"/>
          <w:szCs w:val="24"/>
        </w:rPr>
      </w:pPr>
      <w:r w:rsidRPr="0076276A">
        <w:rPr>
          <w:sz w:val="24"/>
          <w:szCs w:val="24"/>
        </w:rPr>
        <w:t>4) подання позовів до суду про відшкодування шкоди, завданої об'єктам благоустрою внаслідок порушення законодавства з питань благоустрою, Правил благоустрою території.</w:t>
      </w:r>
    </w:p>
    <w:p w:rsidR="0021479E" w:rsidRPr="0076276A" w:rsidRDefault="0021479E" w:rsidP="0021479E">
      <w:pPr>
        <w:ind w:firstLine="360"/>
        <w:jc w:val="both"/>
        <w:rPr>
          <w:sz w:val="24"/>
          <w:szCs w:val="24"/>
        </w:rPr>
      </w:pPr>
      <w:r w:rsidRPr="0076276A">
        <w:rPr>
          <w:sz w:val="24"/>
          <w:szCs w:val="24"/>
        </w:rPr>
        <w:t>7.4. Громадський контроль у сфері благоустрою  здійснюється   не байдужими громадянами.</w:t>
      </w:r>
    </w:p>
    <w:p w:rsidR="0021479E" w:rsidRPr="0076276A" w:rsidRDefault="0021479E" w:rsidP="0021479E">
      <w:pPr>
        <w:ind w:firstLine="360"/>
        <w:jc w:val="both"/>
        <w:rPr>
          <w:sz w:val="24"/>
          <w:szCs w:val="24"/>
        </w:rPr>
      </w:pPr>
      <w:r w:rsidRPr="0076276A">
        <w:rPr>
          <w:sz w:val="24"/>
          <w:szCs w:val="24"/>
        </w:rPr>
        <w:lastRenderedPageBreak/>
        <w:t>7.5. Результати громадського контролю за станом благоустрою територій підлягають оприлюдненню на зборах мешканців відповідної території та розгляду органами місцевого самоврядування в порядку, визначеному законодавством.</w:t>
      </w:r>
    </w:p>
    <w:p w:rsidR="0021479E" w:rsidRPr="0076276A" w:rsidRDefault="0021479E" w:rsidP="0021479E">
      <w:pPr>
        <w:ind w:firstLine="360"/>
        <w:jc w:val="both"/>
        <w:rPr>
          <w:sz w:val="24"/>
          <w:szCs w:val="24"/>
        </w:rPr>
      </w:pPr>
    </w:p>
    <w:p w:rsidR="0021479E" w:rsidRPr="0076276A" w:rsidRDefault="0021479E" w:rsidP="0021479E">
      <w:pPr>
        <w:ind w:firstLine="360"/>
        <w:jc w:val="both"/>
        <w:rPr>
          <w:sz w:val="24"/>
          <w:szCs w:val="24"/>
        </w:rPr>
      </w:pPr>
    </w:p>
    <w:p w:rsidR="0021479E" w:rsidRPr="0076276A" w:rsidRDefault="0021479E" w:rsidP="0021479E">
      <w:pPr>
        <w:ind w:firstLine="360"/>
        <w:jc w:val="both"/>
        <w:rPr>
          <w:sz w:val="24"/>
          <w:szCs w:val="24"/>
        </w:rPr>
      </w:pPr>
    </w:p>
    <w:p w:rsidR="0021479E" w:rsidRPr="0076276A" w:rsidRDefault="0021479E" w:rsidP="0021479E">
      <w:pPr>
        <w:ind w:firstLine="360"/>
        <w:jc w:val="both"/>
        <w:rPr>
          <w:b/>
          <w:sz w:val="24"/>
          <w:szCs w:val="24"/>
        </w:rPr>
      </w:pPr>
      <w:r w:rsidRPr="0076276A">
        <w:rPr>
          <w:b/>
          <w:sz w:val="24"/>
          <w:szCs w:val="24"/>
        </w:rPr>
        <w:t>Розділ 8. Відповідальність громадян та юридичних осіб за порушення Правил благоустрою території .</w:t>
      </w:r>
    </w:p>
    <w:p w:rsidR="0021479E" w:rsidRPr="0076276A" w:rsidRDefault="0021479E" w:rsidP="0021479E">
      <w:pPr>
        <w:ind w:firstLine="360"/>
        <w:jc w:val="both"/>
        <w:rPr>
          <w:sz w:val="24"/>
          <w:szCs w:val="24"/>
        </w:rPr>
      </w:pPr>
      <w:r w:rsidRPr="0076276A">
        <w:rPr>
          <w:sz w:val="24"/>
          <w:szCs w:val="24"/>
        </w:rPr>
        <w:t xml:space="preserve"> 8.1. Невиконання або порушення передбачених Правилами вимог та обов’язків вважається порушенням цих Правил. За порушення цих Правил винні особи несуть відповідальність, встановлену Кодексом України про адміністративні правопорушення, Законом України </w:t>
      </w:r>
      <w:proofErr w:type="spellStart"/>
      <w:r w:rsidRPr="0076276A">
        <w:rPr>
          <w:sz w:val="24"/>
          <w:szCs w:val="24"/>
        </w:rPr>
        <w:t>„Про</w:t>
      </w:r>
      <w:proofErr w:type="spellEnd"/>
      <w:r w:rsidRPr="0076276A">
        <w:rPr>
          <w:sz w:val="24"/>
          <w:szCs w:val="24"/>
        </w:rPr>
        <w:t xml:space="preserve"> благоустрій населених </w:t>
      </w:r>
      <w:proofErr w:type="spellStart"/>
      <w:r w:rsidRPr="0076276A">
        <w:rPr>
          <w:sz w:val="24"/>
          <w:szCs w:val="24"/>
        </w:rPr>
        <w:t>пунктів”</w:t>
      </w:r>
      <w:proofErr w:type="spellEnd"/>
      <w:r w:rsidRPr="0076276A">
        <w:rPr>
          <w:sz w:val="24"/>
          <w:szCs w:val="24"/>
        </w:rPr>
        <w:t>, цими Правилами, іншими нормативно-правовими актами та рішеннями Верховинської селищної ради.</w:t>
      </w:r>
    </w:p>
    <w:p w:rsidR="0021479E" w:rsidRPr="0076276A" w:rsidRDefault="0021479E" w:rsidP="0021479E">
      <w:pPr>
        <w:ind w:firstLine="360"/>
        <w:jc w:val="both"/>
        <w:rPr>
          <w:sz w:val="24"/>
          <w:szCs w:val="24"/>
        </w:rPr>
      </w:pPr>
      <w:r w:rsidRPr="0076276A">
        <w:rPr>
          <w:sz w:val="24"/>
          <w:szCs w:val="24"/>
        </w:rPr>
        <w:t>8.2. До відповідальності за порушення законодавства у сфері благоустрою притягаються особи, винні у:</w:t>
      </w:r>
    </w:p>
    <w:p w:rsidR="0021479E" w:rsidRPr="0076276A" w:rsidRDefault="0021479E" w:rsidP="0021479E">
      <w:pPr>
        <w:ind w:firstLine="360"/>
        <w:jc w:val="both"/>
        <w:rPr>
          <w:sz w:val="24"/>
          <w:szCs w:val="24"/>
        </w:rPr>
      </w:pPr>
      <w:r w:rsidRPr="0076276A">
        <w:rPr>
          <w:sz w:val="24"/>
          <w:szCs w:val="24"/>
        </w:rPr>
        <w:t>1) порушенні встановлених державних стандартів, норм і правил у сфері благоустрою;</w:t>
      </w:r>
    </w:p>
    <w:p w:rsidR="0021479E" w:rsidRPr="0076276A" w:rsidRDefault="0021479E" w:rsidP="0021479E">
      <w:pPr>
        <w:ind w:firstLine="360"/>
        <w:jc w:val="both"/>
        <w:rPr>
          <w:sz w:val="24"/>
          <w:szCs w:val="24"/>
        </w:rPr>
      </w:pPr>
      <w:r w:rsidRPr="0076276A">
        <w:rPr>
          <w:sz w:val="24"/>
          <w:szCs w:val="24"/>
        </w:rPr>
        <w:t>2) проектуванні об'єктів благоустрою з порушенням затвердженої в установленому законодавством порядку містобудівної документації та державних будівельних норм;</w:t>
      </w:r>
    </w:p>
    <w:p w:rsidR="0021479E" w:rsidRPr="0076276A" w:rsidRDefault="0021479E" w:rsidP="0021479E">
      <w:pPr>
        <w:ind w:firstLine="360"/>
        <w:jc w:val="both"/>
        <w:rPr>
          <w:sz w:val="24"/>
          <w:szCs w:val="24"/>
        </w:rPr>
      </w:pPr>
      <w:r w:rsidRPr="0076276A">
        <w:rPr>
          <w:sz w:val="24"/>
          <w:szCs w:val="24"/>
        </w:rPr>
        <w:t>3) порушенні встановлених законодавством екологічних, санітарно-гігієнічних вимог та санітарних норм під час проектування, розміщення, будівництва та експлуатації об'єктів благоустрою;</w:t>
      </w:r>
    </w:p>
    <w:p w:rsidR="0021479E" w:rsidRPr="0076276A" w:rsidRDefault="0021479E" w:rsidP="0021479E">
      <w:pPr>
        <w:ind w:firstLine="360"/>
        <w:jc w:val="both"/>
        <w:rPr>
          <w:sz w:val="24"/>
          <w:szCs w:val="24"/>
        </w:rPr>
      </w:pPr>
      <w:r w:rsidRPr="0076276A">
        <w:rPr>
          <w:sz w:val="24"/>
          <w:szCs w:val="24"/>
        </w:rPr>
        <w:t>4) порушенні Правил благоустрою території Верховинської селищної ради;</w:t>
      </w:r>
    </w:p>
    <w:p w:rsidR="0021479E" w:rsidRPr="0076276A" w:rsidRDefault="0021479E" w:rsidP="0021479E">
      <w:pPr>
        <w:ind w:firstLine="360"/>
        <w:jc w:val="both"/>
        <w:rPr>
          <w:sz w:val="24"/>
          <w:szCs w:val="24"/>
        </w:rPr>
      </w:pPr>
      <w:r w:rsidRPr="0076276A">
        <w:rPr>
          <w:sz w:val="24"/>
          <w:szCs w:val="24"/>
        </w:rPr>
        <w:t>5) порушенні режиму використання й охорони територій та об'єктів рекреаційного призначення;</w:t>
      </w:r>
    </w:p>
    <w:p w:rsidR="0021479E" w:rsidRPr="0076276A" w:rsidRDefault="0021479E" w:rsidP="0021479E">
      <w:pPr>
        <w:ind w:firstLine="360"/>
        <w:jc w:val="both"/>
        <w:rPr>
          <w:sz w:val="24"/>
          <w:szCs w:val="24"/>
        </w:rPr>
      </w:pPr>
      <w:r w:rsidRPr="0076276A">
        <w:rPr>
          <w:sz w:val="24"/>
          <w:szCs w:val="24"/>
        </w:rPr>
        <w:t>6) самовільному зайнятті території (частини території) об'єкта благоустрою громади;</w:t>
      </w:r>
    </w:p>
    <w:p w:rsidR="0021479E" w:rsidRPr="0076276A" w:rsidRDefault="0021479E" w:rsidP="0021479E">
      <w:pPr>
        <w:ind w:firstLine="360"/>
        <w:jc w:val="both"/>
        <w:rPr>
          <w:sz w:val="24"/>
          <w:szCs w:val="24"/>
        </w:rPr>
      </w:pPr>
      <w:r w:rsidRPr="0076276A">
        <w:rPr>
          <w:sz w:val="24"/>
          <w:szCs w:val="24"/>
        </w:rPr>
        <w:t>7) пошкодженні (руйнуванні чи псуванні) вулично-дорожньої мережі, інших об'єктів та елементів благоустрою;</w:t>
      </w:r>
    </w:p>
    <w:p w:rsidR="0021479E" w:rsidRPr="0076276A" w:rsidRDefault="0021479E" w:rsidP="0021479E">
      <w:pPr>
        <w:ind w:firstLine="360"/>
        <w:jc w:val="both"/>
        <w:rPr>
          <w:sz w:val="24"/>
          <w:szCs w:val="24"/>
        </w:rPr>
      </w:pPr>
      <w:r w:rsidRPr="0076276A">
        <w:rPr>
          <w:sz w:val="24"/>
          <w:szCs w:val="24"/>
        </w:rPr>
        <w:t>8) знищенні або пошкодженні зелених насаджень чи інших об'єктів озеленення , крім випадків, передбачених законом;</w:t>
      </w:r>
    </w:p>
    <w:p w:rsidR="0021479E" w:rsidRPr="0076276A" w:rsidRDefault="0021479E" w:rsidP="0021479E">
      <w:pPr>
        <w:ind w:firstLine="360"/>
        <w:jc w:val="both"/>
        <w:rPr>
          <w:sz w:val="24"/>
          <w:szCs w:val="24"/>
        </w:rPr>
      </w:pPr>
      <w:r w:rsidRPr="0076276A">
        <w:rPr>
          <w:sz w:val="24"/>
          <w:szCs w:val="24"/>
        </w:rPr>
        <w:t>9) забрудненні (засміченні) території Верховинської селищної ради;</w:t>
      </w:r>
    </w:p>
    <w:p w:rsidR="0021479E" w:rsidRPr="0076276A" w:rsidRDefault="0021479E" w:rsidP="0021479E">
      <w:pPr>
        <w:ind w:firstLine="360"/>
        <w:jc w:val="both"/>
        <w:rPr>
          <w:sz w:val="24"/>
          <w:szCs w:val="24"/>
        </w:rPr>
      </w:pPr>
      <w:r w:rsidRPr="0076276A">
        <w:rPr>
          <w:sz w:val="24"/>
          <w:szCs w:val="24"/>
        </w:rPr>
        <w:t>10) неналежному утриманні об'єктів благоустрою, зокрема покриття доріг, тротуарів, освітлення територій  тощо.</w:t>
      </w:r>
    </w:p>
    <w:p w:rsidR="0021479E" w:rsidRPr="0076276A" w:rsidRDefault="0021479E" w:rsidP="0021479E">
      <w:pPr>
        <w:ind w:firstLine="360"/>
        <w:jc w:val="both"/>
        <w:rPr>
          <w:sz w:val="24"/>
          <w:szCs w:val="24"/>
        </w:rPr>
      </w:pPr>
      <w:r w:rsidRPr="0076276A">
        <w:rPr>
          <w:sz w:val="24"/>
          <w:szCs w:val="24"/>
        </w:rPr>
        <w:t>11) організації стихійної торгівлі  різними видами товарів (в тому числі з автомобілів, що рухаються по території громади) .</w:t>
      </w:r>
    </w:p>
    <w:p w:rsidR="0021479E" w:rsidRPr="0076276A" w:rsidRDefault="0021479E" w:rsidP="0021479E">
      <w:pPr>
        <w:ind w:firstLine="360"/>
        <w:jc w:val="both"/>
        <w:rPr>
          <w:sz w:val="24"/>
          <w:szCs w:val="24"/>
        </w:rPr>
      </w:pPr>
      <w:r w:rsidRPr="0076276A">
        <w:rPr>
          <w:sz w:val="24"/>
          <w:szCs w:val="24"/>
        </w:rPr>
        <w:t>8.3. Законом може бути встановлена відповідальність і за інші види правопорушень у сфері благоустрою населених пунктів.</w:t>
      </w:r>
    </w:p>
    <w:p w:rsidR="0021479E" w:rsidRPr="0076276A" w:rsidRDefault="0021479E" w:rsidP="0021479E">
      <w:pPr>
        <w:ind w:firstLine="360"/>
        <w:jc w:val="both"/>
        <w:rPr>
          <w:sz w:val="24"/>
          <w:szCs w:val="24"/>
        </w:rPr>
      </w:pPr>
      <w:r w:rsidRPr="0076276A">
        <w:rPr>
          <w:sz w:val="24"/>
          <w:szCs w:val="24"/>
        </w:rPr>
        <w:t>8.4. Допущення порушень не позбавляє винну особу від обов’язку припинення порушення та вчинення дій по відновленню благоустрою. У разі порушення Правил благоустрою особи, винні у їх порушенні, зобов’язані вчинити всі необхідні дії для усунення наслідків такого порушення. Усунення наслідків порушення здійснюється негайно. У виняткових випадках, коли усунення зазначених наслідків пов’язане із значним об’ємом робіт або необхідністю залучення третіх осіб для виконання відповідних робіт, усунення порушення може бути здійснено у триденний строк. У випадках, коли порушення вимог цих Правил пов’язане із аварією, стихійним лихом, усунення наслідків такого порушення здійснюється у п’ятиденний термін.</w:t>
      </w:r>
    </w:p>
    <w:p w:rsidR="0021479E" w:rsidRPr="0076276A" w:rsidRDefault="0021479E" w:rsidP="0021479E">
      <w:pPr>
        <w:ind w:firstLine="360"/>
        <w:jc w:val="both"/>
        <w:rPr>
          <w:sz w:val="24"/>
          <w:szCs w:val="24"/>
        </w:rPr>
      </w:pPr>
      <w:r w:rsidRPr="0076276A">
        <w:rPr>
          <w:sz w:val="24"/>
          <w:szCs w:val="24"/>
        </w:rPr>
        <w:t>8.5.  У випадку, якщо особа не здійснює благоустрій, або здійснює його неналежним чином, зазначена обставина є підставою для розірвання договорів користування земельною ділянкою або майном в односторонньому порядку.</w:t>
      </w:r>
    </w:p>
    <w:p w:rsidR="0021479E" w:rsidRPr="0076276A" w:rsidRDefault="0021479E" w:rsidP="0021479E">
      <w:pPr>
        <w:ind w:firstLine="360"/>
        <w:jc w:val="both"/>
        <w:rPr>
          <w:sz w:val="24"/>
          <w:szCs w:val="24"/>
        </w:rPr>
      </w:pPr>
      <w:r w:rsidRPr="0076276A">
        <w:rPr>
          <w:sz w:val="24"/>
          <w:szCs w:val="24"/>
        </w:rPr>
        <w:t xml:space="preserve">8.6. У разі, коли особи, винні у порушенні цих Правил, не виконують обов’язок щодо усунення наслідків порушення у встановлений строк, </w:t>
      </w:r>
      <w:proofErr w:type="spellStart"/>
      <w:r w:rsidRPr="0076276A">
        <w:rPr>
          <w:sz w:val="24"/>
          <w:szCs w:val="24"/>
        </w:rPr>
        <w:t>балансоутримувач</w:t>
      </w:r>
      <w:proofErr w:type="spellEnd"/>
      <w:r w:rsidRPr="0076276A">
        <w:rPr>
          <w:sz w:val="24"/>
          <w:szCs w:val="24"/>
        </w:rPr>
        <w:t xml:space="preserve"> об’єкта або елементу благоустрою має право здійснити усунення наслідків порушення цих Правил власними силами або шляхом укладення відповідного договору залучити для виконання певних дій третіх осіб. У такому випадку </w:t>
      </w:r>
      <w:proofErr w:type="spellStart"/>
      <w:r w:rsidRPr="0076276A">
        <w:rPr>
          <w:sz w:val="24"/>
          <w:szCs w:val="24"/>
        </w:rPr>
        <w:t>балансоутримувач</w:t>
      </w:r>
      <w:proofErr w:type="spellEnd"/>
      <w:r w:rsidRPr="0076276A">
        <w:rPr>
          <w:sz w:val="24"/>
          <w:szCs w:val="24"/>
        </w:rPr>
        <w:t xml:space="preserve"> має право на відшкодування витрат (збитків), понесених у зв’язку з усуненням наслідків порушення вимог цих Правил.</w:t>
      </w:r>
    </w:p>
    <w:p w:rsidR="0021479E" w:rsidRPr="0076276A" w:rsidRDefault="0021479E" w:rsidP="0021479E">
      <w:pPr>
        <w:ind w:firstLine="360"/>
        <w:jc w:val="both"/>
        <w:rPr>
          <w:sz w:val="24"/>
          <w:szCs w:val="24"/>
        </w:rPr>
      </w:pPr>
      <w:r w:rsidRPr="0076276A">
        <w:rPr>
          <w:sz w:val="24"/>
          <w:szCs w:val="24"/>
        </w:rPr>
        <w:lastRenderedPageBreak/>
        <w:t xml:space="preserve">8.7. Збитки, завдані об'єкту благоустрою в результаті порушення законодавства з питань благоустрою населених пунктів, підлягають відшкодуванню в установленому порядку. Оцінка завданих збитків проводиться </w:t>
      </w:r>
      <w:proofErr w:type="spellStart"/>
      <w:r w:rsidRPr="0076276A">
        <w:rPr>
          <w:sz w:val="24"/>
          <w:szCs w:val="24"/>
        </w:rPr>
        <w:t>балансоутримувачем</w:t>
      </w:r>
      <w:proofErr w:type="spellEnd"/>
      <w:r w:rsidRPr="0076276A">
        <w:rPr>
          <w:sz w:val="24"/>
          <w:szCs w:val="24"/>
        </w:rPr>
        <w:t xml:space="preserve"> у разі:</w:t>
      </w:r>
    </w:p>
    <w:p w:rsidR="0021479E" w:rsidRPr="0076276A" w:rsidRDefault="0021479E" w:rsidP="0021479E">
      <w:pPr>
        <w:ind w:firstLine="360"/>
        <w:jc w:val="both"/>
        <w:rPr>
          <w:sz w:val="24"/>
          <w:szCs w:val="24"/>
        </w:rPr>
      </w:pPr>
      <w:r w:rsidRPr="0076276A">
        <w:rPr>
          <w:sz w:val="24"/>
          <w:szCs w:val="24"/>
        </w:rPr>
        <w:t>1) протиправного пошкодження чи знищення елементів благоустрою;</w:t>
      </w:r>
    </w:p>
    <w:p w:rsidR="0021479E" w:rsidRPr="0076276A" w:rsidRDefault="0021479E" w:rsidP="0021479E">
      <w:pPr>
        <w:ind w:firstLine="360"/>
        <w:jc w:val="both"/>
        <w:rPr>
          <w:sz w:val="24"/>
          <w:szCs w:val="24"/>
        </w:rPr>
      </w:pPr>
      <w:r w:rsidRPr="0076276A">
        <w:rPr>
          <w:sz w:val="24"/>
          <w:szCs w:val="24"/>
        </w:rPr>
        <w:t>2) пошкодження чи знищення елементів благоустрою при:</w:t>
      </w:r>
    </w:p>
    <w:p w:rsidR="0021479E" w:rsidRPr="0076276A" w:rsidRDefault="0021479E" w:rsidP="0021479E">
      <w:pPr>
        <w:ind w:firstLine="360"/>
        <w:jc w:val="both"/>
        <w:rPr>
          <w:sz w:val="24"/>
          <w:szCs w:val="24"/>
        </w:rPr>
      </w:pPr>
      <w:r w:rsidRPr="0076276A">
        <w:rPr>
          <w:sz w:val="24"/>
          <w:szCs w:val="24"/>
        </w:rPr>
        <w:t>- ліквідації аварій на інженерних мережах та інших елементах благоустрою;</w:t>
      </w:r>
    </w:p>
    <w:p w:rsidR="0021479E" w:rsidRPr="0076276A" w:rsidRDefault="0021479E" w:rsidP="0021479E">
      <w:pPr>
        <w:ind w:firstLine="360"/>
        <w:jc w:val="both"/>
        <w:rPr>
          <w:sz w:val="24"/>
          <w:szCs w:val="24"/>
        </w:rPr>
      </w:pPr>
      <w:r w:rsidRPr="0076276A">
        <w:rPr>
          <w:sz w:val="24"/>
          <w:szCs w:val="24"/>
        </w:rPr>
        <w:t>- здійсненні ремонту інженерних мереж;</w:t>
      </w:r>
    </w:p>
    <w:p w:rsidR="0021479E" w:rsidRPr="0076276A" w:rsidRDefault="0021479E" w:rsidP="0021479E">
      <w:pPr>
        <w:ind w:firstLine="360"/>
        <w:jc w:val="both"/>
        <w:rPr>
          <w:sz w:val="24"/>
          <w:szCs w:val="24"/>
        </w:rPr>
      </w:pPr>
      <w:r w:rsidRPr="0076276A">
        <w:rPr>
          <w:sz w:val="24"/>
          <w:szCs w:val="24"/>
        </w:rPr>
        <w:t>- видаленні аварійних сухостійних дерев та чагарників;</w:t>
      </w:r>
    </w:p>
    <w:p w:rsidR="0021479E" w:rsidRPr="0076276A" w:rsidRDefault="0021479E" w:rsidP="0021479E">
      <w:pPr>
        <w:ind w:firstLine="360"/>
        <w:jc w:val="both"/>
        <w:rPr>
          <w:sz w:val="24"/>
          <w:szCs w:val="24"/>
        </w:rPr>
      </w:pPr>
      <w:r w:rsidRPr="0076276A">
        <w:rPr>
          <w:sz w:val="24"/>
          <w:szCs w:val="24"/>
        </w:rPr>
        <w:t>- прокладанні нових інженерних мереж;</w:t>
      </w:r>
    </w:p>
    <w:p w:rsidR="0021479E" w:rsidRPr="0076276A" w:rsidRDefault="0021479E" w:rsidP="0021479E">
      <w:pPr>
        <w:ind w:firstLine="360"/>
        <w:jc w:val="both"/>
        <w:rPr>
          <w:sz w:val="24"/>
          <w:szCs w:val="24"/>
        </w:rPr>
      </w:pPr>
      <w:r w:rsidRPr="0076276A">
        <w:rPr>
          <w:sz w:val="24"/>
          <w:szCs w:val="24"/>
        </w:rPr>
        <w:t>- виконанні інших суспільно необхідних робіт.</w:t>
      </w:r>
    </w:p>
    <w:p w:rsidR="0021479E" w:rsidRPr="0076276A" w:rsidRDefault="0021479E" w:rsidP="0021479E">
      <w:pPr>
        <w:ind w:firstLine="360"/>
        <w:jc w:val="both"/>
        <w:rPr>
          <w:sz w:val="24"/>
          <w:szCs w:val="24"/>
        </w:rPr>
      </w:pPr>
      <w:r w:rsidRPr="0076276A">
        <w:rPr>
          <w:sz w:val="24"/>
          <w:szCs w:val="24"/>
        </w:rPr>
        <w:t xml:space="preserve">8.8. Розмір відшкодування збитків, завданих об'єкту благоустрою, визначається </w:t>
      </w:r>
      <w:proofErr w:type="spellStart"/>
      <w:r w:rsidRPr="0076276A">
        <w:rPr>
          <w:sz w:val="24"/>
          <w:szCs w:val="24"/>
        </w:rPr>
        <w:t>балансоутримувачем</w:t>
      </w:r>
      <w:proofErr w:type="spellEnd"/>
      <w:r w:rsidRPr="0076276A">
        <w:rPr>
          <w:sz w:val="24"/>
          <w:szCs w:val="24"/>
        </w:rPr>
        <w:t xml:space="preserve"> за методикою визначення відновної вартості об'єктів благоустрою, затвердженою центральним органом виконавчої влади з питань житлово-комунального господарства.</w:t>
      </w:r>
    </w:p>
    <w:p w:rsidR="0021479E" w:rsidRPr="0076276A" w:rsidRDefault="0021479E" w:rsidP="0021479E">
      <w:pPr>
        <w:ind w:firstLine="360"/>
        <w:jc w:val="both"/>
        <w:rPr>
          <w:sz w:val="24"/>
          <w:szCs w:val="24"/>
        </w:rPr>
      </w:pPr>
      <w:r w:rsidRPr="0076276A">
        <w:rPr>
          <w:sz w:val="24"/>
          <w:szCs w:val="24"/>
        </w:rPr>
        <w:t xml:space="preserve">8.9. У разі якщо пошкодження чи знищення елементів благоустрою здійснюється </w:t>
      </w:r>
      <w:proofErr w:type="spellStart"/>
      <w:r w:rsidRPr="0076276A">
        <w:rPr>
          <w:sz w:val="24"/>
          <w:szCs w:val="24"/>
        </w:rPr>
        <w:t>балансоутримувачем</w:t>
      </w:r>
      <w:proofErr w:type="spellEnd"/>
      <w:r w:rsidRPr="0076276A">
        <w:rPr>
          <w:sz w:val="24"/>
          <w:szCs w:val="24"/>
        </w:rPr>
        <w:t xml:space="preserve">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w:t>
      </w:r>
    </w:p>
    <w:p w:rsidR="0021479E" w:rsidRPr="0076276A" w:rsidRDefault="0021479E" w:rsidP="0021479E">
      <w:pPr>
        <w:ind w:firstLine="360"/>
        <w:jc w:val="both"/>
        <w:rPr>
          <w:sz w:val="24"/>
          <w:szCs w:val="24"/>
        </w:rPr>
      </w:pPr>
      <w:r w:rsidRPr="0076276A">
        <w:rPr>
          <w:sz w:val="24"/>
          <w:szCs w:val="24"/>
        </w:rPr>
        <w:t>8.11. Притягнення осіб, винних у порушенні законодавства у сфері благоустрою населених пунктів, до встановленої відповідальності не звільняє їх від обов'язку відшкодування шкоди, завданої внаслідок порушення вимог законодавства.</w:t>
      </w:r>
    </w:p>
    <w:p w:rsidR="0021479E" w:rsidRPr="0076276A" w:rsidRDefault="0021479E" w:rsidP="0021479E">
      <w:pPr>
        <w:ind w:firstLine="360"/>
        <w:jc w:val="both"/>
        <w:rPr>
          <w:sz w:val="24"/>
          <w:szCs w:val="24"/>
        </w:rPr>
      </w:pPr>
      <w:r w:rsidRPr="0076276A">
        <w:rPr>
          <w:sz w:val="24"/>
          <w:szCs w:val="24"/>
        </w:rPr>
        <w:t>8.12. Шкода, завдана внаслідок порушення законодавства з питань благоустрою населених пунктів, підлягає компенсації, в повному обсязі без застосування норм зниження розміру стягнення незалежно від сплати збору за забруднення навколишнього природного середовища та погіршення якості природних ресурсів у розмірах, які визначаються на підставі затверджених у встановленому порядку такс, методик, розрахунків щодо обрахування шкоди. Відсутність таких такс, методик, розрахунків не може бути підставою для відмови у відшкодуванні шкоди. У такому разі шкода компенсується за фактичними витратами, затвердженими в установленому порядку рішенням виконкому Верховинської селищної ради, на облаштування одного квадратного метра території  громади або базової вартості одного квадратного метра землі на відновлення порушеного стану об'єкта благоустрою або довкілля.</w:t>
      </w:r>
    </w:p>
    <w:p w:rsidR="0021479E" w:rsidRPr="0076276A" w:rsidRDefault="0021479E" w:rsidP="0021479E">
      <w:pPr>
        <w:ind w:firstLine="360"/>
        <w:rPr>
          <w:sz w:val="24"/>
          <w:szCs w:val="24"/>
        </w:rPr>
      </w:pPr>
    </w:p>
    <w:p w:rsidR="0021479E" w:rsidRPr="0076276A" w:rsidRDefault="0021479E" w:rsidP="0021479E">
      <w:pPr>
        <w:ind w:firstLine="360"/>
        <w:rPr>
          <w:b/>
          <w:sz w:val="24"/>
          <w:szCs w:val="24"/>
        </w:rPr>
      </w:pPr>
      <w:r w:rsidRPr="0076276A">
        <w:rPr>
          <w:b/>
          <w:sz w:val="24"/>
          <w:szCs w:val="24"/>
        </w:rPr>
        <w:t>Розділ 9. Порядок внесення змін та доповнень до Верховинської селищної ради</w:t>
      </w:r>
    </w:p>
    <w:p w:rsidR="0021479E" w:rsidRPr="0076276A" w:rsidRDefault="0021479E" w:rsidP="0021479E">
      <w:pPr>
        <w:ind w:firstLine="360"/>
        <w:rPr>
          <w:b/>
          <w:sz w:val="24"/>
          <w:szCs w:val="24"/>
        </w:rPr>
      </w:pPr>
    </w:p>
    <w:p w:rsidR="0021479E" w:rsidRPr="0076276A" w:rsidRDefault="0021479E" w:rsidP="0021479E">
      <w:pPr>
        <w:ind w:firstLine="360"/>
        <w:jc w:val="both"/>
        <w:rPr>
          <w:sz w:val="24"/>
          <w:szCs w:val="24"/>
        </w:rPr>
      </w:pPr>
      <w:r w:rsidRPr="0076276A">
        <w:rPr>
          <w:sz w:val="24"/>
          <w:szCs w:val="24"/>
        </w:rPr>
        <w:t>9.1. Зміни та доповнення до Правил вносяться шляхом прийняття відповідного рішення на сесії  Верховинської селищної ради.</w:t>
      </w:r>
    </w:p>
    <w:p w:rsidR="0021479E" w:rsidRPr="0076276A" w:rsidRDefault="0021479E" w:rsidP="0021479E">
      <w:pPr>
        <w:ind w:firstLine="360"/>
        <w:rPr>
          <w:sz w:val="24"/>
          <w:szCs w:val="24"/>
        </w:rPr>
      </w:pPr>
    </w:p>
    <w:p w:rsidR="0021479E" w:rsidRPr="0076276A" w:rsidRDefault="0021479E" w:rsidP="0021479E">
      <w:pPr>
        <w:ind w:firstLine="360"/>
        <w:rPr>
          <w:b/>
          <w:bCs/>
          <w:sz w:val="24"/>
          <w:szCs w:val="24"/>
        </w:rPr>
      </w:pPr>
      <w:r w:rsidRPr="0076276A">
        <w:rPr>
          <w:b/>
          <w:sz w:val="24"/>
          <w:szCs w:val="24"/>
        </w:rPr>
        <w:t>Розділ 10</w:t>
      </w:r>
      <w:r w:rsidRPr="0076276A">
        <w:rPr>
          <w:sz w:val="24"/>
          <w:szCs w:val="24"/>
        </w:rPr>
        <w:t>. </w:t>
      </w:r>
      <w:r w:rsidRPr="0076276A">
        <w:rPr>
          <w:b/>
          <w:bCs/>
          <w:sz w:val="24"/>
          <w:szCs w:val="24"/>
        </w:rPr>
        <w:t>Прикінцеві положення</w:t>
      </w:r>
    </w:p>
    <w:p w:rsidR="0021479E" w:rsidRPr="0076276A" w:rsidRDefault="0021479E" w:rsidP="0021479E">
      <w:pPr>
        <w:ind w:firstLine="360"/>
        <w:rPr>
          <w:sz w:val="24"/>
          <w:szCs w:val="24"/>
        </w:rPr>
      </w:pPr>
    </w:p>
    <w:p w:rsidR="0021479E" w:rsidRPr="0076276A" w:rsidRDefault="0021479E" w:rsidP="0021479E">
      <w:pPr>
        <w:numPr>
          <w:ilvl w:val="1"/>
          <w:numId w:val="11"/>
        </w:numPr>
        <w:tabs>
          <w:tab w:val="left" w:pos="1276"/>
        </w:tabs>
        <w:autoSpaceDE w:val="0"/>
        <w:autoSpaceDN w:val="0"/>
        <w:adjustRightInd w:val="0"/>
        <w:jc w:val="both"/>
        <w:rPr>
          <w:bCs/>
          <w:sz w:val="24"/>
          <w:szCs w:val="24"/>
        </w:rPr>
      </w:pPr>
      <w:r w:rsidRPr="0076276A">
        <w:rPr>
          <w:bCs/>
          <w:sz w:val="24"/>
          <w:szCs w:val="24"/>
        </w:rPr>
        <w:t xml:space="preserve"> Надання в оренду територій, будівель і приміщень не знімає відповідальності з власника за їх технічний та санітарний стан.</w:t>
      </w:r>
    </w:p>
    <w:p w:rsidR="0021479E" w:rsidRPr="0076276A" w:rsidRDefault="0021479E" w:rsidP="0021479E">
      <w:pPr>
        <w:numPr>
          <w:ilvl w:val="1"/>
          <w:numId w:val="11"/>
        </w:numPr>
        <w:tabs>
          <w:tab w:val="left" w:pos="1276"/>
        </w:tabs>
        <w:autoSpaceDE w:val="0"/>
        <w:autoSpaceDN w:val="0"/>
        <w:adjustRightInd w:val="0"/>
        <w:jc w:val="both"/>
        <w:rPr>
          <w:bCs/>
          <w:sz w:val="24"/>
          <w:szCs w:val="24"/>
        </w:rPr>
      </w:pPr>
      <w:r w:rsidRPr="0076276A">
        <w:rPr>
          <w:bCs/>
          <w:sz w:val="24"/>
          <w:szCs w:val="24"/>
        </w:rPr>
        <w:t xml:space="preserve"> У випадку втрати чинності окремих нормативних актів, згаданих у цих Правилах, а також у випадку зміни законодавства, що має мати наслідком внесення змін до цих Правил, Правила залишаються чинними в частині, що не суперечить законодавству. </w:t>
      </w:r>
    </w:p>
    <w:p w:rsidR="0021479E" w:rsidRPr="0076276A" w:rsidRDefault="0021479E" w:rsidP="0021479E">
      <w:pPr>
        <w:tabs>
          <w:tab w:val="left" w:pos="1276"/>
        </w:tabs>
        <w:autoSpaceDE w:val="0"/>
        <w:autoSpaceDN w:val="0"/>
        <w:adjustRightInd w:val="0"/>
        <w:jc w:val="both"/>
        <w:rPr>
          <w:bCs/>
          <w:sz w:val="24"/>
          <w:szCs w:val="24"/>
        </w:rPr>
      </w:pPr>
    </w:p>
    <w:p w:rsidR="0021479E" w:rsidRPr="0076276A" w:rsidRDefault="0021479E" w:rsidP="0021479E">
      <w:pPr>
        <w:tabs>
          <w:tab w:val="left" w:pos="1276"/>
        </w:tabs>
        <w:autoSpaceDE w:val="0"/>
        <w:autoSpaceDN w:val="0"/>
        <w:adjustRightInd w:val="0"/>
        <w:jc w:val="both"/>
        <w:rPr>
          <w:bCs/>
          <w:sz w:val="24"/>
          <w:szCs w:val="24"/>
        </w:rPr>
      </w:pPr>
    </w:p>
    <w:p w:rsidR="0021479E" w:rsidRPr="0076276A" w:rsidRDefault="0021479E" w:rsidP="0021479E">
      <w:pPr>
        <w:tabs>
          <w:tab w:val="left" w:pos="1276"/>
        </w:tabs>
        <w:autoSpaceDE w:val="0"/>
        <w:autoSpaceDN w:val="0"/>
        <w:adjustRightInd w:val="0"/>
        <w:jc w:val="both"/>
        <w:rPr>
          <w:bCs/>
          <w:sz w:val="24"/>
          <w:szCs w:val="24"/>
        </w:rPr>
      </w:pPr>
    </w:p>
    <w:p w:rsidR="0021479E" w:rsidRPr="0076276A" w:rsidRDefault="0021479E" w:rsidP="0021479E">
      <w:pPr>
        <w:tabs>
          <w:tab w:val="left" w:pos="1276"/>
        </w:tabs>
        <w:autoSpaceDE w:val="0"/>
        <w:autoSpaceDN w:val="0"/>
        <w:adjustRightInd w:val="0"/>
        <w:jc w:val="both"/>
        <w:rPr>
          <w:bCs/>
          <w:sz w:val="24"/>
          <w:szCs w:val="24"/>
        </w:rPr>
      </w:pPr>
    </w:p>
    <w:p w:rsidR="0021479E" w:rsidRPr="0076276A" w:rsidRDefault="0021479E" w:rsidP="0021479E">
      <w:pPr>
        <w:tabs>
          <w:tab w:val="left" w:pos="1276"/>
        </w:tabs>
        <w:autoSpaceDE w:val="0"/>
        <w:autoSpaceDN w:val="0"/>
        <w:adjustRightInd w:val="0"/>
        <w:jc w:val="both"/>
        <w:rPr>
          <w:bCs/>
          <w:sz w:val="24"/>
          <w:szCs w:val="24"/>
        </w:rPr>
      </w:pPr>
    </w:p>
    <w:p w:rsidR="0021479E" w:rsidRPr="0076276A" w:rsidRDefault="0021479E" w:rsidP="0021479E">
      <w:pPr>
        <w:tabs>
          <w:tab w:val="left" w:pos="1276"/>
        </w:tabs>
        <w:autoSpaceDE w:val="0"/>
        <w:autoSpaceDN w:val="0"/>
        <w:adjustRightInd w:val="0"/>
        <w:jc w:val="both"/>
        <w:rPr>
          <w:bCs/>
          <w:sz w:val="24"/>
          <w:szCs w:val="24"/>
        </w:rPr>
      </w:pPr>
    </w:p>
    <w:p w:rsidR="0021479E" w:rsidRPr="0076276A" w:rsidRDefault="0021479E" w:rsidP="0021479E">
      <w:pPr>
        <w:tabs>
          <w:tab w:val="left" w:pos="1276"/>
        </w:tabs>
        <w:autoSpaceDE w:val="0"/>
        <w:autoSpaceDN w:val="0"/>
        <w:adjustRightInd w:val="0"/>
        <w:jc w:val="both"/>
        <w:rPr>
          <w:bCs/>
          <w:sz w:val="24"/>
          <w:szCs w:val="24"/>
        </w:rPr>
      </w:pPr>
    </w:p>
    <w:p w:rsidR="0021479E" w:rsidRPr="0076276A" w:rsidRDefault="0021479E" w:rsidP="0021479E">
      <w:pPr>
        <w:tabs>
          <w:tab w:val="left" w:pos="1276"/>
        </w:tabs>
        <w:autoSpaceDE w:val="0"/>
        <w:autoSpaceDN w:val="0"/>
        <w:adjustRightInd w:val="0"/>
        <w:jc w:val="both"/>
        <w:rPr>
          <w:bCs/>
          <w:sz w:val="24"/>
          <w:szCs w:val="24"/>
        </w:rPr>
      </w:pPr>
    </w:p>
    <w:p w:rsidR="0021479E" w:rsidRPr="0076276A" w:rsidRDefault="0021479E" w:rsidP="0021479E">
      <w:pPr>
        <w:ind w:firstLine="360"/>
        <w:rPr>
          <w:sz w:val="24"/>
          <w:szCs w:val="24"/>
        </w:rPr>
      </w:pPr>
    </w:p>
    <w:p w:rsidR="0021479E" w:rsidRPr="0076276A" w:rsidRDefault="0021479E" w:rsidP="0021479E">
      <w:pPr>
        <w:ind w:firstLine="360"/>
        <w:jc w:val="both"/>
        <w:rPr>
          <w:sz w:val="24"/>
          <w:szCs w:val="24"/>
        </w:rPr>
      </w:pPr>
      <w:r w:rsidRPr="0076276A">
        <w:rPr>
          <w:sz w:val="24"/>
          <w:szCs w:val="24"/>
        </w:rPr>
        <w:lastRenderedPageBreak/>
        <w:t> Додаток до правил благоустрою Верховинської селищної ради, згідно наказу Міністерства регіонального розвитку,будівництва та житлово-комунального господарства України від 27.11.2017 №310, зареєстровано в Міністерстві юстиції України 18.12.2017 року №1529/31397</w:t>
      </w:r>
    </w:p>
    <w:p w:rsidR="0021479E" w:rsidRPr="0076276A" w:rsidRDefault="0021479E" w:rsidP="0021479E">
      <w:pPr>
        <w:ind w:firstLine="360"/>
        <w:jc w:val="both"/>
        <w:rPr>
          <w:sz w:val="24"/>
          <w:szCs w:val="24"/>
        </w:rPr>
      </w:pPr>
      <w:r w:rsidRPr="0076276A">
        <w:rPr>
          <w:sz w:val="24"/>
          <w:szCs w:val="24"/>
        </w:rPr>
        <w:t> </w:t>
      </w:r>
    </w:p>
    <w:tbl>
      <w:tblPr>
        <w:tblW w:w="5000" w:type="pct"/>
        <w:tblCellMar>
          <w:left w:w="0" w:type="dxa"/>
          <w:right w:w="0" w:type="dxa"/>
        </w:tblCellMar>
        <w:tblLook w:val="04A0"/>
      </w:tblPr>
      <w:tblGrid>
        <w:gridCol w:w="5783"/>
        <w:gridCol w:w="3856"/>
      </w:tblGrid>
      <w:tr w:rsidR="0021479E" w:rsidRPr="0076276A" w:rsidTr="0076276A">
        <w:tc>
          <w:tcPr>
            <w:tcW w:w="2000" w:type="pct"/>
            <w:gridSpan w:val="2"/>
            <w:hideMark/>
          </w:tcPr>
          <w:p w:rsidR="0021479E" w:rsidRPr="0076276A" w:rsidRDefault="0021479E" w:rsidP="0076276A">
            <w:pPr>
              <w:spacing w:before="92" w:after="92"/>
              <w:rPr>
                <w:sz w:val="24"/>
                <w:szCs w:val="24"/>
                <w:lang w:eastAsia="uk-UA"/>
              </w:rPr>
            </w:pPr>
          </w:p>
        </w:tc>
      </w:tr>
      <w:tr w:rsidR="0021479E" w:rsidRPr="0076276A" w:rsidTr="0076276A">
        <w:tc>
          <w:tcPr>
            <w:tcW w:w="3000" w:type="pct"/>
            <w:hideMark/>
          </w:tcPr>
          <w:p w:rsidR="0021479E" w:rsidRPr="0076276A" w:rsidRDefault="0021479E" w:rsidP="0076276A">
            <w:pPr>
              <w:spacing w:before="92" w:after="92"/>
              <w:rPr>
                <w:sz w:val="24"/>
                <w:szCs w:val="24"/>
                <w:lang w:eastAsia="uk-UA"/>
              </w:rPr>
            </w:pPr>
            <w:bookmarkStart w:id="0" w:name="n12"/>
            <w:bookmarkEnd w:id="0"/>
          </w:p>
        </w:tc>
        <w:tc>
          <w:tcPr>
            <w:tcW w:w="2000" w:type="pct"/>
            <w:hideMark/>
          </w:tcPr>
          <w:p w:rsidR="0021479E" w:rsidRPr="0076276A" w:rsidRDefault="0021479E" w:rsidP="0076276A">
            <w:pPr>
              <w:spacing w:before="92" w:after="92"/>
              <w:rPr>
                <w:sz w:val="24"/>
                <w:szCs w:val="24"/>
                <w:lang w:eastAsia="uk-UA"/>
              </w:rPr>
            </w:pPr>
          </w:p>
        </w:tc>
      </w:tr>
    </w:tbl>
    <w:p w:rsidR="0021479E" w:rsidRPr="0076276A" w:rsidRDefault="0021479E" w:rsidP="0021479E">
      <w:pPr>
        <w:shd w:val="clear" w:color="auto" w:fill="FFFFFF"/>
        <w:spacing w:before="92" w:after="92"/>
        <w:ind w:left="275" w:right="275"/>
        <w:jc w:val="center"/>
        <w:rPr>
          <w:b/>
          <w:bCs/>
          <w:color w:val="333333"/>
          <w:sz w:val="24"/>
          <w:szCs w:val="24"/>
          <w:lang w:eastAsia="uk-UA"/>
        </w:rPr>
      </w:pPr>
      <w:bookmarkStart w:id="1" w:name="n13"/>
      <w:bookmarkStart w:id="2" w:name="n205"/>
      <w:bookmarkEnd w:id="1"/>
      <w:bookmarkEnd w:id="2"/>
      <w:r w:rsidRPr="0076276A">
        <w:rPr>
          <w:b/>
          <w:bCs/>
          <w:color w:val="333333"/>
          <w:sz w:val="24"/>
          <w:szCs w:val="24"/>
          <w:lang w:eastAsia="uk-UA"/>
        </w:rPr>
        <w:t>МЕЖІ</w:t>
      </w:r>
      <w:r w:rsidRPr="0076276A">
        <w:rPr>
          <w:color w:val="333333"/>
          <w:sz w:val="24"/>
          <w:szCs w:val="24"/>
          <w:lang w:eastAsia="uk-UA"/>
        </w:rPr>
        <w:br/>
      </w:r>
      <w:r w:rsidRPr="0076276A">
        <w:rPr>
          <w:b/>
          <w:bCs/>
          <w:color w:val="333333"/>
          <w:sz w:val="24"/>
          <w:szCs w:val="24"/>
          <w:lang w:eastAsia="uk-UA"/>
        </w:rPr>
        <w:t xml:space="preserve">утримання в санітарному  стані  прилеглих територій підприємств, </w:t>
      </w:r>
    </w:p>
    <w:p w:rsidR="0021479E" w:rsidRPr="0076276A" w:rsidRDefault="0021479E" w:rsidP="0021479E">
      <w:pPr>
        <w:shd w:val="clear" w:color="auto" w:fill="FFFFFF"/>
        <w:spacing w:before="92" w:after="92"/>
        <w:ind w:left="275" w:right="275"/>
        <w:jc w:val="center"/>
        <w:rPr>
          <w:color w:val="333333"/>
          <w:sz w:val="24"/>
          <w:szCs w:val="24"/>
          <w:lang w:eastAsia="uk-UA"/>
        </w:rPr>
      </w:pPr>
      <w:r w:rsidRPr="0076276A">
        <w:rPr>
          <w:b/>
          <w:bCs/>
          <w:color w:val="333333"/>
          <w:sz w:val="24"/>
          <w:szCs w:val="24"/>
          <w:lang w:eastAsia="uk-UA"/>
        </w:rPr>
        <w:t>установ, організацій та інших</w:t>
      </w:r>
    </w:p>
    <w:tbl>
      <w:tblPr>
        <w:tblW w:w="5000" w:type="pct"/>
        <w:tblCellMar>
          <w:top w:w="15" w:type="dxa"/>
          <w:left w:w="15" w:type="dxa"/>
          <w:bottom w:w="15" w:type="dxa"/>
          <w:right w:w="15" w:type="dxa"/>
        </w:tblCellMar>
        <w:tblLook w:val="04A0"/>
      </w:tblPr>
      <w:tblGrid>
        <w:gridCol w:w="329"/>
        <w:gridCol w:w="2095"/>
        <w:gridCol w:w="5706"/>
        <w:gridCol w:w="1539"/>
      </w:tblGrid>
      <w:tr w:rsidR="0021479E" w:rsidRPr="0076276A" w:rsidTr="0076276A">
        <w:tc>
          <w:tcPr>
            <w:tcW w:w="320"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jc w:val="center"/>
              <w:rPr>
                <w:sz w:val="24"/>
                <w:szCs w:val="24"/>
                <w:lang w:eastAsia="uk-UA"/>
              </w:rPr>
            </w:pPr>
            <w:bookmarkStart w:id="3" w:name="n206"/>
            <w:bookmarkEnd w:id="3"/>
            <w:r w:rsidRPr="0076276A">
              <w:rPr>
                <w:sz w:val="24"/>
                <w:szCs w:val="24"/>
                <w:lang w:eastAsia="uk-UA"/>
              </w:rPr>
              <w:t>№ з/п</w:t>
            </w:r>
          </w:p>
        </w:tc>
        <w:tc>
          <w:tcPr>
            <w:tcW w:w="2033"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jc w:val="center"/>
              <w:rPr>
                <w:sz w:val="24"/>
                <w:szCs w:val="24"/>
                <w:lang w:eastAsia="uk-UA"/>
              </w:rPr>
            </w:pPr>
            <w:r w:rsidRPr="0076276A">
              <w:rPr>
                <w:sz w:val="24"/>
                <w:szCs w:val="24"/>
                <w:lang w:eastAsia="uk-UA"/>
              </w:rPr>
              <w:t>Прилегла територія</w:t>
            </w:r>
          </w:p>
        </w:tc>
        <w:tc>
          <w:tcPr>
            <w:tcW w:w="5538"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jc w:val="center"/>
              <w:rPr>
                <w:sz w:val="24"/>
                <w:szCs w:val="24"/>
                <w:lang w:eastAsia="uk-UA"/>
              </w:rPr>
            </w:pPr>
            <w:r w:rsidRPr="0076276A">
              <w:rPr>
                <w:sz w:val="24"/>
                <w:szCs w:val="24"/>
                <w:lang w:eastAsia="uk-UA"/>
              </w:rPr>
              <w:t>Суб’єкти господарювання, на яких покладається утримання прилеглої території</w:t>
            </w:r>
          </w:p>
        </w:tc>
        <w:tc>
          <w:tcPr>
            <w:tcW w:w="1494"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jc w:val="center"/>
              <w:rPr>
                <w:sz w:val="24"/>
                <w:szCs w:val="24"/>
                <w:lang w:eastAsia="uk-UA"/>
              </w:rPr>
            </w:pPr>
            <w:r w:rsidRPr="0076276A">
              <w:rPr>
                <w:sz w:val="24"/>
                <w:szCs w:val="24"/>
                <w:lang w:eastAsia="uk-UA"/>
              </w:rPr>
              <w:t>Межі утримання прилеглої території підприємства, установи, організації (не менше)</w:t>
            </w:r>
          </w:p>
        </w:tc>
      </w:tr>
      <w:tr w:rsidR="0021479E" w:rsidRPr="0076276A" w:rsidTr="0076276A">
        <w:trPr>
          <w:trHeight w:val="285"/>
        </w:trPr>
        <w:tc>
          <w:tcPr>
            <w:tcW w:w="320"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jc w:val="center"/>
              <w:rPr>
                <w:sz w:val="24"/>
                <w:szCs w:val="24"/>
                <w:lang w:eastAsia="uk-UA"/>
              </w:rPr>
            </w:pPr>
            <w:r w:rsidRPr="0076276A">
              <w:rPr>
                <w:sz w:val="24"/>
                <w:szCs w:val="24"/>
                <w:lang w:eastAsia="uk-UA"/>
              </w:rPr>
              <w:t>1</w:t>
            </w:r>
          </w:p>
        </w:tc>
        <w:tc>
          <w:tcPr>
            <w:tcW w:w="2033"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jc w:val="center"/>
              <w:rPr>
                <w:sz w:val="24"/>
                <w:szCs w:val="24"/>
                <w:lang w:eastAsia="uk-UA"/>
              </w:rPr>
            </w:pPr>
            <w:r w:rsidRPr="0076276A">
              <w:rPr>
                <w:sz w:val="24"/>
                <w:szCs w:val="24"/>
                <w:lang w:eastAsia="uk-UA"/>
              </w:rPr>
              <w:t>2</w:t>
            </w:r>
          </w:p>
        </w:tc>
        <w:tc>
          <w:tcPr>
            <w:tcW w:w="5538"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jc w:val="center"/>
              <w:rPr>
                <w:sz w:val="24"/>
                <w:szCs w:val="24"/>
                <w:lang w:eastAsia="uk-UA"/>
              </w:rPr>
            </w:pPr>
            <w:r w:rsidRPr="0076276A">
              <w:rPr>
                <w:sz w:val="24"/>
                <w:szCs w:val="24"/>
                <w:lang w:eastAsia="uk-UA"/>
              </w:rPr>
              <w:t>3</w:t>
            </w:r>
          </w:p>
        </w:tc>
        <w:tc>
          <w:tcPr>
            <w:tcW w:w="1494"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jc w:val="center"/>
              <w:rPr>
                <w:sz w:val="24"/>
                <w:szCs w:val="24"/>
                <w:lang w:eastAsia="uk-UA"/>
              </w:rPr>
            </w:pPr>
            <w:r w:rsidRPr="0076276A">
              <w:rPr>
                <w:sz w:val="24"/>
                <w:szCs w:val="24"/>
                <w:lang w:eastAsia="uk-UA"/>
              </w:rPr>
              <w:t>4</w:t>
            </w:r>
          </w:p>
        </w:tc>
      </w:tr>
      <w:tr w:rsidR="0021479E" w:rsidRPr="0076276A" w:rsidTr="0076276A">
        <w:tc>
          <w:tcPr>
            <w:tcW w:w="320"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jc w:val="center"/>
              <w:rPr>
                <w:sz w:val="24"/>
                <w:szCs w:val="24"/>
                <w:lang w:eastAsia="uk-UA"/>
              </w:rPr>
            </w:pPr>
            <w:r w:rsidRPr="0076276A">
              <w:rPr>
                <w:sz w:val="24"/>
                <w:szCs w:val="24"/>
                <w:lang w:eastAsia="uk-UA"/>
              </w:rPr>
              <w:t>1</w:t>
            </w:r>
          </w:p>
        </w:tc>
        <w:tc>
          <w:tcPr>
            <w:tcW w:w="2033"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Двори, тротуари, покриття проїзної частини проїздів, прибудинкової території житлового фонду ЖК, ЖБК і ОСББ</w:t>
            </w:r>
          </w:p>
        </w:tc>
        <w:tc>
          <w:tcPr>
            <w:tcW w:w="5538"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Житловий кооператив, житлово-будівельний кооператив, об’єднання співвласників багатоквартирного будинку</w:t>
            </w:r>
          </w:p>
        </w:tc>
        <w:tc>
          <w:tcPr>
            <w:tcW w:w="1494"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20 м від межі відведеної земельної ділянки та до проїжджої частини вулиці</w:t>
            </w:r>
          </w:p>
        </w:tc>
      </w:tr>
      <w:tr w:rsidR="0021479E" w:rsidRPr="0076276A" w:rsidTr="0076276A">
        <w:tc>
          <w:tcPr>
            <w:tcW w:w="320"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jc w:val="center"/>
              <w:rPr>
                <w:sz w:val="24"/>
                <w:szCs w:val="24"/>
                <w:lang w:eastAsia="uk-UA"/>
              </w:rPr>
            </w:pPr>
            <w:r w:rsidRPr="0076276A">
              <w:rPr>
                <w:sz w:val="24"/>
                <w:szCs w:val="24"/>
                <w:lang w:eastAsia="uk-UA"/>
              </w:rPr>
              <w:t>2</w:t>
            </w:r>
          </w:p>
        </w:tc>
        <w:tc>
          <w:tcPr>
            <w:tcW w:w="2033"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5538"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Власники або користувачі земельних ділянок</w:t>
            </w:r>
          </w:p>
        </w:tc>
        <w:tc>
          <w:tcPr>
            <w:tcW w:w="1494"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20 м від межі земельної ділянки та до проїжджої частини вулиці</w:t>
            </w:r>
          </w:p>
        </w:tc>
      </w:tr>
      <w:tr w:rsidR="0021479E" w:rsidRPr="0076276A" w:rsidTr="0076276A">
        <w:tc>
          <w:tcPr>
            <w:tcW w:w="320"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jc w:val="center"/>
              <w:rPr>
                <w:sz w:val="24"/>
                <w:szCs w:val="24"/>
                <w:lang w:eastAsia="uk-UA"/>
              </w:rPr>
            </w:pPr>
            <w:r w:rsidRPr="0076276A">
              <w:rPr>
                <w:sz w:val="24"/>
                <w:szCs w:val="24"/>
                <w:lang w:eastAsia="uk-UA"/>
              </w:rPr>
              <w:t>3</w:t>
            </w:r>
          </w:p>
        </w:tc>
        <w:tc>
          <w:tcPr>
            <w:tcW w:w="2033"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Території, прилеглі до об’єктів соціальної інфраструктури</w:t>
            </w:r>
          </w:p>
        </w:tc>
        <w:tc>
          <w:tcPr>
            <w:tcW w:w="5538"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Суб’єкти господарювання, що експлуатують вказані об’єкти</w:t>
            </w:r>
          </w:p>
        </w:tc>
        <w:tc>
          <w:tcPr>
            <w:tcW w:w="1494"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15 м від межі земельної ділянки до проїжджої частини вулиці</w:t>
            </w:r>
          </w:p>
        </w:tc>
      </w:tr>
      <w:tr w:rsidR="0021479E" w:rsidRPr="0076276A" w:rsidTr="0076276A">
        <w:tc>
          <w:tcPr>
            <w:tcW w:w="320"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jc w:val="center"/>
              <w:rPr>
                <w:sz w:val="24"/>
                <w:szCs w:val="24"/>
                <w:lang w:eastAsia="uk-UA"/>
              </w:rPr>
            </w:pPr>
            <w:r w:rsidRPr="0076276A">
              <w:rPr>
                <w:sz w:val="24"/>
                <w:szCs w:val="24"/>
                <w:lang w:eastAsia="uk-UA"/>
              </w:rPr>
              <w:t>4</w:t>
            </w:r>
          </w:p>
        </w:tc>
        <w:tc>
          <w:tcPr>
            <w:tcW w:w="2033"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Території, прилеглі до автозаправних станцій</w:t>
            </w:r>
          </w:p>
        </w:tc>
        <w:tc>
          <w:tcPr>
            <w:tcW w:w="5538"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Суб’єкти господарювання, що експлуатують вказані об’єкти</w:t>
            </w:r>
          </w:p>
        </w:tc>
        <w:tc>
          <w:tcPr>
            <w:tcW w:w="1494"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 xml:space="preserve">50 м від межі земельної ділянки, що надана у власність або користування, та до проїжджої </w:t>
            </w:r>
            <w:r w:rsidRPr="0076276A">
              <w:rPr>
                <w:sz w:val="24"/>
                <w:szCs w:val="24"/>
                <w:lang w:eastAsia="uk-UA"/>
              </w:rPr>
              <w:lastRenderedPageBreak/>
              <w:t>частини вулиці</w:t>
            </w:r>
          </w:p>
        </w:tc>
      </w:tr>
      <w:tr w:rsidR="0021479E" w:rsidRPr="0076276A" w:rsidTr="0076276A">
        <w:tc>
          <w:tcPr>
            <w:tcW w:w="320"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jc w:val="center"/>
              <w:rPr>
                <w:sz w:val="24"/>
                <w:szCs w:val="24"/>
                <w:lang w:eastAsia="uk-UA"/>
              </w:rPr>
            </w:pPr>
            <w:r w:rsidRPr="0076276A">
              <w:rPr>
                <w:sz w:val="24"/>
                <w:szCs w:val="24"/>
                <w:lang w:eastAsia="uk-UA"/>
              </w:rPr>
              <w:lastRenderedPageBreak/>
              <w:t>5</w:t>
            </w:r>
          </w:p>
        </w:tc>
        <w:tc>
          <w:tcPr>
            <w:tcW w:w="2033"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Території, прилеглі до торговельних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5538"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Суб’єкти господарювання, що експлуатують вказані об’єкти</w:t>
            </w:r>
          </w:p>
        </w:tc>
        <w:tc>
          <w:tcPr>
            <w:tcW w:w="1494"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20 м від межі земельної ділянки, що надана у власність або користування, та до проїжджої частини вулиці</w:t>
            </w:r>
          </w:p>
        </w:tc>
      </w:tr>
      <w:tr w:rsidR="0021479E" w:rsidRPr="0076276A" w:rsidTr="0076276A">
        <w:trPr>
          <w:trHeight w:val="2904"/>
        </w:trPr>
        <w:tc>
          <w:tcPr>
            <w:tcW w:w="320"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jc w:val="center"/>
              <w:rPr>
                <w:sz w:val="24"/>
                <w:szCs w:val="24"/>
                <w:lang w:eastAsia="uk-UA"/>
              </w:rPr>
            </w:pPr>
            <w:r w:rsidRPr="0076276A">
              <w:rPr>
                <w:sz w:val="24"/>
                <w:szCs w:val="24"/>
                <w:lang w:eastAsia="uk-UA"/>
              </w:rPr>
              <w:t>6</w:t>
            </w:r>
          </w:p>
        </w:tc>
        <w:tc>
          <w:tcPr>
            <w:tcW w:w="2033"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Території, прилеглі до колективних гаражів</w:t>
            </w:r>
          </w:p>
        </w:tc>
        <w:tc>
          <w:tcPr>
            <w:tcW w:w="5538"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Гаражно-будівельні кооперативи</w:t>
            </w:r>
          </w:p>
        </w:tc>
        <w:tc>
          <w:tcPr>
            <w:tcW w:w="1494"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20 м від межі земельної ділянки, що надана у власність або користування, та до проїжджої частини вулиці</w:t>
            </w:r>
          </w:p>
        </w:tc>
      </w:tr>
      <w:tr w:rsidR="0021479E" w:rsidRPr="0076276A" w:rsidTr="0076276A">
        <w:trPr>
          <w:trHeight w:val="1830"/>
        </w:trPr>
        <w:tc>
          <w:tcPr>
            <w:tcW w:w="320"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jc w:val="center"/>
              <w:rPr>
                <w:sz w:val="24"/>
                <w:szCs w:val="24"/>
                <w:lang w:eastAsia="uk-UA"/>
              </w:rPr>
            </w:pPr>
            <w:r w:rsidRPr="0076276A">
              <w:rPr>
                <w:sz w:val="24"/>
                <w:szCs w:val="24"/>
                <w:lang w:eastAsia="uk-UA"/>
              </w:rPr>
              <w:t>7</w:t>
            </w:r>
          </w:p>
        </w:tc>
        <w:tc>
          <w:tcPr>
            <w:tcW w:w="2033"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Автобусні зупинки та зупинки маршрутних транспортних засобів і стоянки (місця відстою) маршрутних таксі</w:t>
            </w:r>
          </w:p>
        </w:tc>
        <w:tc>
          <w:tcPr>
            <w:tcW w:w="5538"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Відповідні дорожньо-експлуатаційні підприємства або інші суб’єкти господарювання на договірних засадах</w:t>
            </w:r>
          </w:p>
        </w:tc>
        <w:tc>
          <w:tcPr>
            <w:tcW w:w="1494"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у радіусі 20 м від периметру споруд та до проїжджої частини вулиці</w:t>
            </w:r>
          </w:p>
        </w:tc>
      </w:tr>
      <w:tr w:rsidR="0021479E" w:rsidRPr="0076276A" w:rsidTr="0076276A">
        <w:tc>
          <w:tcPr>
            <w:tcW w:w="320"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jc w:val="center"/>
              <w:rPr>
                <w:sz w:val="24"/>
                <w:szCs w:val="24"/>
                <w:lang w:eastAsia="uk-UA"/>
              </w:rPr>
            </w:pPr>
            <w:r w:rsidRPr="0076276A">
              <w:rPr>
                <w:sz w:val="24"/>
                <w:szCs w:val="24"/>
                <w:lang w:eastAsia="uk-UA"/>
              </w:rPr>
              <w:t>8</w:t>
            </w:r>
          </w:p>
        </w:tc>
        <w:tc>
          <w:tcPr>
            <w:tcW w:w="2033"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Майданчики для паркування</w:t>
            </w:r>
          </w:p>
        </w:tc>
        <w:tc>
          <w:tcPr>
            <w:tcW w:w="5538"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Суб’єкти господарювання, які утримують майданчики для паркування</w:t>
            </w:r>
          </w:p>
        </w:tc>
        <w:tc>
          <w:tcPr>
            <w:tcW w:w="1494"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20 м від периметру споруд та до проїжджої частини вулиці</w:t>
            </w:r>
          </w:p>
        </w:tc>
      </w:tr>
      <w:tr w:rsidR="0021479E" w:rsidRPr="0076276A" w:rsidTr="0076276A">
        <w:trPr>
          <w:trHeight w:val="1752"/>
        </w:trPr>
        <w:tc>
          <w:tcPr>
            <w:tcW w:w="320"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jc w:val="center"/>
              <w:rPr>
                <w:sz w:val="24"/>
                <w:szCs w:val="24"/>
                <w:lang w:eastAsia="uk-UA"/>
              </w:rPr>
            </w:pPr>
            <w:r w:rsidRPr="0076276A">
              <w:rPr>
                <w:sz w:val="24"/>
                <w:szCs w:val="24"/>
                <w:lang w:eastAsia="uk-UA"/>
              </w:rPr>
              <w:lastRenderedPageBreak/>
              <w:t>9</w:t>
            </w:r>
          </w:p>
        </w:tc>
        <w:tc>
          <w:tcPr>
            <w:tcW w:w="2033"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Мости, шляхопроводи, інші штучні споруди, території під шляхопроводами</w:t>
            </w:r>
          </w:p>
        </w:tc>
        <w:tc>
          <w:tcPr>
            <w:tcW w:w="5538"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proofErr w:type="spellStart"/>
            <w:r w:rsidRPr="0076276A">
              <w:rPr>
                <w:sz w:val="24"/>
                <w:szCs w:val="24"/>
                <w:lang w:eastAsia="uk-UA"/>
              </w:rPr>
              <w:t>Балансоутримувачі</w:t>
            </w:r>
            <w:proofErr w:type="spellEnd"/>
            <w:r w:rsidRPr="0076276A">
              <w:rPr>
                <w:sz w:val="24"/>
                <w:szCs w:val="24"/>
                <w:lang w:eastAsia="uk-UA"/>
              </w:rPr>
              <w:t xml:space="preserve"> штучних споруд</w:t>
            </w:r>
          </w:p>
        </w:tc>
        <w:tc>
          <w:tcPr>
            <w:tcW w:w="1494"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10 м від периметру споруд</w:t>
            </w:r>
          </w:p>
        </w:tc>
      </w:tr>
      <w:tr w:rsidR="0021479E" w:rsidRPr="0076276A" w:rsidTr="0076276A">
        <w:tc>
          <w:tcPr>
            <w:tcW w:w="320"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jc w:val="center"/>
              <w:rPr>
                <w:sz w:val="24"/>
                <w:szCs w:val="24"/>
                <w:lang w:eastAsia="uk-UA"/>
              </w:rPr>
            </w:pPr>
            <w:r w:rsidRPr="0076276A">
              <w:rPr>
                <w:sz w:val="24"/>
                <w:szCs w:val="24"/>
                <w:lang w:eastAsia="uk-UA"/>
              </w:rPr>
              <w:t>10</w:t>
            </w:r>
          </w:p>
        </w:tc>
        <w:tc>
          <w:tcPr>
            <w:tcW w:w="2033"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Контейнерні майданчики</w:t>
            </w:r>
          </w:p>
        </w:tc>
        <w:tc>
          <w:tcPr>
            <w:tcW w:w="5538"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proofErr w:type="spellStart"/>
            <w:r w:rsidRPr="0076276A">
              <w:rPr>
                <w:sz w:val="24"/>
                <w:szCs w:val="24"/>
                <w:lang w:eastAsia="uk-UA"/>
              </w:rPr>
              <w:t>Балансоутримувачі</w:t>
            </w:r>
            <w:proofErr w:type="spellEnd"/>
            <w:r w:rsidRPr="0076276A">
              <w:rPr>
                <w:sz w:val="24"/>
                <w:szCs w:val="24"/>
                <w:lang w:eastAsia="uk-UA"/>
              </w:rPr>
              <w:t xml:space="preserve"> територій, на яких розміщено контейнерні майданчики</w:t>
            </w:r>
          </w:p>
        </w:tc>
        <w:tc>
          <w:tcPr>
            <w:tcW w:w="1494"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5 м від периметру споруди</w:t>
            </w:r>
          </w:p>
        </w:tc>
      </w:tr>
      <w:tr w:rsidR="0021479E" w:rsidRPr="0076276A" w:rsidTr="0076276A">
        <w:trPr>
          <w:trHeight w:val="1534"/>
        </w:trPr>
        <w:tc>
          <w:tcPr>
            <w:tcW w:w="320"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jc w:val="center"/>
              <w:rPr>
                <w:sz w:val="24"/>
                <w:szCs w:val="24"/>
                <w:lang w:eastAsia="uk-UA"/>
              </w:rPr>
            </w:pPr>
            <w:r w:rsidRPr="0076276A">
              <w:rPr>
                <w:sz w:val="24"/>
                <w:szCs w:val="24"/>
                <w:lang w:eastAsia="uk-UA"/>
              </w:rPr>
              <w:t>11</w:t>
            </w:r>
          </w:p>
        </w:tc>
        <w:tc>
          <w:tcPr>
            <w:tcW w:w="2033"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Території, відведені під проектування та забудову</w:t>
            </w:r>
          </w:p>
        </w:tc>
        <w:tc>
          <w:tcPr>
            <w:tcW w:w="5538"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Фізичні особи, яким відповідно до законодавства відведені земельні ділянки, незалежно від того, ведуться на них роботи чи не ведуться</w:t>
            </w:r>
          </w:p>
        </w:tc>
        <w:tc>
          <w:tcPr>
            <w:tcW w:w="1494" w:type="dxa"/>
            <w:tcBorders>
              <w:top w:val="single" w:sz="4" w:space="0" w:color="000000"/>
              <w:left w:val="single" w:sz="4" w:space="0" w:color="000000"/>
              <w:bottom w:val="single" w:sz="4" w:space="0" w:color="000000"/>
              <w:right w:val="single" w:sz="4" w:space="0" w:color="000000"/>
            </w:tcBorders>
            <w:hideMark/>
          </w:tcPr>
          <w:p w:rsidR="0021479E" w:rsidRPr="0076276A" w:rsidRDefault="0021479E" w:rsidP="0076276A">
            <w:pPr>
              <w:spacing w:before="92" w:after="92"/>
              <w:rPr>
                <w:sz w:val="24"/>
                <w:szCs w:val="24"/>
                <w:lang w:eastAsia="uk-UA"/>
              </w:rPr>
            </w:pPr>
            <w:r w:rsidRPr="0076276A">
              <w:rPr>
                <w:sz w:val="24"/>
                <w:szCs w:val="24"/>
                <w:lang w:eastAsia="uk-UA"/>
              </w:rPr>
              <w:t>20 м від межі земельної ділянки, яка відведена під проектування та забудову, та до проїжджої частини вулиці</w:t>
            </w:r>
          </w:p>
        </w:tc>
      </w:tr>
    </w:tbl>
    <w:p w:rsidR="00E04683" w:rsidRPr="0076276A" w:rsidRDefault="00E04683" w:rsidP="0021479E">
      <w:pPr>
        <w:jc w:val="center"/>
        <w:rPr>
          <w:b/>
          <w:sz w:val="24"/>
          <w:szCs w:val="24"/>
        </w:rPr>
      </w:pPr>
    </w:p>
    <w:sectPr w:rsidR="00E04683" w:rsidRPr="0076276A" w:rsidSect="002F5A0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2">
    <w:nsid w:val="0F740137"/>
    <w:multiLevelType w:val="hybridMultilevel"/>
    <w:tmpl w:val="7DE41B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245998"/>
    <w:multiLevelType w:val="multilevel"/>
    <w:tmpl w:val="B27CDBC0"/>
    <w:lvl w:ilvl="0">
      <w:start w:val="1"/>
      <w:numFmt w:val="decimal"/>
      <w:lvlText w:val="%1."/>
      <w:lvlJc w:val="left"/>
      <w:pPr>
        <w:ind w:left="360" w:hanging="360"/>
      </w:pPr>
      <w:rPr>
        <w:rFonts w:hint="default"/>
      </w:rPr>
    </w:lvl>
    <w:lvl w:ilvl="1">
      <w:start w:val="1"/>
      <w:numFmt w:val="bullet"/>
      <w:lvlText w:val="-"/>
      <w:lvlJc w:val="left"/>
      <w:pPr>
        <w:ind w:left="792" w:hanging="432"/>
      </w:pPr>
      <w:rPr>
        <w:rFonts w:ascii="Courier New" w:hAnsi="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AF437C0"/>
    <w:multiLevelType w:val="hybridMultilevel"/>
    <w:tmpl w:val="DFD465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F9C52C3"/>
    <w:multiLevelType w:val="hybridMultilevel"/>
    <w:tmpl w:val="6F6049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11A6E2F"/>
    <w:multiLevelType w:val="hybridMultilevel"/>
    <w:tmpl w:val="6978871E"/>
    <w:lvl w:ilvl="0" w:tplc="DB4EFD42">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1596630"/>
    <w:multiLevelType w:val="multilevel"/>
    <w:tmpl w:val="1318D0E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3C8B6436"/>
    <w:multiLevelType w:val="hybridMultilevel"/>
    <w:tmpl w:val="554CB02A"/>
    <w:lvl w:ilvl="0" w:tplc="A466492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41854EDE"/>
    <w:multiLevelType w:val="hybridMultilevel"/>
    <w:tmpl w:val="D4DA4E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4150B54"/>
    <w:multiLevelType w:val="hybridMultilevel"/>
    <w:tmpl w:val="11F8C4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8C62598"/>
    <w:multiLevelType w:val="hybridMultilevel"/>
    <w:tmpl w:val="EC6C6F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4BB6A09"/>
    <w:multiLevelType w:val="hybridMultilevel"/>
    <w:tmpl w:val="A7A60384"/>
    <w:lvl w:ilvl="0" w:tplc="F2623222">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3">
    <w:nsid w:val="768A6857"/>
    <w:multiLevelType w:val="hybridMultilevel"/>
    <w:tmpl w:val="1B4EF1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9"/>
  </w:num>
  <w:num w:numId="4">
    <w:abstractNumId w:val="11"/>
  </w:num>
  <w:num w:numId="5">
    <w:abstractNumId w:val="4"/>
  </w:num>
  <w:num w:numId="6">
    <w:abstractNumId w:val="8"/>
  </w:num>
  <w:num w:numId="7">
    <w:abstractNumId w:val="10"/>
  </w:num>
  <w:num w:numId="8">
    <w:abstractNumId w:val="12"/>
  </w:num>
  <w:num w:numId="9">
    <w:abstractNumId w:val="2"/>
  </w:num>
  <w:num w:numId="10">
    <w:abstractNumId w:val="3"/>
  </w:num>
  <w:num w:numId="11">
    <w:abstractNumId w:val="7"/>
  </w:num>
  <w:num w:numId="12">
    <w:abstractNumId w:val="6"/>
  </w:num>
  <w:num w:numId="13">
    <w:abstractNumId w:val="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702AA"/>
    <w:rsid w:val="000727CC"/>
    <w:rsid w:val="000864FA"/>
    <w:rsid w:val="00180AFF"/>
    <w:rsid w:val="0021479E"/>
    <w:rsid w:val="00233DC7"/>
    <w:rsid w:val="002C650F"/>
    <w:rsid w:val="002D72AC"/>
    <w:rsid w:val="002F5A0B"/>
    <w:rsid w:val="00320685"/>
    <w:rsid w:val="00331464"/>
    <w:rsid w:val="00331609"/>
    <w:rsid w:val="00437981"/>
    <w:rsid w:val="00463593"/>
    <w:rsid w:val="00472891"/>
    <w:rsid w:val="004C0AC8"/>
    <w:rsid w:val="00503F91"/>
    <w:rsid w:val="0054430B"/>
    <w:rsid w:val="00552D6A"/>
    <w:rsid w:val="005A5467"/>
    <w:rsid w:val="005D3C08"/>
    <w:rsid w:val="007330E9"/>
    <w:rsid w:val="0076276A"/>
    <w:rsid w:val="00882E95"/>
    <w:rsid w:val="008A4B53"/>
    <w:rsid w:val="00A25785"/>
    <w:rsid w:val="00A702AA"/>
    <w:rsid w:val="00A755F2"/>
    <w:rsid w:val="00C13ADE"/>
    <w:rsid w:val="00C15F8E"/>
    <w:rsid w:val="00C26E3D"/>
    <w:rsid w:val="00CB4213"/>
    <w:rsid w:val="00DB31FD"/>
    <w:rsid w:val="00E04683"/>
    <w:rsid w:val="00EA1D24"/>
    <w:rsid w:val="00F21F8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59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02AA"/>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A702AA"/>
    <w:rPr>
      <w:rFonts w:ascii="Tahoma" w:hAnsi="Tahoma" w:cs="Tahoma"/>
      <w:sz w:val="16"/>
      <w:szCs w:val="16"/>
    </w:rPr>
  </w:style>
  <w:style w:type="character" w:customStyle="1" w:styleId="a5">
    <w:name w:val="Без интервала Знак"/>
    <w:link w:val="a6"/>
    <w:locked/>
    <w:rsid w:val="00463593"/>
    <w:rPr>
      <w:rFonts w:ascii="Calibri" w:eastAsia="Calibri" w:hAnsi="Calibri" w:cs="Times New Roman"/>
    </w:rPr>
  </w:style>
  <w:style w:type="paragraph" w:styleId="a6">
    <w:name w:val="No Spacing"/>
    <w:link w:val="a5"/>
    <w:uiPriority w:val="1"/>
    <w:qFormat/>
    <w:rsid w:val="00463593"/>
    <w:pPr>
      <w:spacing w:after="0" w:line="240" w:lineRule="auto"/>
    </w:pPr>
    <w:rPr>
      <w:rFonts w:ascii="Calibri" w:eastAsia="Calibri" w:hAnsi="Calibri" w:cs="Times New Roman"/>
    </w:rPr>
  </w:style>
  <w:style w:type="paragraph" w:customStyle="1" w:styleId="a7">
    <w:name w:val="Нормальный"/>
    <w:qFormat/>
    <w:rsid w:val="00463593"/>
    <w:pPr>
      <w:autoSpaceDE w:val="0"/>
      <w:autoSpaceDN w:val="0"/>
      <w:spacing w:after="0" w:line="240" w:lineRule="auto"/>
    </w:pPr>
    <w:rPr>
      <w:rFonts w:ascii="UkrainianPeterburg" w:eastAsia="Times New Roman" w:hAnsi="UkrainianPeterburg" w:cs="Times New Roman"/>
      <w:sz w:val="28"/>
      <w:szCs w:val="28"/>
      <w:lang w:eastAsia="ru-RU"/>
    </w:rPr>
  </w:style>
  <w:style w:type="character" w:styleId="a8">
    <w:name w:val="Hyperlink"/>
    <w:uiPriority w:val="99"/>
    <w:unhideWhenUsed/>
    <w:rsid w:val="00463593"/>
    <w:rPr>
      <w:color w:val="0000FF"/>
      <w:u w:val="single"/>
    </w:rPr>
  </w:style>
  <w:style w:type="paragraph" w:styleId="a9">
    <w:name w:val="Normal (Web)"/>
    <w:aliases w:val="Обычный (Web)"/>
    <w:basedOn w:val="a"/>
    <w:link w:val="aa"/>
    <w:uiPriority w:val="99"/>
    <w:qFormat/>
    <w:rsid w:val="00C13ADE"/>
    <w:pPr>
      <w:spacing w:before="100" w:beforeAutospacing="1" w:after="100" w:afterAutospacing="1"/>
    </w:pPr>
    <w:rPr>
      <w:sz w:val="24"/>
      <w:szCs w:val="24"/>
      <w:lang w:eastAsia="uk-UA"/>
    </w:rPr>
  </w:style>
  <w:style w:type="character" w:customStyle="1" w:styleId="ab">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c"/>
    <w:uiPriority w:val="34"/>
    <w:qFormat/>
    <w:locked/>
    <w:rsid w:val="00C13ADE"/>
    <w:rPr>
      <w:rFonts w:ascii="Times New Roman" w:eastAsia="Times New Roman" w:hAnsi="Times New Roman" w:cs="Times New Roman"/>
      <w:noProof/>
      <w:sz w:val="24"/>
      <w:szCs w:val="24"/>
      <w:lang w:val="en-US" w:eastAsia="ru-RU"/>
    </w:rPr>
  </w:style>
  <w:style w:type="paragraph" w:styleId="ac">
    <w:name w:val="List Paragraph"/>
    <w:aliases w:val="body 2,List Paragraph1,List Paragraph11,Dot pt,F5 List Paragraph,List Paragraph Char Char Char,Indicator Text,Colorful List - Accent 11,Numbered Para 1,Bullet 1,Bullet Points,MAIN CONTENT,List Paragraph12,List Paragraph2"/>
    <w:basedOn w:val="a"/>
    <w:link w:val="ab"/>
    <w:uiPriority w:val="99"/>
    <w:qFormat/>
    <w:rsid w:val="00C13ADE"/>
    <w:pPr>
      <w:ind w:left="720"/>
      <w:contextualSpacing/>
    </w:pPr>
    <w:rPr>
      <w:noProof/>
      <w:sz w:val="24"/>
      <w:szCs w:val="24"/>
      <w:lang w:val="en-US"/>
    </w:rPr>
  </w:style>
  <w:style w:type="character" w:customStyle="1" w:styleId="aa">
    <w:name w:val="Обычный (веб) Знак"/>
    <w:aliases w:val="Обычный (Web) Знак"/>
    <w:link w:val="a9"/>
    <w:uiPriority w:val="99"/>
    <w:locked/>
    <w:rsid w:val="00503F91"/>
    <w:rPr>
      <w:rFonts w:ascii="Times New Roman" w:eastAsia="Times New Roman" w:hAnsi="Times New Roman" w:cs="Times New Roman"/>
      <w:sz w:val="24"/>
      <w:szCs w:val="24"/>
      <w:lang w:eastAsia="uk-UA"/>
    </w:rPr>
  </w:style>
  <w:style w:type="character" w:customStyle="1" w:styleId="3">
    <w:name w:val="Основной текст (3)_"/>
    <w:link w:val="30"/>
    <w:locked/>
    <w:rsid w:val="00180AFF"/>
    <w:rPr>
      <w:rFonts w:ascii="Times New Roman" w:hAnsi="Times New Roman" w:cs="Times New Roman"/>
      <w:b/>
      <w:bCs/>
      <w:sz w:val="32"/>
      <w:szCs w:val="32"/>
      <w:shd w:val="clear" w:color="auto" w:fill="FFFFFF"/>
    </w:rPr>
  </w:style>
  <w:style w:type="paragraph" w:customStyle="1" w:styleId="30">
    <w:name w:val="Основной текст (3)"/>
    <w:basedOn w:val="a"/>
    <w:link w:val="3"/>
    <w:rsid w:val="00180AFF"/>
    <w:pPr>
      <w:widowControl w:val="0"/>
      <w:shd w:val="clear" w:color="auto" w:fill="FFFFFF"/>
      <w:spacing w:before="2160" w:line="365" w:lineRule="exact"/>
      <w:jc w:val="center"/>
    </w:pPr>
    <w:rPr>
      <w:rFonts w:eastAsiaTheme="minorHAnsi"/>
      <w:b/>
      <w:bCs/>
      <w:sz w:val="32"/>
      <w:szCs w:val="32"/>
      <w:lang w:eastAsia="en-US"/>
    </w:rPr>
  </w:style>
  <w:style w:type="paragraph" w:customStyle="1" w:styleId="1">
    <w:name w:val="Абзац списка1"/>
    <w:basedOn w:val="a"/>
    <w:uiPriority w:val="99"/>
    <w:rsid w:val="005D3C08"/>
    <w:pPr>
      <w:ind w:left="720"/>
    </w:pPr>
    <w:rPr>
      <w:sz w:val="24"/>
      <w:szCs w:val="24"/>
      <w:lang w:val="ru-RU"/>
    </w:rPr>
  </w:style>
  <w:style w:type="character" w:customStyle="1" w:styleId="uv3um">
    <w:name w:val="uv3um"/>
    <w:basedOn w:val="a0"/>
    <w:rsid w:val="00C26E3D"/>
  </w:style>
  <w:style w:type="character" w:customStyle="1" w:styleId="apple-converted-space">
    <w:name w:val="apple-converted-space"/>
    <w:basedOn w:val="a0"/>
    <w:uiPriority w:val="99"/>
    <w:rsid w:val="00882E95"/>
    <w:rPr>
      <w:rFonts w:cs="Times New Roman"/>
    </w:rPr>
  </w:style>
  <w:style w:type="character" w:customStyle="1" w:styleId="2">
    <w:name w:val="Заголовок №2_"/>
    <w:link w:val="20"/>
    <w:locked/>
    <w:rsid w:val="00882E95"/>
    <w:rPr>
      <w:rFonts w:ascii="Times New Roman" w:hAnsi="Times New Roman"/>
      <w:b/>
      <w:sz w:val="36"/>
      <w:shd w:val="clear" w:color="auto" w:fill="FFFFFF"/>
    </w:rPr>
  </w:style>
  <w:style w:type="paragraph" w:customStyle="1" w:styleId="20">
    <w:name w:val="Заголовок №2"/>
    <w:basedOn w:val="a"/>
    <w:link w:val="2"/>
    <w:rsid w:val="00882E95"/>
    <w:pPr>
      <w:widowControl w:val="0"/>
      <w:shd w:val="clear" w:color="auto" w:fill="FFFFFF"/>
      <w:spacing w:after="60" w:line="240" w:lineRule="atLeast"/>
      <w:jc w:val="center"/>
      <w:outlineLvl w:val="1"/>
    </w:pPr>
    <w:rPr>
      <w:rFonts w:eastAsiaTheme="minorHAnsi" w:cstheme="minorBidi"/>
      <w:b/>
      <w:sz w:val="36"/>
      <w:szCs w:val="22"/>
      <w:lang w:eastAsia="en-US"/>
    </w:rPr>
  </w:style>
  <w:style w:type="character" w:customStyle="1" w:styleId="ad">
    <w:name w:val="Подпись к таблице_"/>
    <w:link w:val="ae"/>
    <w:uiPriority w:val="99"/>
    <w:locked/>
    <w:rsid w:val="00882E95"/>
    <w:rPr>
      <w:rFonts w:ascii="Times New Roman" w:hAnsi="Times New Roman" w:cs="Times New Roman"/>
      <w:b/>
      <w:bCs/>
      <w:sz w:val="28"/>
      <w:szCs w:val="28"/>
      <w:shd w:val="clear" w:color="auto" w:fill="FFFFFF"/>
    </w:rPr>
  </w:style>
  <w:style w:type="paragraph" w:customStyle="1" w:styleId="ae">
    <w:name w:val="Подпись к таблице"/>
    <w:basedOn w:val="a"/>
    <w:link w:val="ad"/>
    <w:uiPriority w:val="99"/>
    <w:rsid w:val="00882E95"/>
    <w:pPr>
      <w:widowControl w:val="0"/>
      <w:shd w:val="clear" w:color="auto" w:fill="FFFFFF"/>
      <w:spacing w:line="240" w:lineRule="atLeast"/>
    </w:pPr>
    <w:rPr>
      <w:rFonts w:eastAsiaTheme="minorHAnsi"/>
      <w:b/>
      <w:bCs/>
      <w:sz w:val="28"/>
      <w:szCs w:val="28"/>
      <w:lang w:eastAsia="en-US"/>
    </w:rPr>
  </w:style>
  <w:style w:type="character" w:customStyle="1" w:styleId="21">
    <w:name w:val="Основной текст (2)_"/>
    <w:link w:val="210"/>
    <w:locked/>
    <w:rsid w:val="00882E95"/>
    <w:rPr>
      <w:rFonts w:ascii="Times New Roman" w:hAnsi="Times New Roman" w:cs="Times New Roman"/>
      <w:sz w:val="28"/>
      <w:szCs w:val="28"/>
      <w:shd w:val="clear" w:color="auto" w:fill="FFFFFF"/>
    </w:rPr>
  </w:style>
  <w:style w:type="character" w:customStyle="1" w:styleId="22">
    <w:name w:val="Основной текст (2)"/>
    <w:basedOn w:val="21"/>
    <w:rsid w:val="00882E95"/>
  </w:style>
  <w:style w:type="paragraph" w:customStyle="1" w:styleId="210">
    <w:name w:val="Основной текст (2)1"/>
    <w:basedOn w:val="a"/>
    <w:link w:val="21"/>
    <w:rsid w:val="00882E95"/>
    <w:pPr>
      <w:widowControl w:val="0"/>
      <w:shd w:val="clear" w:color="auto" w:fill="FFFFFF"/>
      <w:spacing w:after="2160" w:line="360" w:lineRule="exact"/>
      <w:jc w:val="right"/>
    </w:pPr>
    <w:rPr>
      <w:rFonts w:eastAsiaTheme="minorHAnsi"/>
      <w:sz w:val="28"/>
      <w:szCs w:val="28"/>
      <w:lang w:eastAsia="en-US"/>
    </w:rPr>
  </w:style>
  <w:style w:type="character" w:customStyle="1" w:styleId="10">
    <w:name w:val="Заголовок №1_"/>
    <w:link w:val="11"/>
    <w:uiPriority w:val="99"/>
    <w:locked/>
    <w:rsid w:val="00882E95"/>
    <w:rPr>
      <w:rFonts w:ascii="Times New Roman" w:hAnsi="Times New Roman" w:cs="Times New Roman"/>
      <w:b/>
      <w:bCs/>
      <w:sz w:val="28"/>
      <w:szCs w:val="28"/>
      <w:shd w:val="clear" w:color="auto" w:fill="FFFFFF"/>
    </w:rPr>
  </w:style>
  <w:style w:type="paragraph" w:customStyle="1" w:styleId="11">
    <w:name w:val="Заголовок №1"/>
    <w:basedOn w:val="a"/>
    <w:link w:val="10"/>
    <w:uiPriority w:val="99"/>
    <w:rsid w:val="00882E95"/>
    <w:pPr>
      <w:widowControl w:val="0"/>
      <w:shd w:val="clear" w:color="auto" w:fill="FFFFFF"/>
      <w:spacing w:before="660" w:after="420" w:line="240" w:lineRule="atLeast"/>
      <w:ind w:hanging="1740"/>
      <w:jc w:val="both"/>
      <w:outlineLvl w:val="0"/>
    </w:pPr>
    <w:rPr>
      <w:rFonts w:eastAsiaTheme="minorHAnsi"/>
      <w:b/>
      <w:bCs/>
      <w:sz w:val="28"/>
      <w:szCs w:val="28"/>
      <w:lang w:eastAsia="en-US"/>
    </w:rPr>
  </w:style>
  <w:style w:type="character" w:customStyle="1" w:styleId="23">
    <w:name w:val="Основной текст (2) + Полужирный"/>
    <w:rsid w:val="00882E95"/>
    <w:rPr>
      <w:rFonts w:ascii="Times New Roman" w:hAnsi="Times New Roman"/>
      <w:b/>
      <w:color w:val="000000"/>
      <w:spacing w:val="0"/>
      <w:w w:val="100"/>
      <w:position w:val="0"/>
      <w:sz w:val="28"/>
      <w:u w:val="none"/>
      <w:lang w:val="uk-UA" w:eastAsia="uk-UA"/>
    </w:rPr>
  </w:style>
  <w:style w:type="character" w:customStyle="1" w:styleId="29">
    <w:name w:val="Основной текст (2) + 9"/>
    <w:aliases w:val="5 pt,Интервал 1 pt"/>
    <w:rsid w:val="00882E95"/>
    <w:rPr>
      <w:rFonts w:ascii="Times New Roman" w:hAnsi="Times New Roman"/>
      <w:color w:val="000000"/>
      <w:spacing w:val="20"/>
      <w:w w:val="100"/>
      <w:position w:val="0"/>
      <w:sz w:val="19"/>
      <w:u w:val="none"/>
      <w:lang w:val="uk-UA" w:eastAsia="uk-UA"/>
    </w:rPr>
  </w:style>
  <w:style w:type="character" w:customStyle="1" w:styleId="2FranklinGothicMedium">
    <w:name w:val="Основной текст (2) + Franklin Gothic Medium"/>
    <w:aliases w:val="6,5 pt4"/>
    <w:rsid w:val="00882E95"/>
    <w:rPr>
      <w:rFonts w:ascii="Franklin Gothic Medium" w:hAnsi="Franklin Gothic Medium"/>
      <w:color w:val="000000"/>
      <w:spacing w:val="0"/>
      <w:w w:val="100"/>
      <w:position w:val="0"/>
      <w:sz w:val="13"/>
      <w:u w:val="none"/>
      <w:lang w:val="uk-UA" w:eastAsia="uk-UA"/>
    </w:rPr>
  </w:style>
</w:styles>
</file>

<file path=word/webSettings.xml><?xml version="1.0" encoding="utf-8"?>
<w:webSettings xmlns:r="http://schemas.openxmlformats.org/officeDocument/2006/relationships" xmlns:w="http://schemas.openxmlformats.org/wordprocessingml/2006/main">
  <w:divs>
    <w:div w:id="104695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1173-2011-%D0%BF" TargetMode="External"/><Relationship Id="rId13" Type="http://schemas.openxmlformats.org/officeDocument/2006/relationships/hyperlink" Target="http://zakon3.rada.gov.ua/laws/show/z0457-11" TargetMode="External"/><Relationship Id="rId18" Type="http://schemas.openxmlformats.org/officeDocument/2006/relationships/hyperlink" Target="http://zakon3.rada.gov.ua/laws/show/1045-2006-%D0%BF/paran10" TargetMode="External"/><Relationship Id="rId3" Type="http://schemas.openxmlformats.org/officeDocument/2006/relationships/settings" Target="settings.xml"/><Relationship Id="rId7" Type="http://schemas.openxmlformats.org/officeDocument/2006/relationships/hyperlink" Target="http://www.galych-rada.gov.ua/wp-content/uploads/2018/04/%D0%BF%D1%80%D0%B0%D0%B2%D0%B8%D0%BB%D0%B0-%D0%B1%D0%BB%D0%B0%D0%B3%D0%BE%D1%83%D1%81%D1%82%D1%80%D0%BE%D1%8E-%D1%82%D0%B5%D1%80%D0%B8%D1%82%D0%BE%D1%80%D1%96%D1%97-%D0%BC%D1%96%D1%81%D1%82%D0%B0-%D0%93%D0%B0%D0%BB%D0%B8%D1%87.docx" TargetMode="External"/><Relationship Id="rId12" Type="http://schemas.openxmlformats.org/officeDocument/2006/relationships/hyperlink" Target="http://zakon3.rada.gov.ua/laws/show/z0505-17/paran13" TargetMode="External"/><Relationship Id="rId17" Type="http://schemas.openxmlformats.org/officeDocument/2006/relationships/hyperlink" Target="http://zakon3.rada.gov.ua/laws/show/z0182-02" TargetMode="External"/><Relationship Id="rId2" Type="http://schemas.openxmlformats.org/officeDocument/2006/relationships/styles" Target="styles.xml"/><Relationship Id="rId16" Type="http://schemas.openxmlformats.org/officeDocument/2006/relationships/hyperlink" Target="http://zakon3.rada.gov.ua/laws/show/z0880-0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zakon3.rada.gov.ua/laws/show/z1529-17/print" TargetMode="External"/><Relationship Id="rId11" Type="http://schemas.openxmlformats.org/officeDocument/2006/relationships/hyperlink" Target="http://zakon3.rada.gov.ua/laws/show/z1157-11" TargetMode="External"/><Relationship Id="rId5" Type="http://schemas.openxmlformats.org/officeDocument/2006/relationships/image" Target="media/image1.jpeg"/><Relationship Id="rId15" Type="http://schemas.openxmlformats.org/officeDocument/2006/relationships/hyperlink" Target="http://zakon.rada.gov.ua/laws/show/2862-15" TargetMode="External"/><Relationship Id="rId10" Type="http://schemas.openxmlformats.org/officeDocument/2006/relationships/hyperlink" Target="http://zakon3.rada.gov.ua/laws/show/1070-2008-%D0%B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3.rada.gov.ua/laws/show/187/98-%D0%B2%D1%80" TargetMode="External"/><Relationship Id="rId14" Type="http://schemas.openxmlformats.org/officeDocument/2006/relationships/hyperlink" Target="http://zakon.rada.gov.ua/laws/show/335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35</Pages>
  <Words>75723</Words>
  <Characters>43163</Characters>
  <Application>Microsoft Office Word</Application>
  <DocSecurity>0</DocSecurity>
  <Lines>359</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Іванна Русняк</dc:creator>
  <cp:lastModifiedBy>Admin</cp:lastModifiedBy>
  <cp:revision>3</cp:revision>
  <dcterms:created xsi:type="dcterms:W3CDTF">2025-11-12T13:22:00Z</dcterms:created>
  <dcterms:modified xsi:type="dcterms:W3CDTF">2025-11-12T13:23:00Z</dcterms:modified>
</cp:coreProperties>
</file>